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3"/>
        <w:gridCol w:w="3532"/>
        <w:gridCol w:w="444"/>
        <w:gridCol w:w="1655"/>
        <w:gridCol w:w="1168"/>
        <w:gridCol w:w="1429"/>
      </w:tblGrid>
      <w:tr w:rsidR="0009683B" w:rsidRPr="003225B8" w14:paraId="51DE6712" w14:textId="77777777" w:rsidTr="00FC7683">
        <w:tc>
          <w:tcPr>
            <w:tcW w:w="5505" w:type="dxa"/>
            <w:gridSpan w:val="2"/>
          </w:tcPr>
          <w:p w14:paraId="31DCBAE3" w14:textId="77777777" w:rsidR="0009683B" w:rsidRPr="003225B8" w:rsidRDefault="0009683B" w:rsidP="00234629">
            <w:pPr>
              <w:rPr>
                <w:sz w:val="24"/>
              </w:rPr>
            </w:pPr>
            <w:bookmarkStart w:id="0" w:name="_Hlk83128912"/>
            <w:bookmarkStart w:id="1" w:name="_Hlk85216718"/>
            <w:r w:rsidRPr="003225B8">
              <w:rPr>
                <w:sz w:val="24"/>
              </w:rPr>
              <w:t>TRƯỜNG ĐẠI HỌC VĂN LANG</w:t>
            </w:r>
          </w:p>
        </w:tc>
        <w:tc>
          <w:tcPr>
            <w:tcW w:w="4696" w:type="dxa"/>
            <w:gridSpan w:val="4"/>
          </w:tcPr>
          <w:p w14:paraId="7BFA716D" w14:textId="77777777" w:rsidR="0009683B" w:rsidRPr="003225B8" w:rsidRDefault="0009683B" w:rsidP="00234629">
            <w:pPr>
              <w:jc w:val="center"/>
              <w:rPr>
                <w:sz w:val="24"/>
              </w:rPr>
            </w:pPr>
            <w:r w:rsidRPr="003225B8">
              <w:rPr>
                <w:sz w:val="24"/>
              </w:rPr>
              <w:t>ĐỀ THI KẾT THÚC HỌC PHẦN</w:t>
            </w:r>
          </w:p>
        </w:tc>
      </w:tr>
      <w:tr w:rsidR="00A06FFE" w:rsidRPr="003225B8" w14:paraId="72F10711" w14:textId="77777777" w:rsidTr="00FC7683">
        <w:tc>
          <w:tcPr>
            <w:tcW w:w="5949" w:type="dxa"/>
            <w:gridSpan w:val="3"/>
          </w:tcPr>
          <w:p w14:paraId="5C24FCC6" w14:textId="3410607C" w:rsidR="00A06FFE" w:rsidRPr="003225B8" w:rsidRDefault="00A06FFE" w:rsidP="00234629">
            <w:pPr>
              <w:spacing w:before="60"/>
              <w:rPr>
                <w:sz w:val="24"/>
              </w:rPr>
            </w:pPr>
            <w:r w:rsidRPr="003225B8">
              <w:rPr>
                <w:color w:val="FF0000"/>
                <w:sz w:val="24"/>
              </w:rPr>
              <w:t>KHOA</w:t>
            </w:r>
            <w:r w:rsidR="00F14F18" w:rsidRPr="003225B8">
              <w:rPr>
                <w:color w:val="FF0000"/>
                <w:sz w:val="24"/>
              </w:rPr>
              <w:t>: KẾ TOÁN – KIỂM TOÁN</w:t>
            </w:r>
          </w:p>
        </w:tc>
        <w:tc>
          <w:tcPr>
            <w:tcW w:w="1655" w:type="dxa"/>
          </w:tcPr>
          <w:p w14:paraId="73AA2D29" w14:textId="03A5132E" w:rsidR="00A06FFE" w:rsidRPr="003225B8" w:rsidRDefault="00A06FFE" w:rsidP="00234629">
            <w:pPr>
              <w:spacing w:before="60"/>
              <w:rPr>
                <w:sz w:val="24"/>
              </w:rPr>
            </w:pPr>
            <w:r w:rsidRPr="003225B8">
              <w:rPr>
                <w:sz w:val="24"/>
              </w:rPr>
              <w:t>Học kỳ:</w:t>
            </w:r>
            <w:r w:rsidR="00D45AF7" w:rsidRPr="003225B8">
              <w:rPr>
                <w:sz w:val="24"/>
              </w:rPr>
              <w:t xml:space="preserve"> </w:t>
            </w:r>
            <w:r w:rsidR="00F14F18" w:rsidRPr="003225B8">
              <w:rPr>
                <w:sz w:val="24"/>
              </w:rPr>
              <w:t>1</w:t>
            </w:r>
          </w:p>
        </w:tc>
        <w:tc>
          <w:tcPr>
            <w:tcW w:w="1168" w:type="dxa"/>
          </w:tcPr>
          <w:p w14:paraId="62936718" w14:textId="77777777" w:rsidR="00A06FFE" w:rsidRPr="003225B8" w:rsidRDefault="00A06FFE" w:rsidP="00234629">
            <w:pPr>
              <w:spacing w:before="60"/>
              <w:rPr>
                <w:sz w:val="24"/>
              </w:rPr>
            </w:pPr>
            <w:r w:rsidRPr="003225B8">
              <w:rPr>
                <w:sz w:val="24"/>
              </w:rPr>
              <w:t>Năm học:</w:t>
            </w:r>
          </w:p>
        </w:tc>
        <w:tc>
          <w:tcPr>
            <w:tcW w:w="1429" w:type="dxa"/>
          </w:tcPr>
          <w:p w14:paraId="4BE6DE75" w14:textId="6EE4E44F" w:rsidR="00A06FFE" w:rsidRPr="003225B8" w:rsidRDefault="00A06FFE" w:rsidP="00234629">
            <w:pPr>
              <w:spacing w:before="60"/>
              <w:rPr>
                <w:sz w:val="24"/>
              </w:rPr>
            </w:pPr>
            <w:r w:rsidRPr="003225B8">
              <w:rPr>
                <w:color w:val="FF0000"/>
                <w:sz w:val="24"/>
              </w:rPr>
              <w:t>2021 - 2022</w:t>
            </w:r>
          </w:p>
        </w:tc>
      </w:tr>
      <w:tr w:rsidR="00A06FFE" w:rsidRPr="003225B8" w14:paraId="00F32D45" w14:textId="77777777" w:rsidTr="00FC7683">
        <w:tc>
          <w:tcPr>
            <w:tcW w:w="10201" w:type="dxa"/>
            <w:gridSpan w:val="6"/>
            <w:vAlign w:val="center"/>
          </w:tcPr>
          <w:p w14:paraId="660FA328" w14:textId="658509A3" w:rsidR="00A06FFE" w:rsidRPr="003225B8" w:rsidRDefault="00A06FFE" w:rsidP="00234629">
            <w:pPr>
              <w:spacing w:before="120" w:after="60"/>
              <w:rPr>
                <w:spacing w:val="-4"/>
                <w:sz w:val="24"/>
              </w:rPr>
            </w:pPr>
            <w:r w:rsidRPr="003225B8">
              <w:rPr>
                <w:spacing w:val="-4"/>
                <w:sz w:val="24"/>
              </w:rPr>
              <w:t xml:space="preserve">Mã học phần: </w:t>
            </w:r>
            <w:r w:rsidR="00D163BB" w:rsidRPr="00D163BB">
              <w:rPr>
                <w:spacing w:val="-4"/>
                <w:sz w:val="24"/>
              </w:rPr>
              <w:t>72ACCT40413</w:t>
            </w:r>
            <w:r w:rsidRPr="003225B8">
              <w:rPr>
                <w:spacing w:val="-4"/>
                <w:sz w:val="24"/>
              </w:rPr>
              <w:t xml:space="preserve">     </w:t>
            </w:r>
            <w:r w:rsidR="00D163BB">
              <w:rPr>
                <w:spacing w:val="-4"/>
                <w:sz w:val="24"/>
              </w:rPr>
              <w:t xml:space="preserve">      </w:t>
            </w:r>
            <w:r w:rsidRPr="003225B8">
              <w:rPr>
                <w:sz w:val="24"/>
              </w:rPr>
              <w:t xml:space="preserve">Tên học phần: </w:t>
            </w:r>
            <w:r w:rsidR="00D163BB" w:rsidRPr="00D163BB">
              <w:rPr>
                <w:sz w:val="24"/>
              </w:rPr>
              <w:t>F5 - Quản lý hiệu quả hoạt động kinh doanh (ACCA)</w:t>
            </w:r>
          </w:p>
        </w:tc>
      </w:tr>
      <w:tr w:rsidR="00A06FFE" w:rsidRPr="003225B8" w14:paraId="1216AD0C" w14:textId="77777777" w:rsidTr="00FC7683">
        <w:tc>
          <w:tcPr>
            <w:tcW w:w="1973" w:type="dxa"/>
          </w:tcPr>
          <w:p w14:paraId="0C1C6D96" w14:textId="77777777" w:rsidR="00A06FFE" w:rsidRPr="003225B8" w:rsidRDefault="00A06FFE" w:rsidP="00234629">
            <w:pPr>
              <w:spacing w:before="120" w:after="60"/>
              <w:rPr>
                <w:spacing w:val="-4"/>
                <w:sz w:val="24"/>
              </w:rPr>
            </w:pPr>
            <w:r w:rsidRPr="003225B8">
              <w:rPr>
                <w:spacing w:val="-4"/>
                <w:sz w:val="24"/>
              </w:rPr>
              <w:t>Mã nhóm lớp HP:</w:t>
            </w:r>
          </w:p>
        </w:tc>
        <w:tc>
          <w:tcPr>
            <w:tcW w:w="8228" w:type="dxa"/>
            <w:gridSpan w:val="5"/>
            <w:vAlign w:val="center"/>
          </w:tcPr>
          <w:p w14:paraId="37249937" w14:textId="4593C00A" w:rsidR="00A06FFE" w:rsidRPr="003225B8" w:rsidRDefault="00A06FFE" w:rsidP="00234629">
            <w:pPr>
              <w:spacing w:before="120" w:after="60"/>
              <w:ind w:left="-57" w:right="-57"/>
              <w:rPr>
                <w:spacing w:val="-4"/>
                <w:sz w:val="24"/>
              </w:rPr>
            </w:pPr>
          </w:p>
        </w:tc>
      </w:tr>
      <w:tr w:rsidR="004418BA" w:rsidRPr="003225B8" w14:paraId="3C3755F7" w14:textId="77777777" w:rsidTr="00FC7683">
        <w:tc>
          <w:tcPr>
            <w:tcW w:w="1973" w:type="dxa"/>
          </w:tcPr>
          <w:p w14:paraId="0AF96594" w14:textId="77777777" w:rsidR="004418BA" w:rsidRPr="003225B8" w:rsidRDefault="004418BA" w:rsidP="00234629">
            <w:pPr>
              <w:spacing w:before="120" w:after="60"/>
              <w:rPr>
                <w:spacing w:val="-4"/>
                <w:sz w:val="24"/>
              </w:rPr>
            </w:pPr>
            <w:r w:rsidRPr="003225B8">
              <w:rPr>
                <w:spacing w:val="-4"/>
                <w:sz w:val="24"/>
              </w:rPr>
              <w:t>Thời gian làm bài:</w:t>
            </w:r>
          </w:p>
        </w:tc>
        <w:tc>
          <w:tcPr>
            <w:tcW w:w="8228" w:type="dxa"/>
            <w:gridSpan w:val="5"/>
          </w:tcPr>
          <w:p w14:paraId="41502F67" w14:textId="648972DC" w:rsidR="004418BA" w:rsidRPr="003225B8" w:rsidRDefault="00F14F18" w:rsidP="00234629">
            <w:pPr>
              <w:spacing w:before="120" w:after="60"/>
              <w:ind w:left="-57" w:right="-57"/>
              <w:rPr>
                <w:spacing w:val="-4"/>
                <w:sz w:val="24"/>
              </w:rPr>
            </w:pPr>
            <w:r w:rsidRPr="003225B8">
              <w:rPr>
                <w:spacing w:val="-4"/>
                <w:sz w:val="24"/>
              </w:rPr>
              <w:t xml:space="preserve">75 </w:t>
            </w:r>
            <w:r w:rsidR="004418BA" w:rsidRPr="003225B8">
              <w:rPr>
                <w:spacing w:val="-4"/>
                <w:sz w:val="24"/>
              </w:rPr>
              <w:t>(phút)</w:t>
            </w:r>
          </w:p>
        </w:tc>
      </w:tr>
      <w:tr w:rsidR="004418BA" w:rsidRPr="003225B8" w14:paraId="71CE5F5A" w14:textId="77777777" w:rsidTr="00FC7683">
        <w:tc>
          <w:tcPr>
            <w:tcW w:w="1973" w:type="dxa"/>
          </w:tcPr>
          <w:p w14:paraId="31E9AC83" w14:textId="77777777" w:rsidR="004418BA" w:rsidRPr="003225B8" w:rsidRDefault="004418BA" w:rsidP="006F679A">
            <w:pPr>
              <w:pStyle w:val="Heading2"/>
              <w:outlineLvl w:val="1"/>
              <w:rPr>
                <w:spacing w:val="-4"/>
                <w:sz w:val="24"/>
              </w:rPr>
            </w:pPr>
            <w:r w:rsidRPr="003225B8">
              <w:rPr>
                <w:spacing w:val="-4"/>
                <w:sz w:val="24"/>
              </w:rPr>
              <w:t>Hình thức thi:</w:t>
            </w:r>
          </w:p>
        </w:tc>
        <w:tc>
          <w:tcPr>
            <w:tcW w:w="8228" w:type="dxa"/>
            <w:gridSpan w:val="5"/>
          </w:tcPr>
          <w:p w14:paraId="2BAB9DB8" w14:textId="6ED5744E" w:rsidR="004418BA" w:rsidRPr="003225B8" w:rsidRDefault="004418BA" w:rsidP="006F679A">
            <w:pPr>
              <w:pStyle w:val="Heading2"/>
              <w:outlineLvl w:val="1"/>
              <w:rPr>
                <w:spacing w:val="-4"/>
                <w:sz w:val="24"/>
              </w:rPr>
            </w:pPr>
            <w:r w:rsidRPr="003225B8">
              <w:rPr>
                <w:spacing w:val="-4"/>
                <w:sz w:val="24"/>
              </w:rPr>
              <w:t>Trắc nghiệm</w:t>
            </w:r>
            <w:r w:rsidR="000761FE" w:rsidRPr="003225B8">
              <w:rPr>
                <w:spacing w:val="-4"/>
                <w:sz w:val="24"/>
              </w:rPr>
              <w:t xml:space="preserve"> kết hợp tự luận</w:t>
            </w:r>
          </w:p>
        </w:tc>
      </w:tr>
      <w:tr w:rsidR="00DD6E7D" w:rsidRPr="003225B8" w14:paraId="12A57E31" w14:textId="77777777" w:rsidTr="00FC7683">
        <w:tc>
          <w:tcPr>
            <w:tcW w:w="10201" w:type="dxa"/>
            <w:gridSpan w:val="6"/>
          </w:tcPr>
          <w:p w14:paraId="3BD54D84" w14:textId="77777777" w:rsidR="00FC7683" w:rsidRPr="003225B8" w:rsidRDefault="00FC7683" w:rsidP="006F679A">
            <w:pPr>
              <w:pStyle w:val="Heading2"/>
              <w:outlineLvl w:val="1"/>
              <w:rPr>
                <w:color w:val="FF0000"/>
                <w:spacing w:val="-4"/>
                <w:sz w:val="2"/>
                <w:szCs w:val="2"/>
              </w:rPr>
            </w:pPr>
          </w:p>
          <w:p w14:paraId="20F98A56" w14:textId="00D30E39" w:rsidR="00DD6E7D" w:rsidRPr="003225B8" w:rsidRDefault="00DD6E7D" w:rsidP="006F679A">
            <w:pPr>
              <w:pStyle w:val="Heading2"/>
              <w:outlineLvl w:val="1"/>
              <w:rPr>
                <w:color w:val="FF0000"/>
                <w:spacing w:val="-4"/>
                <w:sz w:val="24"/>
                <w:szCs w:val="24"/>
              </w:rPr>
            </w:pPr>
            <w:r w:rsidRPr="003225B8">
              <w:rPr>
                <w:color w:val="FF0000"/>
                <w:spacing w:val="-4"/>
                <w:sz w:val="24"/>
                <w:szCs w:val="24"/>
              </w:rPr>
              <w:t xml:space="preserve">Cách thức nộp bài phần tự luận (Giảng viên ghi rõ): </w:t>
            </w:r>
          </w:p>
          <w:p w14:paraId="3F5DD5FC" w14:textId="77777777" w:rsidR="00DD6E7D" w:rsidRPr="003225B8" w:rsidRDefault="00EC289A" w:rsidP="00DD6E7D">
            <w:pPr>
              <w:spacing w:before="120" w:after="60"/>
              <w:ind w:right="-57"/>
              <w:rPr>
                <w:rStyle w:val="eop"/>
                <w:color w:val="000000" w:themeColor="text1"/>
                <w:sz w:val="24"/>
              </w:rPr>
            </w:pPr>
            <w:r w:rsidRPr="003225B8">
              <w:rPr>
                <w:rStyle w:val="eop"/>
                <w:color w:val="000000" w:themeColor="text1"/>
                <w:sz w:val="24"/>
              </w:rPr>
              <w:t xml:space="preserve">- </w:t>
            </w:r>
            <w:r w:rsidR="00DD6E7D" w:rsidRPr="003225B8">
              <w:rPr>
                <w:rStyle w:val="eop"/>
                <w:color w:val="000000" w:themeColor="text1"/>
                <w:sz w:val="24"/>
              </w:rPr>
              <w:t>SV gõ trực tiếp trên khung trả lời của hệ thống thi</w:t>
            </w:r>
          </w:p>
          <w:p w14:paraId="392D1C5A" w14:textId="1DF54A83" w:rsidR="00671C20" w:rsidRPr="003225B8" w:rsidRDefault="00671C20" w:rsidP="00DD6E7D">
            <w:pPr>
              <w:spacing w:before="120" w:after="60"/>
              <w:ind w:right="-57"/>
              <w:rPr>
                <w:color w:val="000000" w:themeColor="text1"/>
                <w:sz w:val="24"/>
              </w:rPr>
            </w:pPr>
            <w:r w:rsidRPr="003225B8">
              <w:rPr>
                <w:rStyle w:val="eop"/>
              </w:rPr>
              <w:t xml:space="preserve">- </w:t>
            </w:r>
            <w:r w:rsidR="00D163BB">
              <w:rPr>
                <w:rStyle w:val="eop"/>
              </w:rPr>
              <w:t>Hoặc</w:t>
            </w:r>
            <w:r w:rsidRPr="003225B8">
              <w:rPr>
                <w:rStyle w:val="eop"/>
              </w:rPr>
              <w:t xml:space="preserve"> UPLOAD FILE </w:t>
            </w:r>
            <w:r w:rsidR="00D163BB">
              <w:rPr>
                <w:rStyle w:val="eop"/>
              </w:rPr>
              <w:t xml:space="preserve">lên hệ thống (Chỉ chấp nhận file </w:t>
            </w:r>
            <w:r w:rsidRPr="003225B8">
              <w:rPr>
                <w:rStyle w:val="eop"/>
              </w:rPr>
              <w:t>file excel</w:t>
            </w:r>
            <w:r w:rsidR="00D163BB">
              <w:rPr>
                <w:rStyle w:val="eop"/>
              </w:rPr>
              <w:t xml:space="preserve"> hoặc file word)</w:t>
            </w:r>
            <w:r w:rsidRPr="003225B8">
              <w:rPr>
                <w:rStyle w:val="eop"/>
              </w:rPr>
              <w:t>.</w:t>
            </w:r>
          </w:p>
        </w:tc>
      </w:tr>
      <w:bookmarkEnd w:id="0"/>
    </w:tbl>
    <w:p w14:paraId="08A62524" w14:textId="77777777" w:rsidR="00A66D58" w:rsidRPr="003225B8" w:rsidRDefault="00A66D58" w:rsidP="00CA34AB">
      <w:pPr>
        <w:tabs>
          <w:tab w:val="left" w:pos="1060"/>
        </w:tabs>
        <w:spacing w:line="276" w:lineRule="auto"/>
        <w:jc w:val="both"/>
        <w:rPr>
          <w:color w:val="FF0000"/>
          <w:sz w:val="12"/>
          <w:szCs w:val="12"/>
        </w:rPr>
      </w:pPr>
    </w:p>
    <w:p w14:paraId="388883D2" w14:textId="08A3A929" w:rsidR="000761FE" w:rsidRPr="003225B8" w:rsidRDefault="000761FE" w:rsidP="00D163BB">
      <w:pPr>
        <w:jc w:val="both"/>
      </w:pPr>
      <w:r w:rsidRPr="003225B8">
        <w:t>PHẦN TRẮC NGHIỆM (</w:t>
      </w:r>
      <w:r w:rsidR="00A052BE">
        <w:t>5</w:t>
      </w:r>
      <w:r w:rsidR="005E5699" w:rsidRPr="003225B8">
        <w:t xml:space="preserve"> </w:t>
      </w:r>
      <w:r w:rsidRPr="003225B8">
        <w:t>điểm)</w:t>
      </w:r>
    </w:p>
    <w:p w14:paraId="29AB4EE5" w14:textId="77777777" w:rsidR="000761FE" w:rsidRPr="003225B8" w:rsidRDefault="000761FE" w:rsidP="00166454">
      <w:pPr>
        <w:ind w:left="142"/>
        <w:jc w:val="both"/>
      </w:pPr>
    </w:p>
    <w:p w14:paraId="1E969DB0" w14:textId="02FB0C0C" w:rsidR="00D163BB" w:rsidRDefault="00D163BB" w:rsidP="00D163BB">
      <w:pPr>
        <w:rPr>
          <w:szCs w:val="26"/>
        </w:rPr>
      </w:pPr>
      <w:r>
        <w:rPr>
          <w:szCs w:val="26"/>
        </w:rPr>
        <w:t>Random 1 trong 2 câu sau</w:t>
      </w:r>
    </w:p>
    <w:p w14:paraId="4E576B1F" w14:textId="615A42AC" w:rsidR="00D163BB" w:rsidRPr="00D163BB" w:rsidRDefault="00D163BB" w:rsidP="00D163BB">
      <w:pPr>
        <w:rPr>
          <w:szCs w:val="26"/>
        </w:rPr>
      </w:pPr>
      <w:r w:rsidRPr="00D163BB">
        <w:rPr>
          <w:szCs w:val="26"/>
        </w:rPr>
        <w:t xml:space="preserve">X Company uses activity-based costing for Product </w:t>
      </w:r>
      <w:r>
        <w:rPr>
          <w:szCs w:val="26"/>
        </w:rPr>
        <w:t>A</w:t>
      </w:r>
      <w:r w:rsidRPr="00D163BB">
        <w:rPr>
          <w:szCs w:val="26"/>
        </w:rPr>
        <w:t xml:space="preserve"> and Product </w:t>
      </w:r>
      <w:r>
        <w:rPr>
          <w:szCs w:val="26"/>
        </w:rPr>
        <w:t>B</w:t>
      </w:r>
      <w:r w:rsidRPr="00D163BB">
        <w:rPr>
          <w:szCs w:val="26"/>
        </w:rPr>
        <w:t>. The total</w:t>
      </w:r>
      <w:r>
        <w:rPr>
          <w:szCs w:val="26"/>
        </w:rPr>
        <w:t xml:space="preserve"> </w:t>
      </w:r>
      <w:r w:rsidRPr="00D163BB">
        <w:rPr>
          <w:szCs w:val="26"/>
        </w:rPr>
        <w:t>estimated overhead cost for the parts administration activity pool was</w:t>
      </w:r>
      <w:r>
        <w:rPr>
          <w:szCs w:val="26"/>
        </w:rPr>
        <w:t xml:space="preserve"> </w:t>
      </w:r>
      <w:r w:rsidRPr="00D163BB">
        <w:rPr>
          <w:szCs w:val="26"/>
        </w:rPr>
        <w:t xml:space="preserve">$550,000 and the expected </w:t>
      </w:r>
      <w:r>
        <w:rPr>
          <w:szCs w:val="26"/>
        </w:rPr>
        <w:t>a</w:t>
      </w:r>
      <w:r w:rsidRPr="00D163BB">
        <w:rPr>
          <w:szCs w:val="26"/>
        </w:rPr>
        <w:t xml:space="preserve">ctivity was 2000-part types. If Product </w:t>
      </w:r>
      <w:r>
        <w:rPr>
          <w:szCs w:val="26"/>
        </w:rPr>
        <w:t>B</w:t>
      </w:r>
      <w:r w:rsidRPr="00D163BB">
        <w:rPr>
          <w:szCs w:val="26"/>
        </w:rPr>
        <w:t xml:space="preserve"> requires</w:t>
      </w:r>
      <w:r>
        <w:rPr>
          <w:szCs w:val="26"/>
        </w:rPr>
        <w:t xml:space="preserve"> </w:t>
      </w:r>
      <w:r w:rsidRPr="00D163BB">
        <w:rPr>
          <w:szCs w:val="26"/>
        </w:rPr>
        <w:t xml:space="preserve">1200-part types, the amount of </w:t>
      </w:r>
      <w:r>
        <w:rPr>
          <w:szCs w:val="26"/>
        </w:rPr>
        <w:t>o</w:t>
      </w:r>
      <w:r w:rsidRPr="00D163BB">
        <w:rPr>
          <w:szCs w:val="26"/>
        </w:rPr>
        <w:t xml:space="preserve">verhead allocated to product </w:t>
      </w:r>
      <w:r>
        <w:rPr>
          <w:szCs w:val="26"/>
        </w:rPr>
        <w:t>B</w:t>
      </w:r>
      <w:r w:rsidRPr="00D163BB">
        <w:rPr>
          <w:szCs w:val="26"/>
        </w:rPr>
        <w:t xml:space="preserve"> for parts</w:t>
      </w:r>
      <w:r>
        <w:rPr>
          <w:szCs w:val="26"/>
        </w:rPr>
        <w:t xml:space="preserve"> </w:t>
      </w:r>
      <w:r w:rsidRPr="00D163BB">
        <w:rPr>
          <w:szCs w:val="26"/>
        </w:rPr>
        <w:t>administration would be:</w:t>
      </w:r>
    </w:p>
    <w:p w14:paraId="0AB5520A" w14:textId="5E5C2B39" w:rsidR="00D163BB" w:rsidRPr="00D163BB" w:rsidRDefault="00D163BB" w:rsidP="00D163BB">
      <w:pPr>
        <w:rPr>
          <w:szCs w:val="26"/>
        </w:rPr>
      </w:pPr>
      <w:r>
        <w:rPr>
          <w:szCs w:val="26"/>
        </w:rPr>
        <w:t>A</w:t>
      </w:r>
      <w:r w:rsidR="008A4C28">
        <w:rPr>
          <w:szCs w:val="26"/>
        </w:rPr>
        <w:t>.</w:t>
      </w:r>
      <w:r w:rsidRPr="00D163BB">
        <w:rPr>
          <w:szCs w:val="26"/>
        </w:rPr>
        <w:t xml:space="preserve"> $</w:t>
      </w:r>
      <w:r>
        <w:rPr>
          <w:szCs w:val="26"/>
        </w:rPr>
        <w:t>330</w:t>
      </w:r>
      <w:r w:rsidRPr="00D163BB">
        <w:rPr>
          <w:szCs w:val="26"/>
        </w:rPr>
        <w:t>,000</w:t>
      </w:r>
    </w:p>
    <w:p w14:paraId="691911F0" w14:textId="5599D1F8" w:rsidR="00D163BB" w:rsidRPr="00D163BB" w:rsidRDefault="00D163BB" w:rsidP="00D163BB">
      <w:pPr>
        <w:rPr>
          <w:szCs w:val="26"/>
        </w:rPr>
      </w:pPr>
      <w:r>
        <w:rPr>
          <w:szCs w:val="26"/>
        </w:rPr>
        <w:t>B</w:t>
      </w:r>
      <w:r w:rsidR="008A4C28">
        <w:rPr>
          <w:szCs w:val="26"/>
        </w:rPr>
        <w:t>.</w:t>
      </w:r>
      <w:r w:rsidRPr="00D163BB">
        <w:rPr>
          <w:szCs w:val="26"/>
        </w:rPr>
        <w:t xml:space="preserve"> $300,000</w:t>
      </w:r>
    </w:p>
    <w:p w14:paraId="01D208E5" w14:textId="1E4FC1F2" w:rsidR="00D163BB" w:rsidRPr="00D163BB" w:rsidRDefault="00D163BB" w:rsidP="00D163BB">
      <w:pPr>
        <w:rPr>
          <w:szCs w:val="26"/>
        </w:rPr>
      </w:pPr>
      <w:r>
        <w:rPr>
          <w:szCs w:val="26"/>
        </w:rPr>
        <w:t>C</w:t>
      </w:r>
      <w:r w:rsidR="008A4C28">
        <w:rPr>
          <w:szCs w:val="26"/>
        </w:rPr>
        <w:t>.</w:t>
      </w:r>
      <w:r w:rsidRPr="00D163BB">
        <w:rPr>
          <w:szCs w:val="26"/>
        </w:rPr>
        <w:t xml:space="preserve"> $</w:t>
      </w:r>
      <w:r>
        <w:rPr>
          <w:szCs w:val="26"/>
        </w:rPr>
        <w:t>275</w:t>
      </w:r>
      <w:r w:rsidRPr="00D163BB">
        <w:rPr>
          <w:szCs w:val="26"/>
        </w:rPr>
        <w:t>,000</w:t>
      </w:r>
    </w:p>
    <w:p w14:paraId="0E2C8870" w14:textId="6F09C238" w:rsidR="00547175" w:rsidRDefault="00D163BB" w:rsidP="00D163BB">
      <w:pPr>
        <w:rPr>
          <w:szCs w:val="26"/>
        </w:rPr>
      </w:pPr>
      <w:r>
        <w:rPr>
          <w:szCs w:val="26"/>
        </w:rPr>
        <w:t>D</w:t>
      </w:r>
      <w:r w:rsidR="008A4C28">
        <w:rPr>
          <w:szCs w:val="26"/>
        </w:rPr>
        <w:t>.</w:t>
      </w:r>
      <w:r w:rsidRPr="00D163BB">
        <w:rPr>
          <w:szCs w:val="26"/>
        </w:rPr>
        <w:t xml:space="preserve"> $345,000</w:t>
      </w:r>
    </w:p>
    <w:p w14:paraId="376927C2" w14:textId="3D1D2BCA" w:rsidR="00D163BB" w:rsidRDefault="00D163BB" w:rsidP="00D163BB">
      <w:pPr>
        <w:rPr>
          <w:szCs w:val="26"/>
        </w:rPr>
      </w:pPr>
      <w:r>
        <w:rPr>
          <w:szCs w:val="26"/>
        </w:rPr>
        <w:t>ANSWER: A</w:t>
      </w:r>
    </w:p>
    <w:p w14:paraId="2325AB91" w14:textId="77777777" w:rsidR="00D163BB" w:rsidRDefault="00D163BB" w:rsidP="00D163BB">
      <w:pPr>
        <w:rPr>
          <w:szCs w:val="26"/>
        </w:rPr>
      </w:pPr>
    </w:p>
    <w:p w14:paraId="04E4DB47" w14:textId="2F59D3F7" w:rsidR="00D163BB" w:rsidRPr="00D163BB" w:rsidRDefault="00D163BB" w:rsidP="00D163BB">
      <w:pPr>
        <w:rPr>
          <w:szCs w:val="26"/>
        </w:rPr>
      </w:pPr>
      <w:r w:rsidRPr="00D163BB">
        <w:rPr>
          <w:szCs w:val="26"/>
        </w:rPr>
        <w:t xml:space="preserve">X Company uses activity-based costing for Product </w:t>
      </w:r>
      <w:r>
        <w:rPr>
          <w:szCs w:val="26"/>
        </w:rPr>
        <w:t>A</w:t>
      </w:r>
      <w:r w:rsidRPr="00D163BB">
        <w:rPr>
          <w:szCs w:val="26"/>
        </w:rPr>
        <w:t xml:space="preserve"> and Product </w:t>
      </w:r>
      <w:r>
        <w:rPr>
          <w:szCs w:val="26"/>
        </w:rPr>
        <w:t>B</w:t>
      </w:r>
      <w:r w:rsidRPr="00D163BB">
        <w:rPr>
          <w:szCs w:val="26"/>
        </w:rPr>
        <w:t>. The total</w:t>
      </w:r>
      <w:r>
        <w:rPr>
          <w:szCs w:val="26"/>
        </w:rPr>
        <w:t xml:space="preserve"> </w:t>
      </w:r>
      <w:r w:rsidRPr="00D163BB">
        <w:rPr>
          <w:szCs w:val="26"/>
        </w:rPr>
        <w:t>estimated overhead cost for the parts administration activity pool was</w:t>
      </w:r>
      <w:r>
        <w:rPr>
          <w:szCs w:val="26"/>
        </w:rPr>
        <w:t xml:space="preserve"> </w:t>
      </w:r>
      <w:r w:rsidRPr="00D163BB">
        <w:rPr>
          <w:szCs w:val="26"/>
        </w:rPr>
        <w:t>$</w:t>
      </w:r>
      <w:r>
        <w:rPr>
          <w:szCs w:val="26"/>
        </w:rPr>
        <w:t>60</w:t>
      </w:r>
      <w:r w:rsidRPr="00D163BB">
        <w:rPr>
          <w:szCs w:val="26"/>
        </w:rPr>
        <w:t xml:space="preserve">0,000 and the expected </w:t>
      </w:r>
      <w:r>
        <w:rPr>
          <w:szCs w:val="26"/>
        </w:rPr>
        <w:t>a</w:t>
      </w:r>
      <w:r w:rsidRPr="00D163BB">
        <w:rPr>
          <w:szCs w:val="26"/>
        </w:rPr>
        <w:t xml:space="preserve">ctivity was </w:t>
      </w:r>
      <w:r>
        <w:rPr>
          <w:szCs w:val="26"/>
        </w:rPr>
        <w:t>3</w:t>
      </w:r>
      <w:r w:rsidRPr="00D163BB">
        <w:rPr>
          <w:szCs w:val="26"/>
        </w:rPr>
        <w:t xml:space="preserve">000-part types. If Product </w:t>
      </w:r>
      <w:r>
        <w:rPr>
          <w:szCs w:val="26"/>
        </w:rPr>
        <w:t>B</w:t>
      </w:r>
      <w:r w:rsidRPr="00D163BB">
        <w:rPr>
          <w:szCs w:val="26"/>
        </w:rPr>
        <w:t xml:space="preserve"> requires</w:t>
      </w:r>
      <w:r>
        <w:rPr>
          <w:szCs w:val="26"/>
        </w:rPr>
        <w:t xml:space="preserve"> </w:t>
      </w:r>
      <w:r w:rsidRPr="00D163BB">
        <w:rPr>
          <w:szCs w:val="26"/>
        </w:rPr>
        <w:t>1</w:t>
      </w:r>
      <w:r>
        <w:rPr>
          <w:szCs w:val="26"/>
        </w:rPr>
        <w:t>0</w:t>
      </w:r>
      <w:r w:rsidRPr="00D163BB">
        <w:rPr>
          <w:szCs w:val="26"/>
        </w:rPr>
        <w:t xml:space="preserve">00-part types, the amount of </w:t>
      </w:r>
      <w:r>
        <w:rPr>
          <w:szCs w:val="26"/>
        </w:rPr>
        <w:t>o</w:t>
      </w:r>
      <w:r w:rsidRPr="00D163BB">
        <w:rPr>
          <w:szCs w:val="26"/>
        </w:rPr>
        <w:t xml:space="preserve">verhead allocated to product </w:t>
      </w:r>
      <w:r>
        <w:rPr>
          <w:szCs w:val="26"/>
        </w:rPr>
        <w:t>B</w:t>
      </w:r>
      <w:r w:rsidRPr="00D163BB">
        <w:rPr>
          <w:szCs w:val="26"/>
        </w:rPr>
        <w:t xml:space="preserve"> for parts</w:t>
      </w:r>
      <w:r>
        <w:rPr>
          <w:szCs w:val="26"/>
        </w:rPr>
        <w:t xml:space="preserve"> </w:t>
      </w:r>
      <w:r w:rsidRPr="00D163BB">
        <w:rPr>
          <w:szCs w:val="26"/>
        </w:rPr>
        <w:t>administration would be:</w:t>
      </w:r>
    </w:p>
    <w:p w14:paraId="5ABCD7F5" w14:textId="3EF5FA5E" w:rsidR="00D163BB" w:rsidRPr="00D163BB" w:rsidRDefault="00D163BB" w:rsidP="00D163BB">
      <w:pPr>
        <w:rPr>
          <w:szCs w:val="26"/>
        </w:rPr>
      </w:pPr>
      <w:r>
        <w:rPr>
          <w:szCs w:val="26"/>
        </w:rPr>
        <w:t>A</w:t>
      </w:r>
      <w:r w:rsidR="008A4C28">
        <w:rPr>
          <w:szCs w:val="26"/>
        </w:rPr>
        <w:t>.</w:t>
      </w:r>
      <w:r w:rsidRPr="00D163BB">
        <w:rPr>
          <w:szCs w:val="26"/>
        </w:rPr>
        <w:t xml:space="preserve"> $2</w:t>
      </w:r>
      <w:r>
        <w:rPr>
          <w:szCs w:val="26"/>
        </w:rPr>
        <w:t>00</w:t>
      </w:r>
      <w:r w:rsidRPr="00D163BB">
        <w:rPr>
          <w:szCs w:val="26"/>
        </w:rPr>
        <w:t>,000</w:t>
      </w:r>
    </w:p>
    <w:p w14:paraId="19B5AF71" w14:textId="7FF2920E" w:rsidR="00D163BB" w:rsidRPr="00D163BB" w:rsidRDefault="00D163BB" w:rsidP="00D163BB">
      <w:pPr>
        <w:rPr>
          <w:szCs w:val="26"/>
        </w:rPr>
      </w:pPr>
      <w:r>
        <w:rPr>
          <w:szCs w:val="26"/>
        </w:rPr>
        <w:t>B</w:t>
      </w:r>
      <w:r w:rsidR="008A4C28">
        <w:rPr>
          <w:szCs w:val="26"/>
        </w:rPr>
        <w:t>.</w:t>
      </w:r>
      <w:r w:rsidRPr="00D163BB">
        <w:rPr>
          <w:szCs w:val="26"/>
        </w:rPr>
        <w:t xml:space="preserve"> $300,000</w:t>
      </w:r>
    </w:p>
    <w:p w14:paraId="6A1848EE" w14:textId="2768D58B" w:rsidR="00D163BB" w:rsidRPr="00D163BB" w:rsidRDefault="00D163BB" w:rsidP="00D163BB">
      <w:pPr>
        <w:rPr>
          <w:szCs w:val="26"/>
        </w:rPr>
      </w:pPr>
      <w:r>
        <w:rPr>
          <w:szCs w:val="26"/>
        </w:rPr>
        <w:t>C</w:t>
      </w:r>
      <w:r w:rsidR="008A4C28">
        <w:rPr>
          <w:szCs w:val="26"/>
        </w:rPr>
        <w:t>.</w:t>
      </w:r>
      <w:r w:rsidRPr="00D163BB">
        <w:rPr>
          <w:szCs w:val="26"/>
        </w:rPr>
        <w:t xml:space="preserve"> $330,000</w:t>
      </w:r>
    </w:p>
    <w:p w14:paraId="40B2CC38" w14:textId="368695C1" w:rsidR="00D163BB" w:rsidRDefault="00D163BB" w:rsidP="00D163BB">
      <w:pPr>
        <w:rPr>
          <w:szCs w:val="26"/>
        </w:rPr>
      </w:pPr>
      <w:r>
        <w:rPr>
          <w:szCs w:val="26"/>
        </w:rPr>
        <w:t>D</w:t>
      </w:r>
      <w:r w:rsidR="008A4C28">
        <w:rPr>
          <w:szCs w:val="26"/>
        </w:rPr>
        <w:t>.</w:t>
      </w:r>
      <w:r w:rsidRPr="00D163BB">
        <w:rPr>
          <w:szCs w:val="26"/>
        </w:rPr>
        <w:t xml:space="preserve"> $345,000</w:t>
      </w:r>
    </w:p>
    <w:p w14:paraId="12F0FDDB" w14:textId="7CB47E28" w:rsidR="00D163BB" w:rsidRDefault="00D163BB" w:rsidP="00D163BB">
      <w:pPr>
        <w:rPr>
          <w:szCs w:val="26"/>
        </w:rPr>
      </w:pPr>
      <w:r>
        <w:rPr>
          <w:szCs w:val="26"/>
        </w:rPr>
        <w:t>ANSWER: A</w:t>
      </w:r>
    </w:p>
    <w:p w14:paraId="411605AF" w14:textId="77777777" w:rsidR="00D163BB" w:rsidRDefault="00D163BB" w:rsidP="00D163BB">
      <w:pPr>
        <w:rPr>
          <w:szCs w:val="26"/>
        </w:rPr>
      </w:pPr>
    </w:p>
    <w:p w14:paraId="10A5603C" w14:textId="26C96D3C" w:rsidR="00D163BB" w:rsidRDefault="008A4C28" w:rsidP="00D163BB">
      <w:pPr>
        <w:rPr>
          <w:szCs w:val="26"/>
        </w:rPr>
      </w:pPr>
      <w:r>
        <w:rPr>
          <w:szCs w:val="26"/>
        </w:rPr>
        <w:t>Random 1 trong 2 câu hỏi sau</w:t>
      </w:r>
    </w:p>
    <w:p w14:paraId="37B75CF4" w14:textId="02398516" w:rsidR="00DB1EFA" w:rsidRDefault="00DB1EFA" w:rsidP="00DB1EFA">
      <w:r>
        <w:t>Which of the following statement is true about Activity-based costing:</w:t>
      </w:r>
    </w:p>
    <w:p w14:paraId="1075CC4B" w14:textId="17545612" w:rsidR="00DB1EFA" w:rsidRDefault="00DB1EFA" w:rsidP="00DB1EFA">
      <w:r>
        <w:t>(1) It uses a plant-wide overhead rate to assign overhead</w:t>
      </w:r>
    </w:p>
    <w:p w14:paraId="122B0FF2" w14:textId="2CBF0C8C" w:rsidR="00DB1EFA" w:rsidRDefault="00DB1EFA" w:rsidP="00DB1EFA">
      <w:r>
        <w:t>(2) It is not expensive to implement</w:t>
      </w:r>
    </w:p>
    <w:p w14:paraId="190F8152" w14:textId="13B682A1" w:rsidR="00DB1EFA" w:rsidRDefault="00DB1EFA" w:rsidP="00DB1EFA">
      <w:r>
        <w:t>(3) It typically applies overhead costs using direct labor-hours</w:t>
      </w:r>
    </w:p>
    <w:p w14:paraId="5BBE172E" w14:textId="443984D0" w:rsidR="00A052BE" w:rsidRDefault="00A052BE" w:rsidP="00DB1EFA">
      <w:r>
        <w:t>A. None of them</w:t>
      </w:r>
    </w:p>
    <w:p w14:paraId="6DA8E731" w14:textId="5148E8C7" w:rsidR="00A052BE" w:rsidRDefault="00A052BE" w:rsidP="00DB1EFA">
      <w:r>
        <w:t>B. (1) only</w:t>
      </w:r>
    </w:p>
    <w:p w14:paraId="7516F0AF" w14:textId="7D42E8E2" w:rsidR="00A052BE" w:rsidRDefault="00A052BE" w:rsidP="00DB1EFA">
      <w:r>
        <w:t>C. (2) and (3)</w:t>
      </w:r>
    </w:p>
    <w:p w14:paraId="0AED1B98" w14:textId="4ABB0882" w:rsidR="00A052BE" w:rsidRDefault="00A052BE" w:rsidP="00DB1EFA">
      <w:r>
        <w:t>D. (1) and (3)</w:t>
      </w:r>
    </w:p>
    <w:p w14:paraId="044248C2" w14:textId="31B83611" w:rsidR="00A052BE" w:rsidRDefault="00A052BE" w:rsidP="00DB1EFA">
      <w:r>
        <w:t>ANSWER: A</w:t>
      </w:r>
    </w:p>
    <w:p w14:paraId="7E8A676B" w14:textId="77777777" w:rsidR="00DB1EFA" w:rsidRDefault="00DB1EFA" w:rsidP="00D163BB"/>
    <w:p w14:paraId="2AD23E6E" w14:textId="72BE031D" w:rsidR="008A4C28" w:rsidRDefault="008A4C28" w:rsidP="00D163BB">
      <w:r>
        <w:t xml:space="preserve">Which of the following is a limitation of activity-based costing? </w:t>
      </w:r>
    </w:p>
    <w:p w14:paraId="4B4DC85F" w14:textId="77777777" w:rsidR="00DB1EFA" w:rsidRDefault="00DB1EFA" w:rsidP="00D163BB">
      <w:r>
        <w:lastRenderedPageBreak/>
        <w:t>A.</w:t>
      </w:r>
      <w:r w:rsidR="008A4C28">
        <w:t xml:space="preserve"> </w:t>
      </w:r>
      <w:r>
        <w:t xml:space="preserve">Activity-based costing relies on the assumption that the cost in each cost pool is strictly proportional to its cost measure </w:t>
      </w:r>
    </w:p>
    <w:p w14:paraId="7E01B766" w14:textId="29BB9555" w:rsidR="008A4C28" w:rsidRDefault="00DB1EFA" w:rsidP="00D163BB">
      <w:r>
        <w:t xml:space="preserve">B. </w:t>
      </w:r>
      <w:r w:rsidR="008A4C28">
        <w:t xml:space="preserve">Costs are accumulated by each major activity </w:t>
      </w:r>
    </w:p>
    <w:p w14:paraId="39AD7A2C" w14:textId="294C1EAF" w:rsidR="00DB1EFA" w:rsidRDefault="00DB1EFA" w:rsidP="00D163BB">
      <w:r>
        <w:t>C.</w:t>
      </w:r>
      <w:r w:rsidR="008A4C28">
        <w:t xml:space="preserve"> A variety of activity measures are used </w:t>
      </w:r>
    </w:p>
    <w:p w14:paraId="4B13B964" w14:textId="45551154" w:rsidR="00DB1EFA" w:rsidRDefault="00DB1EFA" w:rsidP="00D163BB">
      <w:r>
        <w:t>D.</w:t>
      </w:r>
      <w:r w:rsidR="008A4C28">
        <w:t xml:space="preserve"> All costs in an activity cost pool pertain to a single activity </w:t>
      </w:r>
    </w:p>
    <w:p w14:paraId="435B1798" w14:textId="77777777" w:rsidR="00DB1EFA" w:rsidRDefault="00DB1EFA" w:rsidP="00D163BB">
      <w:r>
        <w:t>ANSWER: A</w:t>
      </w:r>
    </w:p>
    <w:p w14:paraId="0E3B280B" w14:textId="77777777" w:rsidR="00DB1EFA" w:rsidRDefault="00DB1EFA" w:rsidP="00D163BB"/>
    <w:p w14:paraId="030FD023" w14:textId="77777777" w:rsidR="00DB1EFA" w:rsidRDefault="00DB1EFA" w:rsidP="00D163BB">
      <w:r>
        <w:t>Random 1 trong 2 câu hỏi sau</w:t>
      </w:r>
    </w:p>
    <w:p w14:paraId="44DD316D" w14:textId="4E381513" w:rsidR="00DB1EFA" w:rsidRDefault="00DB1EFA" w:rsidP="00DB1EFA">
      <w:r>
        <w:t>The selling price of product X is set at $550 for each unit and sales for the coming year are expected to be 800 units. A return of 30% on the investment of $500,000 in product X will be required in the coming year.</w:t>
      </w:r>
    </w:p>
    <w:p w14:paraId="185DD6EF" w14:textId="44CDC8EF" w:rsidR="008A4C28" w:rsidRDefault="00DB1EFA" w:rsidP="00DB1EFA">
      <w:r>
        <w:t>What is the target cost for each unit of product X?</w:t>
      </w:r>
    </w:p>
    <w:p w14:paraId="732581F9" w14:textId="3575C139" w:rsidR="00DB1EFA" w:rsidRDefault="00DB1EFA" w:rsidP="00DB1EFA">
      <w:r>
        <w:t>A. $362.5</w:t>
      </w:r>
    </w:p>
    <w:p w14:paraId="01826EAB" w14:textId="044CD4C4" w:rsidR="00DB1EFA" w:rsidRDefault="00DB1EFA" w:rsidP="00DB1EFA">
      <w:r>
        <w:t>B. $400.5</w:t>
      </w:r>
    </w:p>
    <w:p w14:paraId="128B15B5" w14:textId="184EE2A8" w:rsidR="00DB1EFA" w:rsidRDefault="00DB1EFA" w:rsidP="00DB1EFA">
      <w:r>
        <w:t>C. $374.5</w:t>
      </w:r>
    </w:p>
    <w:p w14:paraId="06463C3E" w14:textId="2559F75D" w:rsidR="00DB1EFA" w:rsidRDefault="00DB1EFA" w:rsidP="00DB1EFA">
      <w:r>
        <w:t>D. $382.5</w:t>
      </w:r>
    </w:p>
    <w:p w14:paraId="07736455" w14:textId="2407DA39" w:rsidR="00DB1EFA" w:rsidRDefault="00DB1EFA" w:rsidP="00DB1EFA">
      <w:r>
        <w:t>ANSWER: A</w:t>
      </w:r>
    </w:p>
    <w:p w14:paraId="5C4B9007" w14:textId="59E135C8" w:rsidR="00A052BE" w:rsidRDefault="00A052BE" w:rsidP="00DB1EFA"/>
    <w:p w14:paraId="37B94AB2" w14:textId="540E0F31" w:rsidR="00A052BE" w:rsidRDefault="00A052BE" w:rsidP="00A052BE">
      <w:r>
        <w:t>The selling price of product X is set at $600 for each unit and sales for the coming year are expected to be 1000 units. A return of 25% on the investment of $400,000 in product X will be required in the coming year.</w:t>
      </w:r>
    </w:p>
    <w:p w14:paraId="5A7359E4" w14:textId="77777777" w:rsidR="00A052BE" w:rsidRDefault="00A052BE" w:rsidP="00A052BE">
      <w:r>
        <w:t>What is the target cost for each unit of product X?</w:t>
      </w:r>
    </w:p>
    <w:p w14:paraId="164C67C2" w14:textId="4DFCB826" w:rsidR="00A052BE" w:rsidRDefault="00A052BE" w:rsidP="00A052BE">
      <w:r>
        <w:t>A. $500</w:t>
      </w:r>
    </w:p>
    <w:p w14:paraId="0C352E7C" w14:textId="73316CC8" w:rsidR="00A052BE" w:rsidRDefault="00A052BE" w:rsidP="00A052BE">
      <w:r>
        <w:t>B. $400</w:t>
      </w:r>
    </w:p>
    <w:p w14:paraId="6F44F694" w14:textId="1B5A4E90" w:rsidR="00A052BE" w:rsidRDefault="00A052BE" w:rsidP="00A052BE">
      <w:r>
        <w:t>C. $375</w:t>
      </w:r>
    </w:p>
    <w:p w14:paraId="43B47A0F" w14:textId="47D02AAE" w:rsidR="00A052BE" w:rsidRDefault="00A052BE" w:rsidP="00A052BE">
      <w:r>
        <w:t>D. $600</w:t>
      </w:r>
    </w:p>
    <w:p w14:paraId="7DBB79AC" w14:textId="180225FD" w:rsidR="00A052BE" w:rsidRDefault="00A052BE" w:rsidP="00A052BE">
      <w:r>
        <w:t>ANSWER: A</w:t>
      </w:r>
    </w:p>
    <w:p w14:paraId="2578070B" w14:textId="08B30A50" w:rsidR="00A052BE" w:rsidRDefault="00A052BE" w:rsidP="00A052BE"/>
    <w:p w14:paraId="579F6651" w14:textId="392E499B" w:rsidR="00A052BE" w:rsidRDefault="00A052BE" w:rsidP="00A052BE">
      <w:r>
        <w:t>Random 1 trong 2 câu hỏi sau</w:t>
      </w:r>
    </w:p>
    <w:p w14:paraId="2D1884ED" w14:textId="766C6CE6" w:rsidR="001C5714" w:rsidRDefault="00AC43B7" w:rsidP="00A052BE">
      <w:r>
        <w:t xml:space="preserve">Suppose that Bao Viet Security produces and sells two products. The </w:t>
      </w:r>
      <w:r w:rsidR="001C5714">
        <w:t>A</w:t>
      </w:r>
      <w:r>
        <w:t xml:space="preserve"> sells for $</w:t>
      </w:r>
      <w:r w:rsidR="001C5714">
        <w:t>10</w:t>
      </w:r>
      <w:r>
        <w:t xml:space="preserve"> per unit and has a total variable cost of $</w:t>
      </w:r>
      <w:r w:rsidR="001C5714">
        <w:t>3</w:t>
      </w:r>
      <w:r>
        <w:t xml:space="preserve"> per unit, while the </w:t>
      </w:r>
      <w:r w:rsidR="001C5714">
        <w:t>B</w:t>
      </w:r>
      <w:r>
        <w:t xml:space="preserve"> sells for $15 per unit and has a total variable cost of $</w:t>
      </w:r>
      <w:r w:rsidR="001C5714">
        <w:t>5</w:t>
      </w:r>
      <w:r>
        <w:t xml:space="preserve"> per unit. The marketing department has estimated that for every five units of </w:t>
      </w:r>
      <w:r w:rsidR="001C5714">
        <w:t>A</w:t>
      </w:r>
      <w:r>
        <w:t xml:space="preserve"> sold, one unit of </w:t>
      </w:r>
      <w:r w:rsidR="001C5714">
        <w:t>B</w:t>
      </w:r>
      <w:r>
        <w:t xml:space="preserve"> will be sold.</w:t>
      </w:r>
      <w:r w:rsidR="001C5714">
        <w:t xml:space="preserve"> The total fixed cost in the company is $1.5mil. What is the total breakeven revenue?</w:t>
      </w:r>
    </w:p>
    <w:p w14:paraId="389AAF43" w14:textId="32543300" w:rsidR="001C5714" w:rsidRDefault="001C5714" w:rsidP="00A052BE">
      <w:r>
        <w:t>A. $2.17mil</w:t>
      </w:r>
    </w:p>
    <w:p w14:paraId="63356482" w14:textId="3D0F44D1" w:rsidR="001C5714" w:rsidRDefault="001C5714" w:rsidP="00A052BE">
      <w:r>
        <w:t>B. $2.25mil</w:t>
      </w:r>
    </w:p>
    <w:p w14:paraId="0DCFC9AA" w14:textId="0A7C0C61" w:rsidR="001C5714" w:rsidRDefault="001C5714" w:rsidP="00A052BE">
      <w:r>
        <w:t>C. $2.75mil</w:t>
      </w:r>
    </w:p>
    <w:p w14:paraId="31E19A82" w14:textId="023B7465" w:rsidR="001C5714" w:rsidRDefault="001C5714" w:rsidP="00A052BE">
      <w:r>
        <w:t>D. $2.85mil</w:t>
      </w:r>
    </w:p>
    <w:p w14:paraId="3DECF24D" w14:textId="52D61ECD" w:rsidR="00441503" w:rsidRDefault="00441503" w:rsidP="00A052BE">
      <w:r>
        <w:t>ANSWER: A</w:t>
      </w:r>
    </w:p>
    <w:p w14:paraId="2C24453F" w14:textId="77777777" w:rsidR="001C5714" w:rsidRDefault="001C5714" w:rsidP="00A052BE"/>
    <w:p w14:paraId="7C085611" w14:textId="4D2CF987" w:rsidR="001C5714" w:rsidRDefault="001C5714" w:rsidP="001C5714">
      <w:r>
        <w:t>Suppose that Bao Viet Security produces and sells two products. The M sells for $12 per unit and has a total variable cost of $4 per unit, while the N sells for $16 per unit and has a total variable cost of $6 per unit. The marketing department has estimated that for every three units of M sold, one unit of N will be sold.</w:t>
      </w:r>
      <w:r w:rsidRPr="001C5714">
        <w:t xml:space="preserve"> </w:t>
      </w:r>
      <w:r>
        <w:t>The total fixed cost in the company is $2.5mil. What is the total breakeven revenue?</w:t>
      </w:r>
    </w:p>
    <w:p w14:paraId="00A214EB" w14:textId="06B40BC7" w:rsidR="001C5714" w:rsidRDefault="001C5714" w:rsidP="001C5714">
      <w:r>
        <w:t>A. $3.82mil</w:t>
      </w:r>
    </w:p>
    <w:p w14:paraId="650923C1" w14:textId="2F02ADBA" w:rsidR="001C5714" w:rsidRDefault="001C5714" w:rsidP="001C5714">
      <w:r>
        <w:t>B. $3.25mil</w:t>
      </w:r>
    </w:p>
    <w:p w14:paraId="2AAD9FA6" w14:textId="75F4E892" w:rsidR="001C5714" w:rsidRDefault="001C5714" w:rsidP="001C5714">
      <w:r>
        <w:t>C. $3.75mil</w:t>
      </w:r>
    </w:p>
    <w:p w14:paraId="61D25DE6" w14:textId="49D22D88" w:rsidR="001C5714" w:rsidRDefault="001C5714" w:rsidP="001C5714">
      <w:r>
        <w:lastRenderedPageBreak/>
        <w:t>D. $3.85mil</w:t>
      </w:r>
    </w:p>
    <w:p w14:paraId="1AE69284" w14:textId="77777777" w:rsidR="00441503" w:rsidRDefault="00441503" w:rsidP="00441503">
      <w:r>
        <w:t>ANSWER: A</w:t>
      </w:r>
    </w:p>
    <w:p w14:paraId="7D59BB1E" w14:textId="66DAB206" w:rsidR="001C5714" w:rsidRDefault="001C5714" w:rsidP="001C5714"/>
    <w:p w14:paraId="2FD9204F" w14:textId="12EF7B49" w:rsidR="00A052BE" w:rsidRDefault="00A052BE" w:rsidP="00DB1EFA"/>
    <w:p w14:paraId="08596A60" w14:textId="3875EB4F" w:rsidR="001C5714" w:rsidRDefault="001C5714" w:rsidP="00DB1EFA">
      <w:r>
        <w:t>Random 1 trong 2 câu sau</w:t>
      </w:r>
    </w:p>
    <w:p w14:paraId="652EF9A1" w14:textId="6B351F2E" w:rsidR="00441503" w:rsidRDefault="001C5714" w:rsidP="001C5714">
      <w:r w:rsidRPr="001C5714">
        <w:t>A</w:t>
      </w:r>
      <w:r>
        <w:t>CB</w:t>
      </w:r>
      <w:r w:rsidRPr="001C5714">
        <w:t xml:space="preserve"> </w:t>
      </w:r>
      <w:r>
        <w:t>company</w:t>
      </w:r>
      <w:r w:rsidRPr="001C5714">
        <w:t xml:space="preserve"> has used market research to determine that if a price of $</w:t>
      </w:r>
      <w:r w:rsidR="00441503">
        <w:t>60</w:t>
      </w:r>
      <w:r w:rsidRPr="001C5714">
        <w:t>0 is charged for Product G</w:t>
      </w:r>
      <w:r>
        <w:t xml:space="preserve"> </w:t>
      </w:r>
      <w:r w:rsidRPr="001C5714">
        <w:t>demand will be 2,000 units. It has also been established that demand will rise or fall by five units for every $1 fall/rise in the selling price. The marginal cost of Product G is $80</w:t>
      </w:r>
      <w:r w:rsidR="00441503">
        <w:t>0</w:t>
      </w:r>
      <w:r w:rsidRPr="001C5714">
        <w:t>.</w:t>
      </w:r>
      <w:r>
        <w:t xml:space="preserve"> </w:t>
      </w:r>
      <w:r w:rsidRPr="001C5714">
        <w:t>Calculate the profit-maximising selling price for Product G (to the nearest $)</w:t>
      </w:r>
      <w:r w:rsidR="00441503">
        <w:t>.</w:t>
      </w:r>
    </w:p>
    <w:p w14:paraId="6FFA0F8F" w14:textId="2D83953A" w:rsidR="00441503" w:rsidRDefault="00441503" w:rsidP="001C5714">
      <w:r>
        <w:t>A. $800</w:t>
      </w:r>
    </w:p>
    <w:p w14:paraId="2C00A6AA" w14:textId="0069F452" w:rsidR="00441503" w:rsidRDefault="00441503" w:rsidP="001C5714">
      <w:r>
        <w:t>B. $850</w:t>
      </w:r>
    </w:p>
    <w:p w14:paraId="7BCE8B88" w14:textId="26075C7A" w:rsidR="00441503" w:rsidRDefault="00441503" w:rsidP="001C5714">
      <w:r>
        <w:t>C. $900</w:t>
      </w:r>
    </w:p>
    <w:p w14:paraId="03738240" w14:textId="515BA1AE" w:rsidR="00441503" w:rsidRDefault="00441503" w:rsidP="001C5714">
      <w:r>
        <w:t>D. $950</w:t>
      </w:r>
    </w:p>
    <w:p w14:paraId="68206482" w14:textId="77777777" w:rsidR="00441503" w:rsidRDefault="00441503" w:rsidP="00441503">
      <w:r>
        <w:t>ANSWER: A</w:t>
      </w:r>
    </w:p>
    <w:p w14:paraId="0E888AFB" w14:textId="77777777" w:rsidR="00441503" w:rsidRDefault="00441503" w:rsidP="001C5714"/>
    <w:p w14:paraId="1ED1147C" w14:textId="5594B1BB" w:rsidR="001C5714" w:rsidRDefault="001C5714" w:rsidP="001C5714">
      <w:r w:rsidRPr="001C5714">
        <w:t>AB Co has used market research to determine that if a price of $</w:t>
      </w:r>
      <w:r w:rsidR="00441503">
        <w:t>60</w:t>
      </w:r>
      <w:r w:rsidRPr="001C5714">
        <w:t>0 is charged for Product G,1demand will be 2,000 units. It has also been established that demand will rise or fall by five units for every $1 fall/rise in the selling price. The marginal cost of Product G is $8</w:t>
      </w:r>
      <w:r w:rsidR="00441503">
        <w:t>8</w:t>
      </w:r>
      <w:r w:rsidRPr="001C5714">
        <w:t>0.</w:t>
      </w:r>
      <w:r w:rsidR="00441503">
        <w:t xml:space="preserve"> </w:t>
      </w:r>
      <w:r w:rsidRPr="001C5714">
        <w:t>Calculate the profit-maximising selling price for Product G (to the nearest $).</w:t>
      </w:r>
    </w:p>
    <w:p w14:paraId="14DF3332" w14:textId="2DF2FA8E" w:rsidR="00441503" w:rsidRDefault="00441503" w:rsidP="00441503">
      <w:r>
        <w:t>A. $940</w:t>
      </w:r>
    </w:p>
    <w:p w14:paraId="51BBBBDC" w14:textId="00631512" w:rsidR="00441503" w:rsidRDefault="00441503" w:rsidP="00441503">
      <w:r>
        <w:t>B. $860</w:t>
      </w:r>
    </w:p>
    <w:p w14:paraId="2A22D7B1" w14:textId="595227E6" w:rsidR="00441503" w:rsidRDefault="00441503" w:rsidP="00441503">
      <w:r>
        <w:t>C. $960</w:t>
      </w:r>
    </w:p>
    <w:p w14:paraId="15B962F1" w14:textId="77777777" w:rsidR="00441503" w:rsidRDefault="00441503" w:rsidP="00441503">
      <w:r>
        <w:t>D. $950</w:t>
      </w:r>
    </w:p>
    <w:p w14:paraId="04156F87" w14:textId="77777777" w:rsidR="00441503" w:rsidRDefault="00441503" w:rsidP="00441503">
      <w:r>
        <w:t>ANSWER: A</w:t>
      </w:r>
    </w:p>
    <w:p w14:paraId="44734307" w14:textId="77777777" w:rsidR="00441503" w:rsidRDefault="00441503" w:rsidP="001C5714"/>
    <w:p w14:paraId="31CEBC62" w14:textId="631DC960" w:rsidR="00D16BEA" w:rsidRDefault="00D16BEA" w:rsidP="001C5714"/>
    <w:p w14:paraId="08C3568C" w14:textId="01749DA9" w:rsidR="00D16BEA" w:rsidRDefault="00D16BEA" w:rsidP="001C5714">
      <w:r>
        <w:t>Random 1 trong 3 câu sau</w:t>
      </w:r>
    </w:p>
    <w:p w14:paraId="51D37356" w14:textId="0573EA70" w:rsidR="00D16BEA" w:rsidRDefault="00D16BEA" w:rsidP="00D16BEA">
      <w:r w:rsidRPr="00D16BEA">
        <w:t>A manager is trying to decide which of three mutually exclusive projects to undertake. Each of the projects could lead to varying net costs which the manager calls outcomes I, II and III. The following payoff table or matrix has been constructed:</w:t>
      </w:r>
    </w:p>
    <w:tbl>
      <w:tblPr>
        <w:tblW w:w="9471" w:type="dxa"/>
        <w:tblLook w:val="04A0" w:firstRow="1" w:lastRow="0" w:firstColumn="1" w:lastColumn="0" w:noHBand="0" w:noVBand="1"/>
      </w:tblPr>
      <w:tblGrid>
        <w:gridCol w:w="2027"/>
        <w:gridCol w:w="2222"/>
        <w:gridCol w:w="3280"/>
        <w:gridCol w:w="1942"/>
      </w:tblGrid>
      <w:tr w:rsidR="00AB1C88" w:rsidRPr="00AB1C88" w14:paraId="0022B665" w14:textId="77777777" w:rsidTr="00AB1C88">
        <w:trPr>
          <w:trHeight w:val="246"/>
        </w:trPr>
        <w:tc>
          <w:tcPr>
            <w:tcW w:w="202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4A702" w14:textId="77777777" w:rsidR="00AB1C88" w:rsidRPr="00AB1C88" w:rsidRDefault="00AB1C88" w:rsidP="00AB1C88">
            <w:pPr>
              <w:jc w:val="center"/>
              <w:rPr>
                <w:color w:val="000000"/>
                <w:sz w:val="28"/>
                <w:szCs w:val="28"/>
              </w:rPr>
            </w:pPr>
            <w:r w:rsidRPr="00AB1C88">
              <w:rPr>
                <w:color w:val="000000"/>
                <w:sz w:val="28"/>
                <w:szCs w:val="28"/>
              </w:rPr>
              <w:t>Project</w:t>
            </w:r>
          </w:p>
        </w:tc>
        <w:tc>
          <w:tcPr>
            <w:tcW w:w="7444" w:type="dxa"/>
            <w:gridSpan w:val="3"/>
            <w:tcBorders>
              <w:top w:val="single" w:sz="4" w:space="0" w:color="auto"/>
              <w:left w:val="nil"/>
              <w:bottom w:val="single" w:sz="4" w:space="0" w:color="auto"/>
              <w:right w:val="single" w:sz="4" w:space="0" w:color="auto"/>
            </w:tcBorders>
            <w:shd w:val="clear" w:color="auto" w:fill="auto"/>
            <w:noWrap/>
            <w:vAlign w:val="bottom"/>
            <w:hideMark/>
          </w:tcPr>
          <w:p w14:paraId="7137AE32" w14:textId="77777777" w:rsidR="00AB1C88" w:rsidRPr="00AB1C88" w:rsidRDefault="00AB1C88" w:rsidP="00AB1C88">
            <w:pPr>
              <w:jc w:val="center"/>
              <w:rPr>
                <w:color w:val="000000"/>
                <w:sz w:val="28"/>
                <w:szCs w:val="28"/>
              </w:rPr>
            </w:pPr>
            <w:r w:rsidRPr="00AB1C88">
              <w:rPr>
                <w:color w:val="000000"/>
                <w:sz w:val="28"/>
                <w:szCs w:val="28"/>
              </w:rPr>
              <w:t>Outcome (not profit)</w:t>
            </w:r>
          </w:p>
        </w:tc>
      </w:tr>
      <w:tr w:rsidR="00AB1C88" w:rsidRPr="00AB1C88" w14:paraId="54B0203F" w14:textId="77777777" w:rsidTr="00AB1C88">
        <w:trPr>
          <w:trHeight w:val="246"/>
        </w:trPr>
        <w:tc>
          <w:tcPr>
            <w:tcW w:w="2027" w:type="dxa"/>
            <w:vMerge/>
            <w:tcBorders>
              <w:top w:val="single" w:sz="4" w:space="0" w:color="auto"/>
              <w:left w:val="single" w:sz="4" w:space="0" w:color="auto"/>
              <w:bottom w:val="single" w:sz="4" w:space="0" w:color="auto"/>
              <w:right w:val="single" w:sz="4" w:space="0" w:color="auto"/>
            </w:tcBorders>
            <w:vAlign w:val="center"/>
            <w:hideMark/>
          </w:tcPr>
          <w:p w14:paraId="4EBBE87A" w14:textId="77777777" w:rsidR="00AB1C88" w:rsidRPr="00AB1C88" w:rsidRDefault="00AB1C88" w:rsidP="00AB1C88">
            <w:pPr>
              <w:rPr>
                <w:color w:val="000000"/>
                <w:sz w:val="28"/>
                <w:szCs w:val="28"/>
              </w:rPr>
            </w:pPr>
          </w:p>
        </w:tc>
        <w:tc>
          <w:tcPr>
            <w:tcW w:w="2222" w:type="dxa"/>
            <w:tcBorders>
              <w:top w:val="nil"/>
              <w:left w:val="nil"/>
              <w:bottom w:val="single" w:sz="4" w:space="0" w:color="auto"/>
              <w:right w:val="single" w:sz="4" w:space="0" w:color="auto"/>
            </w:tcBorders>
            <w:shd w:val="clear" w:color="auto" w:fill="auto"/>
            <w:noWrap/>
            <w:vAlign w:val="bottom"/>
            <w:hideMark/>
          </w:tcPr>
          <w:p w14:paraId="19D27B79" w14:textId="77777777" w:rsidR="00AB1C88" w:rsidRPr="00AB1C88" w:rsidRDefault="00AB1C88" w:rsidP="00AB1C88">
            <w:pPr>
              <w:rPr>
                <w:color w:val="000000"/>
                <w:sz w:val="28"/>
                <w:szCs w:val="28"/>
              </w:rPr>
            </w:pPr>
            <w:r w:rsidRPr="00AB1C88">
              <w:rPr>
                <w:color w:val="000000"/>
                <w:sz w:val="28"/>
                <w:szCs w:val="28"/>
              </w:rPr>
              <w:t>I (Worse)</w:t>
            </w:r>
          </w:p>
        </w:tc>
        <w:tc>
          <w:tcPr>
            <w:tcW w:w="3280" w:type="dxa"/>
            <w:tcBorders>
              <w:top w:val="nil"/>
              <w:left w:val="nil"/>
              <w:bottom w:val="single" w:sz="4" w:space="0" w:color="auto"/>
              <w:right w:val="single" w:sz="4" w:space="0" w:color="auto"/>
            </w:tcBorders>
            <w:shd w:val="clear" w:color="auto" w:fill="auto"/>
            <w:noWrap/>
            <w:vAlign w:val="bottom"/>
            <w:hideMark/>
          </w:tcPr>
          <w:p w14:paraId="3AD78914" w14:textId="77777777" w:rsidR="00AB1C88" w:rsidRPr="00AB1C88" w:rsidRDefault="00AB1C88" w:rsidP="00AB1C88">
            <w:pPr>
              <w:rPr>
                <w:color w:val="000000"/>
                <w:sz w:val="28"/>
                <w:szCs w:val="28"/>
              </w:rPr>
            </w:pPr>
            <w:r w:rsidRPr="00AB1C88">
              <w:rPr>
                <w:color w:val="000000"/>
                <w:sz w:val="28"/>
                <w:szCs w:val="28"/>
              </w:rPr>
              <w:t>II (Most likely)</w:t>
            </w:r>
          </w:p>
        </w:tc>
        <w:tc>
          <w:tcPr>
            <w:tcW w:w="1941" w:type="dxa"/>
            <w:tcBorders>
              <w:top w:val="nil"/>
              <w:left w:val="nil"/>
              <w:bottom w:val="single" w:sz="4" w:space="0" w:color="auto"/>
              <w:right w:val="single" w:sz="4" w:space="0" w:color="auto"/>
            </w:tcBorders>
            <w:shd w:val="clear" w:color="auto" w:fill="auto"/>
            <w:noWrap/>
            <w:vAlign w:val="bottom"/>
            <w:hideMark/>
          </w:tcPr>
          <w:p w14:paraId="79B29FFA" w14:textId="77777777" w:rsidR="00AB1C88" w:rsidRPr="00AB1C88" w:rsidRDefault="00AB1C88" w:rsidP="00AB1C88">
            <w:pPr>
              <w:rPr>
                <w:color w:val="000000"/>
                <w:sz w:val="28"/>
                <w:szCs w:val="28"/>
              </w:rPr>
            </w:pPr>
            <w:r w:rsidRPr="00AB1C88">
              <w:rPr>
                <w:color w:val="000000"/>
                <w:sz w:val="28"/>
                <w:szCs w:val="28"/>
              </w:rPr>
              <w:t>III (Best)</w:t>
            </w:r>
          </w:p>
        </w:tc>
      </w:tr>
      <w:tr w:rsidR="00AB1C88" w:rsidRPr="00AB1C88" w14:paraId="6269041C" w14:textId="77777777" w:rsidTr="00AB1C88">
        <w:trPr>
          <w:trHeight w:val="246"/>
        </w:trPr>
        <w:tc>
          <w:tcPr>
            <w:tcW w:w="2027" w:type="dxa"/>
            <w:tcBorders>
              <w:top w:val="nil"/>
              <w:left w:val="single" w:sz="4" w:space="0" w:color="auto"/>
              <w:bottom w:val="single" w:sz="4" w:space="0" w:color="auto"/>
              <w:right w:val="single" w:sz="4" w:space="0" w:color="auto"/>
            </w:tcBorders>
            <w:shd w:val="clear" w:color="auto" w:fill="auto"/>
            <w:noWrap/>
            <w:vAlign w:val="bottom"/>
            <w:hideMark/>
          </w:tcPr>
          <w:p w14:paraId="03D1F66B" w14:textId="77777777" w:rsidR="00AB1C88" w:rsidRPr="00AB1C88" w:rsidRDefault="00AB1C88" w:rsidP="00AB1C88">
            <w:pPr>
              <w:rPr>
                <w:color w:val="000000"/>
                <w:sz w:val="28"/>
                <w:szCs w:val="28"/>
              </w:rPr>
            </w:pPr>
            <w:r w:rsidRPr="00AB1C88">
              <w:rPr>
                <w:color w:val="000000"/>
                <w:sz w:val="28"/>
                <w:szCs w:val="28"/>
              </w:rPr>
              <w:t>A</w:t>
            </w:r>
          </w:p>
        </w:tc>
        <w:tc>
          <w:tcPr>
            <w:tcW w:w="2222" w:type="dxa"/>
            <w:tcBorders>
              <w:top w:val="nil"/>
              <w:left w:val="nil"/>
              <w:bottom w:val="single" w:sz="4" w:space="0" w:color="auto"/>
              <w:right w:val="single" w:sz="4" w:space="0" w:color="auto"/>
            </w:tcBorders>
            <w:shd w:val="clear" w:color="auto" w:fill="auto"/>
            <w:noWrap/>
            <w:vAlign w:val="bottom"/>
            <w:hideMark/>
          </w:tcPr>
          <w:p w14:paraId="28E71F12" w14:textId="77777777" w:rsidR="00AB1C88" w:rsidRPr="00AB1C88" w:rsidRDefault="00AB1C88" w:rsidP="00AB1C88">
            <w:pPr>
              <w:jc w:val="right"/>
              <w:rPr>
                <w:color w:val="000000"/>
                <w:sz w:val="28"/>
                <w:szCs w:val="28"/>
              </w:rPr>
            </w:pPr>
            <w:r w:rsidRPr="00AB1C88">
              <w:rPr>
                <w:color w:val="000000"/>
                <w:sz w:val="28"/>
                <w:szCs w:val="28"/>
              </w:rPr>
              <w:t>50</w:t>
            </w:r>
          </w:p>
        </w:tc>
        <w:tc>
          <w:tcPr>
            <w:tcW w:w="3280" w:type="dxa"/>
            <w:tcBorders>
              <w:top w:val="nil"/>
              <w:left w:val="nil"/>
              <w:bottom w:val="single" w:sz="4" w:space="0" w:color="auto"/>
              <w:right w:val="single" w:sz="4" w:space="0" w:color="auto"/>
            </w:tcBorders>
            <w:shd w:val="clear" w:color="auto" w:fill="auto"/>
            <w:noWrap/>
            <w:vAlign w:val="bottom"/>
            <w:hideMark/>
          </w:tcPr>
          <w:p w14:paraId="459FB1DB" w14:textId="788C1201" w:rsidR="00AB1C88" w:rsidRPr="00AB1C88" w:rsidRDefault="00AB1C88" w:rsidP="00AB1C88">
            <w:pPr>
              <w:jc w:val="right"/>
              <w:rPr>
                <w:color w:val="000000"/>
                <w:sz w:val="28"/>
                <w:szCs w:val="28"/>
              </w:rPr>
            </w:pPr>
            <w:r w:rsidRPr="00AB1C88">
              <w:rPr>
                <w:color w:val="000000"/>
                <w:sz w:val="28"/>
                <w:szCs w:val="28"/>
              </w:rPr>
              <w:t>1</w:t>
            </w:r>
            <w:r w:rsidR="002F0BF4">
              <w:rPr>
                <w:color w:val="000000"/>
                <w:sz w:val="28"/>
                <w:szCs w:val="28"/>
              </w:rPr>
              <w:t>4</w:t>
            </w:r>
            <w:r w:rsidRPr="00AB1C88">
              <w:rPr>
                <w:color w:val="000000"/>
                <w:sz w:val="28"/>
                <w:szCs w:val="28"/>
              </w:rPr>
              <w:t>0</w:t>
            </w:r>
          </w:p>
        </w:tc>
        <w:tc>
          <w:tcPr>
            <w:tcW w:w="1941" w:type="dxa"/>
            <w:tcBorders>
              <w:top w:val="nil"/>
              <w:left w:val="nil"/>
              <w:bottom w:val="single" w:sz="4" w:space="0" w:color="auto"/>
              <w:right w:val="single" w:sz="4" w:space="0" w:color="auto"/>
            </w:tcBorders>
            <w:shd w:val="clear" w:color="auto" w:fill="auto"/>
            <w:noWrap/>
            <w:vAlign w:val="bottom"/>
            <w:hideMark/>
          </w:tcPr>
          <w:p w14:paraId="1A7700DE" w14:textId="77777777" w:rsidR="00AB1C88" w:rsidRPr="00AB1C88" w:rsidRDefault="00AB1C88" w:rsidP="00AB1C88">
            <w:pPr>
              <w:jc w:val="right"/>
              <w:rPr>
                <w:color w:val="000000"/>
                <w:sz w:val="28"/>
                <w:szCs w:val="28"/>
              </w:rPr>
            </w:pPr>
            <w:r w:rsidRPr="00AB1C88">
              <w:rPr>
                <w:color w:val="000000"/>
                <w:sz w:val="28"/>
                <w:szCs w:val="28"/>
              </w:rPr>
              <w:t>150</w:t>
            </w:r>
          </w:p>
        </w:tc>
      </w:tr>
      <w:tr w:rsidR="00AB1C88" w:rsidRPr="00AB1C88" w14:paraId="02B1658E" w14:textId="77777777" w:rsidTr="00AB1C88">
        <w:trPr>
          <w:trHeight w:val="246"/>
        </w:trPr>
        <w:tc>
          <w:tcPr>
            <w:tcW w:w="2027" w:type="dxa"/>
            <w:tcBorders>
              <w:top w:val="nil"/>
              <w:left w:val="single" w:sz="4" w:space="0" w:color="auto"/>
              <w:bottom w:val="single" w:sz="4" w:space="0" w:color="auto"/>
              <w:right w:val="single" w:sz="4" w:space="0" w:color="auto"/>
            </w:tcBorders>
            <w:shd w:val="clear" w:color="auto" w:fill="auto"/>
            <w:noWrap/>
            <w:vAlign w:val="bottom"/>
            <w:hideMark/>
          </w:tcPr>
          <w:p w14:paraId="71CFA09A" w14:textId="77777777" w:rsidR="00AB1C88" w:rsidRPr="00AB1C88" w:rsidRDefault="00AB1C88" w:rsidP="00AB1C88">
            <w:pPr>
              <w:rPr>
                <w:color w:val="000000"/>
                <w:sz w:val="28"/>
                <w:szCs w:val="28"/>
              </w:rPr>
            </w:pPr>
            <w:r w:rsidRPr="00AB1C88">
              <w:rPr>
                <w:color w:val="000000"/>
                <w:sz w:val="28"/>
                <w:szCs w:val="28"/>
              </w:rPr>
              <w:t>B</w:t>
            </w:r>
          </w:p>
        </w:tc>
        <w:tc>
          <w:tcPr>
            <w:tcW w:w="2222" w:type="dxa"/>
            <w:tcBorders>
              <w:top w:val="nil"/>
              <w:left w:val="nil"/>
              <w:bottom w:val="single" w:sz="4" w:space="0" w:color="auto"/>
              <w:right w:val="single" w:sz="4" w:space="0" w:color="auto"/>
            </w:tcBorders>
            <w:shd w:val="clear" w:color="auto" w:fill="auto"/>
            <w:noWrap/>
            <w:vAlign w:val="bottom"/>
            <w:hideMark/>
          </w:tcPr>
          <w:p w14:paraId="45512C81" w14:textId="1CC2C5BF" w:rsidR="00AB1C88" w:rsidRPr="00AB1C88" w:rsidRDefault="002F0BF4" w:rsidP="00AB1C88">
            <w:pPr>
              <w:jc w:val="right"/>
              <w:rPr>
                <w:color w:val="000000"/>
                <w:sz w:val="28"/>
                <w:szCs w:val="28"/>
              </w:rPr>
            </w:pPr>
            <w:r>
              <w:rPr>
                <w:color w:val="000000"/>
                <w:sz w:val="28"/>
                <w:szCs w:val="28"/>
              </w:rPr>
              <w:t>6</w:t>
            </w:r>
            <w:r w:rsidR="00AB1C88" w:rsidRPr="00AB1C88">
              <w:rPr>
                <w:color w:val="000000"/>
                <w:sz w:val="28"/>
                <w:szCs w:val="28"/>
              </w:rPr>
              <w:t>0</w:t>
            </w:r>
          </w:p>
        </w:tc>
        <w:tc>
          <w:tcPr>
            <w:tcW w:w="3280" w:type="dxa"/>
            <w:tcBorders>
              <w:top w:val="nil"/>
              <w:left w:val="nil"/>
              <w:bottom w:val="single" w:sz="4" w:space="0" w:color="auto"/>
              <w:right w:val="single" w:sz="4" w:space="0" w:color="auto"/>
            </w:tcBorders>
            <w:shd w:val="clear" w:color="auto" w:fill="auto"/>
            <w:noWrap/>
            <w:vAlign w:val="bottom"/>
            <w:hideMark/>
          </w:tcPr>
          <w:p w14:paraId="562534BE" w14:textId="77777777" w:rsidR="00AB1C88" w:rsidRPr="00AB1C88" w:rsidRDefault="00AB1C88" w:rsidP="00AB1C88">
            <w:pPr>
              <w:jc w:val="right"/>
              <w:rPr>
                <w:color w:val="000000"/>
                <w:sz w:val="28"/>
                <w:szCs w:val="28"/>
              </w:rPr>
            </w:pPr>
            <w:r w:rsidRPr="00AB1C88">
              <w:rPr>
                <w:color w:val="000000"/>
                <w:sz w:val="28"/>
                <w:szCs w:val="28"/>
              </w:rPr>
              <w:t>115</w:t>
            </w:r>
          </w:p>
        </w:tc>
        <w:tc>
          <w:tcPr>
            <w:tcW w:w="1941" w:type="dxa"/>
            <w:tcBorders>
              <w:top w:val="nil"/>
              <w:left w:val="nil"/>
              <w:bottom w:val="single" w:sz="4" w:space="0" w:color="auto"/>
              <w:right w:val="single" w:sz="4" w:space="0" w:color="auto"/>
            </w:tcBorders>
            <w:shd w:val="clear" w:color="auto" w:fill="auto"/>
            <w:noWrap/>
            <w:vAlign w:val="bottom"/>
            <w:hideMark/>
          </w:tcPr>
          <w:p w14:paraId="6C653BBB" w14:textId="77777777" w:rsidR="00AB1C88" w:rsidRPr="00AB1C88" w:rsidRDefault="00AB1C88" w:rsidP="00AB1C88">
            <w:pPr>
              <w:jc w:val="right"/>
              <w:rPr>
                <w:color w:val="000000"/>
                <w:sz w:val="28"/>
                <w:szCs w:val="28"/>
              </w:rPr>
            </w:pPr>
            <w:r w:rsidRPr="00AB1C88">
              <w:rPr>
                <w:color w:val="000000"/>
                <w:sz w:val="28"/>
                <w:szCs w:val="28"/>
              </w:rPr>
              <w:t>140</w:t>
            </w:r>
          </w:p>
        </w:tc>
      </w:tr>
      <w:tr w:rsidR="00AB1C88" w:rsidRPr="00AB1C88" w14:paraId="207091BF" w14:textId="77777777" w:rsidTr="00AB1C88">
        <w:trPr>
          <w:trHeight w:val="246"/>
        </w:trPr>
        <w:tc>
          <w:tcPr>
            <w:tcW w:w="2027" w:type="dxa"/>
            <w:tcBorders>
              <w:top w:val="nil"/>
              <w:left w:val="single" w:sz="4" w:space="0" w:color="auto"/>
              <w:bottom w:val="single" w:sz="4" w:space="0" w:color="auto"/>
              <w:right w:val="single" w:sz="4" w:space="0" w:color="auto"/>
            </w:tcBorders>
            <w:shd w:val="clear" w:color="auto" w:fill="auto"/>
            <w:noWrap/>
            <w:vAlign w:val="bottom"/>
            <w:hideMark/>
          </w:tcPr>
          <w:p w14:paraId="6A91AC5C" w14:textId="77777777" w:rsidR="00AB1C88" w:rsidRPr="00AB1C88" w:rsidRDefault="00AB1C88" w:rsidP="00AB1C88">
            <w:pPr>
              <w:rPr>
                <w:color w:val="000000"/>
                <w:sz w:val="28"/>
                <w:szCs w:val="28"/>
              </w:rPr>
            </w:pPr>
            <w:r w:rsidRPr="00AB1C88">
              <w:rPr>
                <w:color w:val="000000"/>
                <w:sz w:val="28"/>
                <w:szCs w:val="28"/>
              </w:rPr>
              <w:t>C</w:t>
            </w:r>
          </w:p>
        </w:tc>
        <w:tc>
          <w:tcPr>
            <w:tcW w:w="2222" w:type="dxa"/>
            <w:tcBorders>
              <w:top w:val="nil"/>
              <w:left w:val="nil"/>
              <w:bottom w:val="single" w:sz="4" w:space="0" w:color="auto"/>
              <w:right w:val="single" w:sz="4" w:space="0" w:color="auto"/>
            </w:tcBorders>
            <w:shd w:val="clear" w:color="auto" w:fill="auto"/>
            <w:noWrap/>
            <w:vAlign w:val="bottom"/>
            <w:hideMark/>
          </w:tcPr>
          <w:p w14:paraId="718E32F7" w14:textId="77777777" w:rsidR="00AB1C88" w:rsidRPr="00AB1C88" w:rsidRDefault="00AB1C88" w:rsidP="00AB1C88">
            <w:pPr>
              <w:jc w:val="right"/>
              <w:rPr>
                <w:color w:val="000000"/>
                <w:sz w:val="28"/>
                <w:szCs w:val="28"/>
              </w:rPr>
            </w:pPr>
            <w:r w:rsidRPr="00AB1C88">
              <w:rPr>
                <w:color w:val="000000"/>
                <w:sz w:val="28"/>
                <w:szCs w:val="28"/>
              </w:rPr>
              <w:t>70</w:t>
            </w:r>
          </w:p>
        </w:tc>
        <w:tc>
          <w:tcPr>
            <w:tcW w:w="3280" w:type="dxa"/>
            <w:tcBorders>
              <w:top w:val="nil"/>
              <w:left w:val="nil"/>
              <w:bottom w:val="single" w:sz="4" w:space="0" w:color="auto"/>
              <w:right w:val="single" w:sz="4" w:space="0" w:color="auto"/>
            </w:tcBorders>
            <w:shd w:val="clear" w:color="auto" w:fill="auto"/>
            <w:noWrap/>
            <w:vAlign w:val="bottom"/>
            <w:hideMark/>
          </w:tcPr>
          <w:p w14:paraId="77463400" w14:textId="77777777" w:rsidR="00AB1C88" w:rsidRPr="00AB1C88" w:rsidRDefault="00AB1C88" w:rsidP="00AB1C88">
            <w:pPr>
              <w:jc w:val="right"/>
              <w:rPr>
                <w:color w:val="000000"/>
                <w:sz w:val="28"/>
                <w:szCs w:val="28"/>
              </w:rPr>
            </w:pPr>
            <w:r w:rsidRPr="00AB1C88">
              <w:rPr>
                <w:color w:val="000000"/>
                <w:sz w:val="28"/>
                <w:szCs w:val="28"/>
              </w:rPr>
              <w:t>130</w:t>
            </w:r>
          </w:p>
        </w:tc>
        <w:tc>
          <w:tcPr>
            <w:tcW w:w="1941" w:type="dxa"/>
            <w:tcBorders>
              <w:top w:val="nil"/>
              <w:left w:val="nil"/>
              <w:bottom w:val="single" w:sz="4" w:space="0" w:color="auto"/>
              <w:right w:val="single" w:sz="4" w:space="0" w:color="auto"/>
            </w:tcBorders>
            <w:shd w:val="clear" w:color="auto" w:fill="auto"/>
            <w:noWrap/>
            <w:vAlign w:val="bottom"/>
            <w:hideMark/>
          </w:tcPr>
          <w:p w14:paraId="5B45D105" w14:textId="5D7017D7" w:rsidR="00AB1C88" w:rsidRPr="00AB1C88" w:rsidRDefault="00AB1C88" w:rsidP="00AB1C88">
            <w:pPr>
              <w:jc w:val="right"/>
              <w:rPr>
                <w:color w:val="000000"/>
                <w:sz w:val="28"/>
                <w:szCs w:val="28"/>
              </w:rPr>
            </w:pPr>
            <w:r w:rsidRPr="00AB1C88">
              <w:rPr>
                <w:color w:val="000000"/>
                <w:sz w:val="28"/>
                <w:szCs w:val="28"/>
              </w:rPr>
              <w:t>1</w:t>
            </w:r>
            <w:r w:rsidR="002F0BF4">
              <w:rPr>
                <w:color w:val="000000"/>
                <w:sz w:val="28"/>
                <w:szCs w:val="28"/>
              </w:rPr>
              <w:t>8</w:t>
            </w:r>
            <w:r w:rsidRPr="00AB1C88">
              <w:rPr>
                <w:color w:val="000000"/>
                <w:sz w:val="28"/>
                <w:szCs w:val="28"/>
              </w:rPr>
              <w:t>0</w:t>
            </w:r>
          </w:p>
        </w:tc>
      </w:tr>
    </w:tbl>
    <w:p w14:paraId="4AF56B35" w14:textId="77777777" w:rsidR="00AB1C88" w:rsidRDefault="00AB1C88" w:rsidP="00D16BEA"/>
    <w:p w14:paraId="7DC92B22" w14:textId="3FD19160" w:rsidR="00D16BEA" w:rsidRDefault="00D16BEA" w:rsidP="00D16BEA">
      <w:r>
        <w:t xml:space="preserve">Which project should be undertaken under maximax rules? </w:t>
      </w:r>
    </w:p>
    <w:p w14:paraId="5320750F" w14:textId="7E58088E" w:rsidR="00441503" w:rsidRDefault="00441503" w:rsidP="00D16BEA">
      <w:r>
        <w:t>A. Project C</w:t>
      </w:r>
    </w:p>
    <w:p w14:paraId="69F44E79" w14:textId="5B1923FC" w:rsidR="00441503" w:rsidRDefault="00441503" w:rsidP="00D16BEA">
      <w:r>
        <w:t>B. Project B</w:t>
      </w:r>
    </w:p>
    <w:p w14:paraId="6E865954" w14:textId="006D9683" w:rsidR="00441503" w:rsidRDefault="00441503" w:rsidP="00D16BEA">
      <w:r>
        <w:t>C. Project A</w:t>
      </w:r>
    </w:p>
    <w:p w14:paraId="0733DCCF" w14:textId="72FA33AA" w:rsidR="00441503" w:rsidRDefault="00441503" w:rsidP="00D16BEA">
      <w:r>
        <w:t>D. Project A or Project C</w:t>
      </w:r>
    </w:p>
    <w:p w14:paraId="4B51BA51" w14:textId="77777777" w:rsidR="00441503" w:rsidRDefault="00441503" w:rsidP="00441503">
      <w:r>
        <w:t>ANSWER: A</w:t>
      </w:r>
    </w:p>
    <w:p w14:paraId="039CE577" w14:textId="77777777" w:rsidR="00441503" w:rsidRPr="00441503" w:rsidRDefault="00441503" w:rsidP="00D16BEA">
      <w:pPr>
        <w:rPr>
          <w:b/>
          <w:bCs/>
        </w:rPr>
      </w:pPr>
    </w:p>
    <w:p w14:paraId="2B4CE1C8" w14:textId="3F7E6E4D" w:rsidR="00D16BEA" w:rsidRDefault="00D16BEA" w:rsidP="001C5714"/>
    <w:p w14:paraId="570BBD06" w14:textId="01F638C5" w:rsidR="00D16BEA" w:rsidRDefault="00D16BEA" w:rsidP="00D16BEA">
      <w:r w:rsidRPr="00D16BEA">
        <w:t>A manager is trying to decide which of three mutually exclusive projects to undertake. Each of the projects could lead to varying net costs which the manager calls outcomes I, II and III. The following payoff table or matrix has been constructed:</w:t>
      </w:r>
    </w:p>
    <w:tbl>
      <w:tblPr>
        <w:tblW w:w="9471" w:type="dxa"/>
        <w:tblLook w:val="04A0" w:firstRow="1" w:lastRow="0" w:firstColumn="1" w:lastColumn="0" w:noHBand="0" w:noVBand="1"/>
      </w:tblPr>
      <w:tblGrid>
        <w:gridCol w:w="2027"/>
        <w:gridCol w:w="2222"/>
        <w:gridCol w:w="3280"/>
        <w:gridCol w:w="1942"/>
      </w:tblGrid>
      <w:tr w:rsidR="002F0BF4" w:rsidRPr="00AB1C88" w14:paraId="6CF8E6C9" w14:textId="77777777" w:rsidTr="00832057">
        <w:trPr>
          <w:trHeight w:val="246"/>
        </w:trPr>
        <w:tc>
          <w:tcPr>
            <w:tcW w:w="202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5A10C" w14:textId="77777777" w:rsidR="002F0BF4" w:rsidRPr="00AB1C88" w:rsidRDefault="002F0BF4" w:rsidP="00832057">
            <w:pPr>
              <w:jc w:val="center"/>
              <w:rPr>
                <w:color w:val="000000"/>
                <w:sz w:val="28"/>
                <w:szCs w:val="28"/>
              </w:rPr>
            </w:pPr>
            <w:r w:rsidRPr="00AB1C88">
              <w:rPr>
                <w:color w:val="000000"/>
                <w:sz w:val="28"/>
                <w:szCs w:val="28"/>
              </w:rPr>
              <w:t>Project</w:t>
            </w:r>
          </w:p>
        </w:tc>
        <w:tc>
          <w:tcPr>
            <w:tcW w:w="7444" w:type="dxa"/>
            <w:gridSpan w:val="3"/>
            <w:tcBorders>
              <w:top w:val="single" w:sz="4" w:space="0" w:color="auto"/>
              <w:left w:val="nil"/>
              <w:bottom w:val="single" w:sz="4" w:space="0" w:color="auto"/>
              <w:right w:val="single" w:sz="4" w:space="0" w:color="auto"/>
            </w:tcBorders>
            <w:shd w:val="clear" w:color="auto" w:fill="auto"/>
            <w:noWrap/>
            <w:vAlign w:val="bottom"/>
            <w:hideMark/>
          </w:tcPr>
          <w:p w14:paraId="39903974" w14:textId="77777777" w:rsidR="002F0BF4" w:rsidRPr="00AB1C88" w:rsidRDefault="002F0BF4" w:rsidP="00832057">
            <w:pPr>
              <w:jc w:val="center"/>
              <w:rPr>
                <w:color w:val="000000"/>
                <w:sz w:val="28"/>
                <w:szCs w:val="28"/>
              </w:rPr>
            </w:pPr>
            <w:r w:rsidRPr="00AB1C88">
              <w:rPr>
                <w:color w:val="000000"/>
                <w:sz w:val="28"/>
                <w:szCs w:val="28"/>
              </w:rPr>
              <w:t>Outcome (not profit)</w:t>
            </w:r>
          </w:p>
        </w:tc>
      </w:tr>
      <w:tr w:rsidR="002F0BF4" w:rsidRPr="00AB1C88" w14:paraId="26AA7682" w14:textId="77777777" w:rsidTr="00832057">
        <w:trPr>
          <w:trHeight w:val="246"/>
        </w:trPr>
        <w:tc>
          <w:tcPr>
            <w:tcW w:w="2027" w:type="dxa"/>
            <w:vMerge/>
            <w:tcBorders>
              <w:top w:val="single" w:sz="4" w:space="0" w:color="auto"/>
              <w:left w:val="single" w:sz="4" w:space="0" w:color="auto"/>
              <w:bottom w:val="single" w:sz="4" w:space="0" w:color="auto"/>
              <w:right w:val="single" w:sz="4" w:space="0" w:color="auto"/>
            </w:tcBorders>
            <w:vAlign w:val="center"/>
            <w:hideMark/>
          </w:tcPr>
          <w:p w14:paraId="23BAB072" w14:textId="77777777" w:rsidR="002F0BF4" w:rsidRPr="00AB1C88" w:rsidRDefault="002F0BF4" w:rsidP="00832057">
            <w:pPr>
              <w:rPr>
                <w:color w:val="000000"/>
                <w:sz w:val="28"/>
                <w:szCs w:val="28"/>
              </w:rPr>
            </w:pPr>
          </w:p>
        </w:tc>
        <w:tc>
          <w:tcPr>
            <w:tcW w:w="2222" w:type="dxa"/>
            <w:tcBorders>
              <w:top w:val="nil"/>
              <w:left w:val="nil"/>
              <w:bottom w:val="single" w:sz="4" w:space="0" w:color="auto"/>
              <w:right w:val="single" w:sz="4" w:space="0" w:color="auto"/>
            </w:tcBorders>
            <w:shd w:val="clear" w:color="auto" w:fill="auto"/>
            <w:noWrap/>
            <w:vAlign w:val="bottom"/>
            <w:hideMark/>
          </w:tcPr>
          <w:p w14:paraId="4C0FCFF8" w14:textId="77777777" w:rsidR="002F0BF4" w:rsidRPr="00AB1C88" w:rsidRDefault="002F0BF4" w:rsidP="00832057">
            <w:pPr>
              <w:rPr>
                <w:color w:val="000000"/>
                <w:sz w:val="28"/>
                <w:szCs w:val="28"/>
              </w:rPr>
            </w:pPr>
            <w:r w:rsidRPr="00AB1C88">
              <w:rPr>
                <w:color w:val="000000"/>
                <w:sz w:val="28"/>
                <w:szCs w:val="28"/>
              </w:rPr>
              <w:t>I (Worse)</w:t>
            </w:r>
          </w:p>
        </w:tc>
        <w:tc>
          <w:tcPr>
            <w:tcW w:w="3280" w:type="dxa"/>
            <w:tcBorders>
              <w:top w:val="nil"/>
              <w:left w:val="nil"/>
              <w:bottom w:val="single" w:sz="4" w:space="0" w:color="auto"/>
              <w:right w:val="single" w:sz="4" w:space="0" w:color="auto"/>
            </w:tcBorders>
            <w:shd w:val="clear" w:color="auto" w:fill="auto"/>
            <w:noWrap/>
            <w:vAlign w:val="bottom"/>
            <w:hideMark/>
          </w:tcPr>
          <w:p w14:paraId="15AA2CAC" w14:textId="77777777" w:rsidR="002F0BF4" w:rsidRPr="00AB1C88" w:rsidRDefault="002F0BF4" w:rsidP="00832057">
            <w:pPr>
              <w:rPr>
                <w:color w:val="000000"/>
                <w:sz w:val="28"/>
                <w:szCs w:val="28"/>
              </w:rPr>
            </w:pPr>
            <w:r w:rsidRPr="00AB1C88">
              <w:rPr>
                <w:color w:val="000000"/>
                <w:sz w:val="28"/>
                <w:szCs w:val="28"/>
              </w:rPr>
              <w:t>II (Most likely)</w:t>
            </w:r>
          </w:p>
        </w:tc>
        <w:tc>
          <w:tcPr>
            <w:tcW w:w="1941" w:type="dxa"/>
            <w:tcBorders>
              <w:top w:val="nil"/>
              <w:left w:val="nil"/>
              <w:bottom w:val="single" w:sz="4" w:space="0" w:color="auto"/>
              <w:right w:val="single" w:sz="4" w:space="0" w:color="auto"/>
            </w:tcBorders>
            <w:shd w:val="clear" w:color="auto" w:fill="auto"/>
            <w:noWrap/>
            <w:vAlign w:val="bottom"/>
            <w:hideMark/>
          </w:tcPr>
          <w:p w14:paraId="3C807237" w14:textId="77777777" w:rsidR="002F0BF4" w:rsidRPr="00AB1C88" w:rsidRDefault="002F0BF4" w:rsidP="00832057">
            <w:pPr>
              <w:rPr>
                <w:color w:val="000000"/>
                <w:sz w:val="28"/>
                <w:szCs w:val="28"/>
              </w:rPr>
            </w:pPr>
            <w:r w:rsidRPr="00AB1C88">
              <w:rPr>
                <w:color w:val="000000"/>
                <w:sz w:val="28"/>
                <w:szCs w:val="28"/>
              </w:rPr>
              <w:t>III (Best)</w:t>
            </w:r>
          </w:p>
        </w:tc>
      </w:tr>
      <w:tr w:rsidR="002F0BF4" w:rsidRPr="00AB1C88" w14:paraId="17869933" w14:textId="77777777" w:rsidTr="00832057">
        <w:trPr>
          <w:trHeight w:val="246"/>
        </w:trPr>
        <w:tc>
          <w:tcPr>
            <w:tcW w:w="2027" w:type="dxa"/>
            <w:tcBorders>
              <w:top w:val="nil"/>
              <w:left w:val="single" w:sz="4" w:space="0" w:color="auto"/>
              <w:bottom w:val="single" w:sz="4" w:space="0" w:color="auto"/>
              <w:right w:val="single" w:sz="4" w:space="0" w:color="auto"/>
            </w:tcBorders>
            <w:shd w:val="clear" w:color="auto" w:fill="auto"/>
            <w:noWrap/>
            <w:vAlign w:val="bottom"/>
            <w:hideMark/>
          </w:tcPr>
          <w:p w14:paraId="74911A7C" w14:textId="77777777" w:rsidR="002F0BF4" w:rsidRPr="00AB1C88" w:rsidRDefault="002F0BF4" w:rsidP="00832057">
            <w:pPr>
              <w:rPr>
                <w:color w:val="000000"/>
                <w:sz w:val="28"/>
                <w:szCs w:val="28"/>
              </w:rPr>
            </w:pPr>
            <w:r w:rsidRPr="00AB1C88">
              <w:rPr>
                <w:color w:val="000000"/>
                <w:sz w:val="28"/>
                <w:szCs w:val="28"/>
              </w:rPr>
              <w:t>A</w:t>
            </w:r>
          </w:p>
        </w:tc>
        <w:tc>
          <w:tcPr>
            <w:tcW w:w="2222" w:type="dxa"/>
            <w:tcBorders>
              <w:top w:val="nil"/>
              <w:left w:val="nil"/>
              <w:bottom w:val="single" w:sz="4" w:space="0" w:color="auto"/>
              <w:right w:val="single" w:sz="4" w:space="0" w:color="auto"/>
            </w:tcBorders>
            <w:shd w:val="clear" w:color="auto" w:fill="auto"/>
            <w:noWrap/>
            <w:vAlign w:val="bottom"/>
            <w:hideMark/>
          </w:tcPr>
          <w:p w14:paraId="7DB20F43" w14:textId="77777777" w:rsidR="002F0BF4" w:rsidRPr="00AB1C88" w:rsidRDefault="002F0BF4" w:rsidP="00832057">
            <w:pPr>
              <w:jc w:val="right"/>
              <w:rPr>
                <w:color w:val="000000"/>
                <w:sz w:val="28"/>
                <w:szCs w:val="28"/>
              </w:rPr>
            </w:pPr>
            <w:r w:rsidRPr="00AB1C88">
              <w:rPr>
                <w:color w:val="000000"/>
                <w:sz w:val="28"/>
                <w:szCs w:val="28"/>
              </w:rPr>
              <w:t>50</w:t>
            </w:r>
          </w:p>
        </w:tc>
        <w:tc>
          <w:tcPr>
            <w:tcW w:w="3280" w:type="dxa"/>
            <w:tcBorders>
              <w:top w:val="nil"/>
              <w:left w:val="nil"/>
              <w:bottom w:val="single" w:sz="4" w:space="0" w:color="auto"/>
              <w:right w:val="single" w:sz="4" w:space="0" w:color="auto"/>
            </w:tcBorders>
            <w:shd w:val="clear" w:color="auto" w:fill="auto"/>
            <w:noWrap/>
            <w:vAlign w:val="bottom"/>
            <w:hideMark/>
          </w:tcPr>
          <w:p w14:paraId="3300863C" w14:textId="77777777" w:rsidR="002F0BF4" w:rsidRPr="00AB1C88" w:rsidRDefault="002F0BF4" w:rsidP="00832057">
            <w:pPr>
              <w:jc w:val="right"/>
              <w:rPr>
                <w:color w:val="000000"/>
                <w:sz w:val="28"/>
                <w:szCs w:val="28"/>
              </w:rPr>
            </w:pPr>
            <w:r w:rsidRPr="00AB1C88">
              <w:rPr>
                <w:color w:val="000000"/>
                <w:sz w:val="28"/>
                <w:szCs w:val="28"/>
              </w:rPr>
              <w:t>120</w:t>
            </w:r>
          </w:p>
        </w:tc>
        <w:tc>
          <w:tcPr>
            <w:tcW w:w="1941" w:type="dxa"/>
            <w:tcBorders>
              <w:top w:val="nil"/>
              <w:left w:val="nil"/>
              <w:bottom w:val="single" w:sz="4" w:space="0" w:color="auto"/>
              <w:right w:val="single" w:sz="4" w:space="0" w:color="auto"/>
            </w:tcBorders>
            <w:shd w:val="clear" w:color="auto" w:fill="auto"/>
            <w:noWrap/>
            <w:vAlign w:val="bottom"/>
            <w:hideMark/>
          </w:tcPr>
          <w:p w14:paraId="362A803E" w14:textId="77777777" w:rsidR="002F0BF4" w:rsidRPr="00AB1C88" w:rsidRDefault="002F0BF4" w:rsidP="00832057">
            <w:pPr>
              <w:jc w:val="right"/>
              <w:rPr>
                <w:color w:val="000000"/>
                <w:sz w:val="28"/>
                <w:szCs w:val="28"/>
              </w:rPr>
            </w:pPr>
            <w:r w:rsidRPr="00AB1C88">
              <w:rPr>
                <w:color w:val="000000"/>
                <w:sz w:val="28"/>
                <w:szCs w:val="28"/>
              </w:rPr>
              <w:t>150</w:t>
            </w:r>
          </w:p>
        </w:tc>
      </w:tr>
      <w:tr w:rsidR="002F0BF4" w:rsidRPr="00AB1C88" w14:paraId="366A59EA" w14:textId="77777777" w:rsidTr="00832057">
        <w:trPr>
          <w:trHeight w:val="246"/>
        </w:trPr>
        <w:tc>
          <w:tcPr>
            <w:tcW w:w="2027" w:type="dxa"/>
            <w:tcBorders>
              <w:top w:val="nil"/>
              <w:left w:val="single" w:sz="4" w:space="0" w:color="auto"/>
              <w:bottom w:val="single" w:sz="4" w:space="0" w:color="auto"/>
              <w:right w:val="single" w:sz="4" w:space="0" w:color="auto"/>
            </w:tcBorders>
            <w:shd w:val="clear" w:color="auto" w:fill="auto"/>
            <w:noWrap/>
            <w:vAlign w:val="bottom"/>
            <w:hideMark/>
          </w:tcPr>
          <w:p w14:paraId="21B008BB" w14:textId="77777777" w:rsidR="002F0BF4" w:rsidRPr="00AB1C88" w:rsidRDefault="002F0BF4" w:rsidP="00832057">
            <w:pPr>
              <w:rPr>
                <w:color w:val="000000"/>
                <w:sz w:val="28"/>
                <w:szCs w:val="28"/>
              </w:rPr>
            </w:pPr>
            <w:r w:rsidRPr="00AB1C88">
              <w:rPr>
                <w:color w:val="000000"/>
                <w:sz w:val="28"/>
                <w:szCs w:val="28"/>
              </w:rPr>
              <w:t>B</w:t>
            </w:r>
          </w:p>
        </w:tc>
        <w:tc>
          <w:tcPr>
            <w:tcW w:w="2222" w:type="dxa"/>
            <w:tcBorders>
              <w:top w:val="nil"/>
              <w:left w:val="nil"/>
              <w:bottom w:val="single" w:sz="4" w:space="0" w:color="auto"/>
              <w:right w:val="single" w:sz="4" w:space="0" w:color="auto"/>
            </w:tcBorders>
            <w:shd w:val="clear" w:color="auto" w:fill="auto"/>
            <w:noWrap/>
            <w:vAlign w:val="bottom"/>
            <w:hideMark/>
          </w:tcPr>
          <w:p w14:paraId="794BA12E" w14:textId="77777777" w:rsidR="002F0BF4" w:rsidRPr="00AB1C88" w:rsidRDefault="002F0BF4" w:rsidP="00832057">
            <w:pPr>
              <w:jc w:val="right"/>
              <w:rPr>
                <w:color w:val="000000"/>
                <w:sz w:val="28"/>
                <w:szCs w:val="28"/>
              </w:rPr>
            </w:pPr>
            <w:r w:rsidRPr="00AB1C88">
              <w:rPr>
                <w:color w:val="000000"/>
                <w:sz w:val="28"/>
                <w:szCs w:val="28"/>
              </w:rPr>
              <w:t>90</w:t>
            </w:r>
          </w:p>
        </w:tc>
        <w:tc>
          <w:tcPr>
            <w:tcW w:w="3280" w:type="dxa"/>
            <w:tcBorders>
              <w:top w:val="nil"/>
              <w:left w:val="nil"/>
              <w:bottom w:val="single" w:sz="4" w:space="0" w:color="auto"/>
              <w:right w:val="single" w:sz="4" w:space="0" w:color="auto"/>
            </w:tcBorders>
            <w:shd w:val="clear" w:color="auto" w:fill="auto"/>
            <w:noWrap/>
            <w:vAlign w:val="bottom"/>
            <w:hideMark/>
          </w:tcPr>
          <w:p w14:paraId="65736B34" w14:textId="77777777" w:rsidR="002F0BF4" w:rsidRPr="00AB1C88" w:rsidRDefault="002F0BF4" w:rsidP="00832057">
            <w:pPr>
              <w:jc w:val="right"/>
              <w:rPr>
                <w:color w:val="000000"/>
                <w:sz w:val="28"/>
                <w:szCs w:val="28"/>
              </w:rPr>
            </w:pPr>
            <w:r w:rsidRPr="00AB1C88">
              <w:rPr>
                <w:color w:val="000000"/>
                <w:sz w:val="28"/>
                <w:szCs w:val="28"/>
              </w:rPr>
              <w:t>115</w:t>
            </w:r>
          </w:p>
        </w:tc>
        <w:tc>
          <w:tcPr>
            <w:tcW w:w="1941" w:type="dxa"/>
            <w:tcBorders>
              <w:top w:val="nil"/>
              <w:left w:val="nil"/>
              <w:bottom w:val="single" w:sz="4" w:space="0" w:color="auto"/>
              <w:right w:val="single" w:sz="4" w:space="0" w:color="auto"/>
            </w:tcBorders>
            <w:shd w:val="clear" w:color="auto" w:fill="auto"/>
            <w:noWrap/>
            <w:vAlign w:val="bottom"/>
            <w:hideMark/>
          </w:tcPr>
          <w:p w14:paraId="17E48FB9" w14:textId="77777777" w:rsidR="002F0BF4" w:rsidRPr="00AB1C88" w:rsidRDefault="002F0BF4" w:rsidP="00832057">
            <w:pPr>
              <w:jc w:val="right"/>
              <w:rPr>
                <w:color w:val="000000"/>
                <w:sz w:val="28"/>
                <w:szCs w:val="28"/>
              </w:rPr>
            </w:pPr>
            <w:r w:rsidRPr="00AB1C88">
              <w:rPr>
                <w:color w:val="000000"/>
                <w:sz w:val="28"/>
                <w:szCs w:val="28"/>
              </w:rPr>
              <w:t>140</w:t>
            </w:r>
          </w:p>
        </w:tc>
      </w:tr>
      <w:tr w:rsidR="002F0BF4" w:rsidRPr="00AB1C88" w14:paraId="0D4AEE39" w14:textId="77777777" w:rsidTr="00832057">
        <w:trPr>
          <w:trHeight w:val="246"/>
        </w:trPr>
        <w:tc>
          <w:tcPr>
            <w:tcW w:w="2027" w:type="dxa"/>
            <w:tcBorders>
              <w:top w:val="nil"/>
              <w:left w:val="single" w:sz="4" w:space="0" w:color="auto"/>
              <w:bottom w:val="single" w:sz="4" w:space="0" w:color="auto"/>
              <w:right w:val="single" w:sz="4" w:space="0" w:color="auto"/>
            </w:tcBorders>
            <w:shd w:val="clear" w:color="auto" w:fill="auto"/>
            <w:noWrap/>
            <w:vAlign w:val="bottom"/>
            <w:hideMark/>
          </w:tcPr>
          <w:p w14:paraId="29083835" w14:textId="77777777" w:rsidR="002F0BF4" w:rsidRPr="00AB1C88" w:rsidRDefault="002F0BF4" w:rsidP="00832057">
            <w:pPr>
              <w:rPr>
                <w:color w:val="000000"/>
                <w:sz w:val="28"/>
                <w:szCs w:val="28"/>
              </w:rPr>
            </w:pPr>
            <w:r w:rsidRPr="00AB1C88">
              <w:rPr>
                <w:color w:val="000000"/>
                <w:sz w:val="28"/>
                <w:szCs w:val="28"/>
              </w:rPr>
              <w:t>C</w:t>
            </w:r>
          </w:p>
        </w:tc>
        <w:tc>
          <w:tcPr>
            <w:tcW w:w="2222" w:type="dxa"/>
            <w:tcBorders>
              <w:top w:val="nil"/>
              <w:left w:val="nil"/>
              <w:bottom w:val="single" w:sz="4" w:space="0" w:color="auto"/>
              <w:right w:val="single" w:sz="4" w:space="0" w:color="auto"/>
            </w:tcBorders>
            <w:shd w:val="clear" w:color="auto" w:fill="auto"/>
            <w:noWrap/>
            <w:vAlign w:val="bottom"/>
            <w:hideMark/>
          </w:tcPr>
          <w:p w14:paraId="3B6106B2" w14:textId="77777777" w:rsidR="002F0BF4" w:rsidRPr="00AB1C88" w:rsidRDefault="002F0BF4" w:rsidP="00832057">
            <w:pPr>
              <w:jc w:val="right"/>
              <w:rPr>
                <w:color w:val="000000"/>
                <w:sz w:val="28"/>
                <w:szCs w:val="28"/>
              </w:rPr>
            </w:pPr>
            <w:r w:rsidRPr="00AB1C88">
              <w:rPr>
                <w:color w:val="000000"/>
                <w:sz w:val="28"/>
                <w:szCs w:val="28"/>
              </w:rPr>
              <w:t>70</w:t>
            </w:r>
          </w:p>
        </w:tc>
        <w:tc>
          <w:tcPr>
            <w:tcW w:w="3280" w:type="dxa"/>
            <w:tcBorders>
              <w:top w:val="nil"/>
              <w:left w:val="nil"/>
              <w:bottom w:val="single" w:sz="4" w:space="0" w:color="auto"/>
              <w:right w:val="single" w:sz="4" w:space="0" w:color="auto"/>
            </w:tcBorders>
            <w:shd w:val="clear" w:color="auto" w:fill="auto"/>
            <w:noWrap/>
            <w:vAlign w:val="bottom"/>
            <w:hideMark/>
          </w:tcPr>
          <w:p w14:paraId="144AB268" w14:textId="77777777" w:rsidR="002F0BF4" w:rsidRPr="00AB1C88" w:rsidRDefault="002F0BF4" w:rsidP="00832057">
            <w:pPr>
              <w:jc w:val="right"/>
              <w:rPr>
                <w:color w:val="000000"/>
                <w:sz w:val="28"/>
                <w:szCs w:val="28"/>
              </w:rPr>
            </w:pPr>
            <w:r w:rsidRPr="00AB1C88">
              <w:rPr>
                <w:color w:val="000000"/>
                <w:sz w:val="28"/>
                <w:szCs w:val="28"/>
              </w:rPr>
              <w:t>130</w:t>
            </w:r>
          </w:p>
        </w:tc>
        <w:tc>
          <w:tcPr>
            <w:tcW w:w="1941" w:type="dxa"/>
            <w:tcBorders>
              <w:top w:val="nil"/>
              <w:left w:val="nil"/>
              <w:bottom w:val="single" w:sz="4" w:space="0" w:color="auto"/>
              <w:right w:val="single" w:sz="4" w:space="0" w:color="auto"/>
            </w:tcBorders>
            <w:shd w:val="clear" w:color="auto" w:fill="auto"/>
            <w:noWrap/>
            <w:vAlign w:val="bottom"/>
            <w:hideMark/>
          </w:tcPr>
          <w:p w14:paraId="10AB0E29" w14:textId="77777777" w:rsidR="002F0BF4" w:rsidRPr="00AB1C88" w:rsidRDefault="002F0BF4" w:rsidP="00832057">
            <w:pPr>
              <w:jc w:val="right"/>
              <w:rPr>
                <w:color w:val="000000"/>
                <w:sz w:val="28"/>
                <w:szCs w:val="28"/>
              </w:rPr>
            </w:pPr>
            <w:r w:rsidRPr="00AB1C88">
              <w:rPr>
                <w:color w:val="000000"/>
                <w:sz w:val="28"/>
                <w:szCs w:val="28"/>
              </w:rPr>
              <w:t>170</w:t>
            </w:r>
          </w:p>
        </w:tc>
      </w:tr>
    </w:tbl>
    <w:p w14:paraId="5DEC9323" w14:textId="77777777" w:rsidR="002F0BF4" w:rsidRDefault="002F0BF4" w:rsidP="00D16BEA"/>
    <w:p w14:paraId="25B6E7B1" w14:textId="06343EC6" w:rsidR="00D16BEA" w:rsidRPr="00D16BEA" w:rsidRDefault="00D16BEA" w:rsidP="00D16BEA">
      <w:r>
        <w:t xml:space="preserve">Which project should be undertaken under maximin rules? </w:t>
      </w:r>
    </w:p>
    <w:p w14:paraId="62F48C52" w14:textId="7AA2D31F" w:rsidR="00441503" w:rsidRDefault="00441503" w:rsidP="00441503">
      <w:r>
        <w:t>A. Project B</w:t>
      </w:r>
    </w:p>
    <w:p w14:paraId="5AB802C6" w14:textId="7CFD3374" w:rsidR="00441503" w:rsidRDefault="00441503" w:rsidP="00441503">
      <w:r>
        <w:t>B. Project C</w:t>
      </w:r>
    </w:p>
    <w:p w14:paraId="604F4FBA" w14:textId="77777777" w:rsidR="00441503" w:rsidRDefault="00441503" w:rsidP="00441503">
      <w:r>
        <w:t>C. Project A</w:t>
      </w:r>
    </w:p>
    <w:p w14:paraId="5DB27EB1" w14:textId="17BEB44D" w:rsidR="00441503" w:rsidRDefault="00441503" w:rsidP="00441503">
      <w:r>
        <w:t>D. Project B or Project C</w:t>
      </w:r>
    </w:p>
    <w:p w14:paraId="23B32A43" w14:textId="77777777" w:rsidR="00441503" w:rsidRDefault="00441503" w:rsidP="00441503">
      <w:r>
        <w:t>ANSWER: A</w:t>
      </w:r>
    </w:p>
    <w:p w14:paraId="7E77175E" w14:textId="39C874F3" w:rsidR="00D16BEA" w:rsidRDefault="00D16BEA" w:rsidP="00D16BEA"/>
    <w:p w14:paraId="3141B929" w14:textId="0EA1C472" w:rsidR="00D16BEA" w:rsidRDefault="00D16BEA" w:rsidP="00D16BEA">
      <w:r w:rsidRPr="00D16BEA">
        <w:t>A manager is trying to decide which of three mutually exclusive projects to undertake. Each of the projects could lead to varying net costs which the manager calls outcomes I, II and III. The following payoff table or matrix has been constructed:</w:t>
      </w:r>
    </w:p>
    <w:tbl>
      <w:tblPr>
        <w:tblW w:w="9471" w:type="dxa"/>
        <w:tblLook w:val="04A0" w:firstRow="1" w:lastRow="0" w:firstColumn="1" w:lastColumn="0" w:noHBand="0" w:noVBand="1"/>
      </w:tblPr>
      <w:tblGrid>
        <w:gridCol w:w="2027"/>
        <w:gridCol w:w="2222"/>
        <w:gridCol w:w="3280"/>
        <w:gridCol w:w="1942"/>
      </w:tblGrid>
      <w:tr w:rsidR="002F0BF4" w:rsidRPr="00AB1C88" w14:paraId="4593A0E2" w14:textId="77777777" w:rsidTr="00832057">
        <w:trPr>
          <w:trHeight w:val="246"/>
        </w:trPr>
        <w:tc>
          <w:tcPr>
            <w:tcW w:w="202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27B0E" w14:textId="77777777" w:rsidR="002F0BF4" w:rsidRPr="00AB1C88" w:rsidRDefault="002F0BF4" w:rsidP="00832057">
            <w:pPr>
              <w:jc w:val="center"/>
              <w:rPr>
                <w:color w:val="000000"/>
                <w:sz w:val="28"/>
                <w:szCs w:val="28"/>
              </w:rPr>
            </w:pPr>
            <w:r w:rsidRPr="00AB1C88">
              <w:rPr>
                <w:color w:val="000000"/>
                <w:sz w:val="28"/>
                <w:szCs w:val="28"/>
              </w:rPr>
              <w:t>Project</w:t>
            </w:r>
          </w:p>
        </w:tc>
        <w:tc>
          <w:tcPr>
            <w:tcW w:w="7444" w:type="dxa"/>
            <w:gridSpan w:val="3"/>
            <w:tcBorders>
              <w:top w:val="single" w:sz="4" w:space="0" w:color="auto"/>
              <w:left w:val="nil"/>
              <w:bottom w:val="single" w:sz="4" w:space="0" w:color="auto"/>
              <w:right w:val="single" w:sz="4" w:space="0" w:color="auto"/>
            </w:tcBorders>
            <w:shd w:val="clear" w:color="auto" w:fill="auto"/>
            <w:noWrap/>
            <w:vAlign w:val="bottom"/>
            <w:hideMark/>
          </w:tcPr>
          <w:p w14:paraId="768774AA" w14:textId="77777777" w:rsidR="002F0BF4" w:rsidRPr="00AB1C88" w:rsidRDefault="002F0BF4" w:rsidP="00832057">
            <w:pPr>
              <w:jc w:val="center"/>
              <w:rPr>
                <w:color w:val="000000"/>
                <w:sz w:val="28"/>
                <w:szCs w:val="28"/>
              </w:rPr>
            </w:pPr>
            <w:r w:rsidRPr="00AB1C88">
              <w:rPr>
                <w:color w:val="000000"/>
                <w:sz w:val="28"/>
                <w:szCs w:val="28"/>
              </w:rPr>
              <w:t>Outcome (not profit)</w:t>
            </w:r>
          </w:p>
        </w:tc>
      </w:tr>
      <w:tr w:rsidR="002F0BF4" w:rsidRPr="00AB1C88" w14:paraId="170FB9D7" w14:textId="77777777" w:rsidTr="00832057">
        <w:trPr>
          <w:trHeight w:val="246"/>
        </w:trPr>
        <w:tc>
          <w:tcPr>
            <w:tcW w:w="2027" w:type="dxa"/>
            <w:vMerge/>
            <w:tcBorders>
              <w:top w:val="single" w:sz="4" w:space="0" w:color="auto"/>
              <w:left w:val="single" w:sz="4" w:space="0" w:color="auto"/>
              <w:bottom w:val="single" w:sz="4" w:space="0" w:color="auto"/>
              <w:right w:val="single" w:sz="4" w:space="0" w:color="auto"/>
            </w:tcBorders>
            <w:vAlign w:val="center"/>
            <w:hideMark/>
          </w:tcPr>
          <w:p w14:paraId="4B8FD325" w14:textId="77777777" w:rsidR="002F0BF4" w:rsidRPr="00AB1C88" w:rsidRDefault="002F0BF4" w:rsidP="00832057">
            <w:pPr>
              <w:rPr>
                <w:color w:val="000000"/>
                <w:sz w:val="28"/>
                <w:szCs w:val="28"/>
              </w:rPr>
            </w:pPr>
          </w:p>
        </w:tc>
        <w:tc>
          <w:tcPr>
            <w:tcW w:w="2222" w:type="dxa"/>
            <w:tcBorders>
              <w:top w:val="nil"/>
              <w:left w:val="nil"/>
              <w:bottom w:val="single" w:sz="4" w:space="0" w:color="auto"/>
              <w:right w:val="single" w:sz="4" w:space="0" w:color="auto"/>
            </w:tcBorders>
            <w:shd w:val="clear" w:color="auto" w:fill="auto"/>
            <w:noWrap/>
            <w:vAlign w:val="bottom"/>
            <w:hideMark/>
          </w:tcPr>
          <w:p w14:paraId="67A4127F" w14:textId="77777777" w:rsidR="002F0BF4" w:rsidRPr="00AB1C88" w:rsidRDefault="002F0BF4" w:rsidP="00832057">
            <w:pPr>
              <w:rPr>
                <w:color w:val="000000"/>
                <w:sz w:val="28"/>
                <w:szCs w:val="28"/>
              </w:rPr>
            </w:pPr>
            <w:r w:rsidRPr="00AB1C88">
              <w:rPr>
                <w:color w:val="000000"/>
                <w:sz w:val="28"/>
                <w:szCs w:val="28"/>
              </w:rPr>
              <w:t>I (Worse)</w:t>
            </w:r>
          </w:p>
        </w:tc>
        <w:tc>
          <w:tcPr>
            <w:tcW w:w="3280" w:type="dxa"/>
            <w:tcBorders>
              <w:top w:val="nil"/>
              <w:left w:val="nil"/>
              <w:bottom w:val="single" w:sz="4" w:space="0" w:color="auto"/>
              <w:right w:val="single" w:sz="4" w:space="0" w:color="auto"/>
            </w:tcBorders>
            <w:shd w:val="clear" w:color="auto" w:fill="auto"/>
            <w:noWrap/>
            <w:vAlign w:val="bottom"/>
            <w:hideMark/>
          </w:tcPr>
          <w:p w14:paraId="1C668D19" w14:textId="77777777" w:rsidR="002F0BF4" w:rsidRPr="00AB1C88" w:rsidRDefault="002F0BF4" w:rsidP="00832057">
            <w:pPr>
              <w:rPr>
                <w:color w:val="000000"/>
                <w:sz w:val="28"/>
                <w:szCs w:val="28"/>
              </w:rPr>
            </w:pPr>
            <w:r w:rsidRPr="00AB1C88">
              <w:rPr>
                <w:color w:val="000000"/>
                <w:sz w:val="28"/>
                <w:szCs w:val="28"/>
              </w:rPr>
              <w:t>II (Most likely)</w:t>
            </w:r>
          </w:p>
        </w:tc>
        <w:tc>
          <w:tcPr>
            <w:tcW w:w="1941" w:type="dxa"/>
            <w:tcBorders>
              <w:top w:val="nil"/>
              <w:left w:val="nil"/>
              <w:bottom w:val="single" w:sz="4" w:space="0" w:color="auto"/>
              <w:right w:val="single" w:sz="4" w:space="0" w:color="auto"/>
            </w:tcBorders>
            <w:shd w:val="clear" w:color="auto" w:fill="auto"/>
            <w:noWrap/>
            <w:vAlign w:val="bottom"/>
            <w:hideMark/>
          </w:tcPr>
          <w:p w14:paraId="253FAE55" w14:textId="77777777" w:rsidR="002F0BF4" w:rsidRPr="00AB1C88" w:rsidRDefault="002F0BF4" w:rsidP="00832057">
            <w:pPr>
              <w:rPr>
                <w:color w:val="000000"/>
                <w:sz w:val="28"/>
                <w:szCs w:val="28"/>
              </w:rPr>
            </w:pPr>
            <w:r w:rsidRPr="00AB1C88">
              <w:rPr>
                <w:color w:val="000000"/>
                <w:sz w:val="28"/>
                <w:szCs w:val="28"/>
              </w:rPr>
              <w:t>III (Best)</w:t>
            </w:r>
          </w:p>
        </w:tc>
      </w:tr>
      <w:tr w:rsidR="002F0BF4" w:rsidRPr="00AB1C88" w14:paraId="69B9BEEC" w14:textId="77777777" w:rsidTr="00832057">
        <w:trPr>
          <w:trHeight w:val="246"/>
        </w:trPr>
        <w:tc>
          <w:tcPr>
            <w:tcW w:w="2027" w:type="dxa"/>
            <w:tcBorders>
              <w:top w:val="nil"/>
              <w:left w:val="single" w:sz="4" w:space="0" w:color="auto"/>
              <w:bottom w:val="single" w:sz="4" w:space="0" w:color="auto"/>
              <w:right w:val="single" w:sz="4" w:space="0" w:color="auto"/>
            </w:tcBorders>
            <w:shd w:val="clear" w:color="auto" w:fill="auto"/>
            <w:noWrap/>
            <w:vAlign w:val="bottom"/>
            <w:hideMark/>
          </w:tcPr>
          <w:p w14:paraId="5159211B" w14:textId="77777777" w:rsidR="002F0BF4" w:rsidRPr="00AB1C88" w:rsidRDefault="002F0BF4" w:rsidP="00832057">
            <w:pPr>
              <w:rPr>
                <w:color w:val="000000"/>
                <w:sz w:val="28"/>
                <w:szCs w:val="28"/>
              </w:rPr>
            </w:pPr>
            <w:r w:rsidRPr="00AB1C88">
              <w:rPr>
                <w:color w:val="000000"/>
                <w:sz w:val="28"/>
                <w:szCs w:val="28"/>
              </w:rPr>
              <w:t>A</w:t>
            </w:r>
          </w:p>
        </w:tc>
        <w:tc>
          <w:tcPr>
            <w:tcW w:w="2222" w:type="dxa"/>
            <w:tcBorders>
              <w:top w:val="nil"/>
              <w:left w:val="nil"/>
              <w:bottom w:val="single" w:sz="4" w:space="0" w:color="auto"/>
              <w:right w:val="single" w:sz="4" w:space="0" w:color="auto"/>
            </w:tcBorders>
            <w:shd w:val="clear" w:color="auto" w:fill="auto"/>
            <w:noWrap/>
            <w:vAlign w:val="bottom"/>
            <w:hideMark/>
          </w:tcPr>
          <w:p w14:paraId="6357E4E5" w14:textId="77777777" w:rsidR="002F0BF4" w:rsidRPr="00AB1C88" w:rsidRDefault="002F0BF4" w:rsidP="00832057">
            <w:pPr>
              <w:jc w:val="right"/>
              <w:rPr>
                <w:color w:val="000000"/>
                <w:sz w:val="28"/>
                <w:szCs w:val="28"/>
              </w:rPr>
            </w:pPr>
            <w:r w:rsidRPr="00AB1C88">
              <w:rPr>
                <w:color w:val="000000"/>
                <w:sz w:val="28"/>
                <w:szCs w:val="28"/>
              </w:rPr>
              <w:t>50</w:t>
            </w:r>
          </w:p>
        </w:tc>
        <w:tc>
          <w:tcPr>
            <w:tcW w:w="3280" w:type="dxa"/>
            <w:tcBorders>
              <w:top w:val="nil"/>
              <w:left w:val="nil"/>
              <w:bottom w:val="single" w:sz="4" w:space="0" w:color="auto"/>
              <w:right w:val="single" w:sz="4" w:space="0" w:color="auto"/>
            </w:tcBorders>
            <w:shd w:val="clear" w:color="auto" w:fill="auto"/>
            <w:noWrap/>
            <w:vAlign w:val="bottom"/>
            <w:hideMark/>
          </w:tcPr>
          <w:p w14:paraId="3DF50819" w14:textId="462747DA" w:rsidR="002F0BF4" w:rsidRPr="00AB1C88" w:rsidRDefault="002F0BF4" w:rsidP="00832057">
            <w:pPr>
              <w:jc w:val="right"/>
              <w:rPr>
                <w:color w:val="000000"/>
                <w:sz w:val="28"/>
                <w:szCs w:val="28"/>
              </w:rPr>
            </w:pPr>
            <w:r>
              <w:rPr>
                <w:color w:val="000000"/>
                <w:sz w:val="28"/>
                <w:szCs w:val="28"/>
              </w:rPr>
              <w:t>8</w:t>
            </w:r>
            <w:r w:rsidRPr="00AB1C88">
              <w:rPr>
                <w:color w:val="000000"/>
                <w:sz w:val="28"/>
                <w:szCs w:val="28"/>
              </w:rPr>
              <w:t>0</w:t>
            </w:r>
          </w:p>
        </w:tc>
        <w:tc>
          <w:tcPr>
            <w:tcW w:w="1941" w:type="dxa"/>
            <w:tcBorders>
              <w:top w:val="nil"/>
              <w:left w:val="nil"/>
              <w:bottom w:val="single" w:sz="4" w:space="0" w:color="auto"/>
              <w:right w:val="single" w:sz="4" w:space="0" w:color="auto"/>
            </w:tcBorders>
            <w:shd w:val="clear" w:color="auto" w:fill="auto"/>
            <w:noWrap/>
            <w:vAlign w:val="bottom"/>
            <w:hideMark/>
          </w:tcPr>
          <w:p w14:paraId="7C4477ED" w14:textId="77777777" w:rsidR="002F0BF4" w:rsidRPr="00AB1C88" w:rsidRDefault="002F0BF4" w:rsidP="00832057">
            <w:pPr>
              <w:jc w:val="right"/>
              <w:rPr>
                <w:color w:val="000000"/>
                <w:sz w:val="28"/>
                <w:szCs w:val="28"/>
              </w:rPr>
            </w:pPr>
            <w:r w:rsidRPr="00AB1C88">
              <w:rPr>
                <w:color w:val="000000"/>
                <w:sz w:val="28"/>
                <w:szCs w:val="28"/>
              </w:rPr>
              <w:t>150</w:t>
            </w:r>
          </w:p>
        </w:tc>
      </w:tr>
      <w:tr w:rsidR="002F0BF4" w:rsidRPr="00AB1C88" w14:paraId="5D66FB7E" w14:textId="77777777" w:rsidTr="00832057">
        <w:trPr>
          <w:trHeight w:val="246"/>
        </w:trPr>
        <w:tc>
          <w:tcPr>
            <w:tcW w:w="2027" w:type="dxa"/>
            <w:tcBorders>
              <w:top w:val="nil"/>
              <w:left w:val="single" w:sz="4" w:space="0" w:color="auto"/>
              <w:bottom w:val="single" w:sz="4" w:space="0" w:color="auto"/>
              <w:right w:val="single" w:sz="4" w:space="0" w:color="auto"/>
            </w:tcBorders>
            <w:shd w:val="clear" w:color="auto" w:fill="auto"/>
            <w:noWrap/>
            <w:vAlign w:val="bottom"/>
            <w:hideMark/>
          </w:tcPr>
          <w:p w14:paraId="15DE5F72" w14:textId="77777777" w:rsidR="002F0BF4" w:rsidRPr="00AB1C88" w:rsidRDefault="002F0BF4" w:rsidP="00832057">
            <w:pPr>
              <w:rPr>
                <w:color w:val="000000"/>
                <w:sz w:val="28"/>
                <w:szCs w:val="28"/>
              </w:rPr>
            </w:pPr>
            <w:r w:rsidRPr="00AB1C88">
              <w:rPr>
                <w:color w:val="000000"/>
                <w:sz w:val="28"/>
                <w:szCs w:val="28"/>
              </w:rPr>
              <w:t>B</w:t>
            </w:r>
          </w:p>
        </w:tc>
        <w:tc>
          <w:tcPr>
            <w:tcW w:w="2222" w:type="dxa"/>
            <w:tcBorders>
              <w:top w:val="nil"/>
              <w:left w:val="nil"/>
              <w:bottom w:val="single" w:sz="4" w:space="0" w:color="auto"/>
              <w:right w:val="single" w:sz="4" w:space="0" w:color="auto"/>
            </w:tcBorders>
            <w:shd w:val="clear" w:color="auto" w:fill="auto"/>
            <w:noWrap/>
            <w:vAlign w:val="bottom"/>
            <w:hideMark/>
          </w:tcPr>
          <w:p w14:paraId="0F00479F" w14:textId="77777777" w:rsidR="002F0BF4" w:rsidRPr="00AB1C88" w:rsidRDefault="002F0BF4" w:rsidP="00832057">
            <w:pPr>
              <w:jc w:val="right"/>
              <w:rPr>
                <w:color w:val="000000"/>
                <w:sz w:val="28"/>
                <w:szCs w:val="28"/>
              </w:rPr>
            </w:pPr>
            <w:r w:rsidRPr="00AB1C88">
              <w:rPr>
                <w:color w:val="000000"/>
                <w:sz w:val="28"/>
                <w:szCs w:val="28"/>
              </w:rPr>
              <w:t>90</w:t>
            </w:r>
          </w:p>
        </w:tc>
        <w:tc>
          <w:tcPr>
            <w:tcW w:w="3280" w:type="dxa"/>
            <w:tcBorders>
              <w:top w:val="nil"/>
              <w:left w:val="nil"/>
              <w:bottom w:val="single" w:sz="4" w:space="0" w:color="auto"/>
              <w:right w:val="single" w:sz="4" w:space="0" w:color="auto"/>
            </w:tcBorders>
            <w:shd w:val="clear" w:color="auto" w:fill="auto"/>
            <w:noWrap/>
            <w:vAlign w:val="bottom"/>
            <w:hideMark/>
          </w:tcPr>
          <w:p w14:paraId="18C862E0" w14:textId="399142A7" w:rsidR="002F0BF4" w:rsidRPr="00AB1C88" w:rsidRDefault="002F0BF4" w:rsidP="00832057">
            <w:pPr>
              <w:jc w:val="right"/>
              <w:rPr>
                <w:color w:val="000000"/>
                <w:sz w:val="28"/>
                <w:szCs w:val="28"/>
              </w:rPr>
            </w:pPr>
            <w:r w:rsidRPr="00AB1C88">
              <w:rPr>
                <w:color w:val="000000"/>
                <w:sz w:val="28"/>
                <w:szCs w:val="28"/>
              </w:rPr>
              <w:t>1</w:t>
            </w:r>
            <w:r w:rsidR="00441503">
              <w:rPr>
                <w:color w:val="000000"/>
                <w:sz w:val="28"/>
                <w:szCs w:val="28"/>
              </w:rPr>
              <w:t>10</w:t>
            </w:r>
          </w:p>
        </w:tc>
        <w:tc>
          <w:tcPr>
            <w:tcW w:w="1941" w:type="dxa"/>
            <w:tcBorders>
              <w:top w:val="nil"/>
              <w:left w:val="nil"/>
              <w:bottom w:val="single" w:sz="4" w:space="0" w:color="auto"/>
              <w:right w:val="single" w:sz="4" w:space="0" w:color="auto"/>
            </w:tcBorders>
            <w:shd w:val="clear" w:color="auto" w:fill="auto"/>
            <w:noWrap/>
            <w:vAlign w:val="bottom"/>
            <w:hideMark/>
          </w:tcPr>
          <w:p w14:paraId="5A85E31F" w14:textId="77777777" w:rsidR="002F0BF4" w:rsidRPr="00AB1C88" w:rsidRDefault="002F0BF4" w:rsidP="00832057">
            <w:pPr>
              <w:jc w:val="right"/>
              <w:rPr>
                <w:color w:val="000000"/>
                <w:sz w:val="28"/>
                <w:szCs w:val="28"/>
              </w:rPr>
            </w:pPr>
            <w:r w:rsidRPr="00AB1C88">
              <w:rPr>
                <w:color w:val="000000"/>
                <w:sz w:val="28"/>
                <w:szCs w:val="28"/>
              </w:rPr>
              <w:t>140</w:t>
            </w:r>
          </w:p>
        </w:tc>
      </w:tr>
      <w:tr w:rsidR="002F0BF4" w:rsidRPr="00AB1C88" w14:paraId="2ED7B457" w14:textId="77777777" w:rsidTr="00832057">
        <w:trPr>
          <w:trHeight w:val="246"/>
        </w:trPr>
        <w:tc>
          <w:tcPr>
            <w:tcW w:w="2027" w:type="dxa"/>
            <w:tcBorders>
              <w:top w:val="nil"/>
              <w:left w:val="single" w:sz="4" w:space="0" w:color="auto"/>
              <w:bottom w:val="single" w:sz="4" w:space="0" w:color="auto"/>
              <w:right w:val="single" w:sz="4" w:space="0" w:color="auto"/>
            </w:tcBorders>
            <w:shd w:val="clear" w:color="auto" w:fill="auto"/>
            <w:noWrap/>
            <w:vAlign w:val="bottom"/>
            <w:hideMark/>
          </w:tcPr>
          <w:p w14:paraId="52CB0BCE" w14:textId="77777777" w:rsidR="002F0BF4" w:rsidRPr="00AB1C88" w:rsidRDefault="002F0BF4" w:rsidP="00832057">
            <w:pPr>
              <w:rPr>
                <w:color w:val="000000"/>
                <w:sz w:val="28"/>
                <w:szCs w:val="28"/>
              </w:rPr>
            </w:pPr>
            <w:r w:rsidRPr="00AB1C88">
              <w:rPr>
                <w:color w:val="000000"/>
                <w:sz w:val="28"/>
                <w:szCs w:val="28"/>
              </w:rPr>
              <w:t>C</w:t>
            </w:r>
          </w:p>
        </w:tc>
        <w:tc>
          <w:tcPr>
            <w:tcW w:w="2222" w:type="dxa"/>
            <w:tcBorders>
              <w:top w:val="nil"/>
              <w:left w:val="nil"/>
              <w:bottom w:val="single" w:sz="4" w:space="0" w:color="auto"/>
              <w:right w:val="single" w:sz="4" w:space="0" w:color="auto"/>
            </w:tcBorders>
            <w:shd w:val="clear" w:color="auto" w:fill="auto"/>
            <w:noWrap/>
            <w:vAlign w:val="bottom"/>
            <w:hideMark/>
          </w:tcPr>
          <w:p w14:paraId="5290C16A" w14:textId="77777777" w:rsidR="002F0BF4" w:rsidRPr="00AB1C88" w:rsidRDefault="002F0BF4" w:rsidP="00832057">
            <w:pPr>
              <w:jc w:val="right"/>
              <w:rPr>
                <w:color w:val="000000"/>
                <w:sz w:val="28"/>
                <w:szCs w:val="28"/>
              </w:rPr>
            </w:pPr>
            <w:r w:rsidRPr="00AB1C88">
              <w:rPr>
                <w:color w:val="000000"/>
                <w:sz w:val="28"/>
                <w:szCs w:val="28"/>
              </w:rPr>
              <w:t>70</w:t>
            </w:r>
          </w:p>
        </w:tc>
        <w:tc>
          <w:tcPr>
            <w:tcW w:w="3280" w:type="dxa"/>
            <w:tcBorders>
              <w:top w:val="nil"/>
              <w:left w:val="nil"/>
              <w:bottom w:val="single" w:sz="4" w:space="0" w:color="auto"/>
              <w:right w:val="single" w:sz="4" w:space="0" w:color="auto"/>
            </w:tcBorders>
            <w:shd w:val="clear" w:color="auto" w:fill="auto"/>
            <w:noWrap/>
            <w:vAlign w:val="bottom"/>
            <w:hideMark/>
          </w:tcPr>
          <w:p w14:paraId="1658E8B6" w14:textId="5ABFF14A" w:rsidR="002F0BF4" w:rsidRPr="00AB1C88" w:rsidRDefault="002F0BF4" w:rsidP="00832057">
            <w:pPr>
              <w:jc w:val="right"/>
              <w:rPr>
                <w:color w:val="000000"/>
                <w:sz w:val="28"/>
                <w:szCs w:val="28"/>
              </w:rPr>
            </w:pPr>
            <w:r w:rsidRPr="00AB1C88">
              <w:rPr>
                <w:color w:val="000000"/>
                <w:sz w:val="28"/>
                <w:szCs w:val="28"/>
              </w:rPr>
              <w:t>1</w:t>
            </w:r>
            <w:r>
              <w:rPr>
                <w:color w:val="000000"/>
                <w:sz w:val="28"/>
                <w:szCs w:val="28"/>
              </w:rPr>
              <w:t>0</w:t>
            </w:r>
            <w:r w:rsidRPr="00AB1C88">
              <w:rPr>
                <w:color w:val="000000"/>
                <w:sz w:val="28"/>
                <w:szCs w:val="28"/>
              </w:rPr>
              <w:t>0</w:t>
            </w:r>
          </w:p>
        </w:tc>
        <w:tc>
          <w:tcPr>
            <w:tcW w:w="1941" w:type="dxa"/>
            <w:tcBorders>
              <w:top w:val="nil"/>
              <w:left w:val="nil"/>
              <w:bottom w:val="single" w:sz="4" w:space="0" w:color="auto"/>
              <w:right w:val="single" w:sz="4" w:space="0" w:color="auto"/>
            </w:tcBorders>
            <w:shd w:val="clear" w:color="auto" w:fill="auto"/>
            <w:noWrap/>
            <w:vAlign w:val="bottom"/>
            <w:hideMark/>
          </w:tcPr>
          <w:p w14:paraId="6BE4427D" w14:textId="0D0938A5" w:rsidR="002F0BF4" w:rsidRPr="00AB1C88" w:rsidRDefault="002F0BF4" w:rsidP="00832057">
            <w:pPr>
              <w:jc w:val="right"/>
              <w:rPr>
                <w:color w:val="000000"/>
                <w:sz w:val="28"/>
                <w:szCs w:val="28"/>
              </w:rPr>
            </w:pPr>
            <w:r>
              <w:rPr>
                <w:color w:val="000000"/>
                <w:sz w:val="28"/>
                <w:szCs w:val="28"/>
              </w:rPr>
              <w:t>13</w:t>
            </w:r>
            <w:r w:rsidRPr="00AB1C88">
              <w:rPr>
                <w:color w:val="000000"/>
                <w:sz w:val="28"/>
                <w:szCs w:val="28"/>
              </w:rPr>
              <w:t>0</w:t>
            </w:r>
          </w:p>
        </w:tc>
      </w:tr>
    </w:tbl>
    <w:p w14:paraId="6EFA04AE" w14:textId="77777777" w:rsidR="002F0BF4" w:rsidRDefault="002F0BF4" w:rsidP="00D16BEA"/>
    <w:p w14:paraId="75ED3E0D" w14:textId="44D09195" w:rsidR="00D16BEA" w:rsidRPr="00D16BEA" w:rsidRDefault="00D16BEA" w:rsidP="00D16BEA">
      <w:r>
        <w:t xml:space="preserve">Which project should be undertaken under minimax rules? </w:t>
      </w:r>
    </w:p>
    <w:p w14:paraId="0A17A114" w14:textId="427CC658" w:rsidR="00441503" w:rsidRDefault="00441503" w:rsidP="00441503">
      <w:r>
        <w:t>A. Project B</w:t>
      </w:r>
    </w:p>
    <w:p w14:paraId="478B2B18" w14:textId="5BAF824B" w:rsidR="00441503" w:rsidRDefault="00441503" w:rsidP="00441503">
      <w:r>
        <w:t>B. Project C</w:t>
      </w:r>
    </w:p>
    <w:p w14:paraId="410125B7" w14:textId="77777777" w:rsidR="00441503" w:rsidRDefault="00441503" w:rsidP="00441503">
      <w:r>
        <w:t>C. Project A</w:t>
      </w:r>
    </w:p>
    <w:p w14:paraId="6410A9D5" w14:textId="17A200E5" w:rsidR="00441503" w:rsidRDefault="00441503" w:rsidP="00441503">
      <w:r>
        <w:t>D. Project B or Project C</w:t>
      </w:r>
    </w:p>
    <w:p w14:paraId="5A3B553C" w14:textId="6AB01CA6" w:rsidR="00D16BEA" w:rsidRPr="00D16BEA" w:rsidRDefault="00441503" w:rsidP="00D16BEA">
      <w:r>
        <w:t>ANSWER: A</w:t>
      </w:r>
    </w:p>
    <w:p w14:paraId="705A6619" w14:textId="56908B96" w:rsidR="00D16BEA" w:rsidRDefault="00D16BEA" w:rsidP="001C5714"/>
    <w:p w14:paraId="3E4E3B56" w14:textId="0B1A87A4" w:rsidR="00E77937" w:rsidRDefault="00E77937" w:rsidP="00A524B4">
      <w:r>
        <w:t>Random 1 trong 2 câu sau đây</w:t>
      </w:r>
    </w:p>
    <w:p w14:paraId="0B429BB8" w14:textId="03ADD197" w:rsidR="00A524B4" w:rsidRPr="00A524B4" w:rsidRDefault="00A524B4" w:rsidP="00A524B4">
      <w:r w:rsidRPr="00A524B4">
        <w:t>Which of the following statement is true?</w:t>
      </w:r>
    </w:p>
    <w:p w14:paraId="155C98EB" w14:textId="02010EBD" w:rsidR="00A524B4" w:rsidRPr="00A524B4" w:rsidRDefault="00A524B4" w:rsidP="00A524B4">
      <w:pPr>
        <w:numPr>
          <w:ilvl w:val="0"/>
          <w:numId w:val="3"/>
        </w:numPr>
      </w:pPr>
      <w:r w:rsidRPr="00A524B4">
        <w:t>Current standards provide the best basis for budgeting because they represent an</w:t>
      </w:r>
      <w:r>
        <w:t xml:space="preserve"> </w:t>
      </w:r>
      <w:r w:rsidRPr="00A524B4">
        <w:t>achievable level of productivity.</w:t>
      </w:r>
    </w:p>
    <w:p w14:paraId="1C633641" w14:textId="6F42F09F" w:rsidR="00A524B4" w:rsidRDefault="00A524B4" w:rsidP="00A524B4">
      <w:pPr>
        <w:numPr>
          <w:ilvl w:val="0"/>
          <w:numId w:val="3"/>
        </w:numPr>
      </w:pPr>
      <w:r w:rsidRPr="00A524B4">
        <w:t xml:space="preserve">Ideal standards provide a useful short-term target for standard setting because </w:t>
      </w:r>
      <w:r>
        <w:t xml:space="preserve">it is likely that the standard can be achieved. </w:t>
      </w:r>
    </w:p>
    <w:p w14:paraId="33DEC180" w14:textId="14AAA159" w:rsidR="00A524B4" w:rsidRDefault="00A524B4" w:rsidP="00A524B4">
      <w:pPr>
        <w:numPr>
          <w:ilvl w:val="0"/>
          <w:numId w:val="3"/>
        </w:numPr>
      </w:pPr>
      <w:r>
        <w:t>Attainable standard can motivate employees to work harder as it provides a realistic but challenging target or efficiency.</w:t>
      </w:r>
    </w:p>
    <w:p w14:paraId="518A4D42" w14:textId="0C46EFA1" w:rsidR="00A524B4" w:rsidRDefault="00A524B4" w:rsidP="00A524B4">
      <w:r>
        <w:t>A. (3) Only</w:t>
      </w:r>
    </w:p>
    <w:p w14:paraId="61F8045F" w14:textId="6E29F67C" w:rsidR="00A524B4" w:rsidRDefault="00A524B4" w:rsidP="00A524B4">
      <w:r>
        <w:t>B. (2) and (3)</w:t>
      </w:r>
    </w:p>
    <w:p w14:paraId="5AE1DFD7" w14:textId="5D5542A1" w:rsidR="00A524B4" w:rsidRDefault="00A524B4" w:rsidP="00A524B4">
      <w:r>
        <w:t>C. (1) and (2)</w:t>
      </w:r>
    </w:p>
    <w:p w14:paraId="133BB7BE" w14:textId="77777777" w:rsidR="00A524B4" w:rsidRDefault="00A524B4" w:rsidP="00A524B4">
      <w:r>
        <w:t>D. (1) and (3)</w:t>
      </w:r>
    </w:p>
    <w:p w14:paraId="4042F7D6" w14:textId="77777777" w:rsidR="00A524B4" w:rsidRPr="00D16BEA" w:rsidRDefault="00A524B4" w:rsidP="00A524B4">
      <w:r>
        <w:t>ANSWER: A</w:t>
      </w:r>
    </w:p>
    <w:p w14:paraId="7FBB2E36" w14:textId="0E12CFAE" w:rsidR="00D163BB" w:rsidRDefault="00D163BB" w:rsidP="00D163BB">
      <w:pPr>
        <w:rPr>
          <w:szCs w:val="26"/>
        </w:rPr>
      </w:pPr>
    </w:p>
    <w:p w14:paraId="1D15A5A2" w14:textId="0F187EA6" w:rsidR="00E77937" w:rsidRPr="00A524B4" w:rsidRDefault="00E77937" w:rsidP="00E77937">
      <w:r w:rsidRPr="00A524B4">
        <w:t xml:space="preserve">Which of the following statement is </w:t>
      </w:r>
      <w:r>
        <w:t>false</w:t>
      </w:r>
      <w:r w:rsidRPr="00A524B4">
        <w:t>?</w:t>
      </w:r>
    </w:p>
    <w:p w14:paraId="6280022E" w14:textId="77777777" w:rsidR="00A524B4" w:rsidRPr="00A524B4" w:rsidRDefault="00A524B4" w:rsidP="00E77937">
      <w:pPr>
        <w:numPr>
          <w:ilvl w:val="0"/>
          <w:numId w:val="4"/>
        </w:numPr>
      </w:pPr>
      <w:r w:rsidRPr="00A524B4">
        <w:t>Current standards provide the best basis for budgeting because they represent an</w:t>
      </w:r>
      <w:r w:rsidR="00E77937">
        <w:t xml:space="preserve"> </w:t>
      </w:r>
      <w:r w:rsidRPr="00A524B4">
        <w:t>achievable level of productivity.</w:t>
      </w:r>
    </w:p>
    <w:p w14:paraId="63E096BF" w14:textId="77777777" w:rsidR="00E77937" w:rsidRDefault="00A524B4" w:rsidP="00E77937">
      <w:pPr>
        <w:numPr>
          <w:ilvl w:val="0"/>
          <w:numId w:val="4"/>
        </w:numPr>
      </w:pPr>
      <w:r w:rsidRPr="00A524B4">
        <w:t xml:space="preserve">Ideal standards provide a useful short-term target for standard </w:t>
      </w:r>
      <w:r w:rsidR="00E77937" w:rsidRPr="00A524B4">
        <w:t>setting because</w:t>
      </w:r>
      <w:r w:rsidRPr="00A524B4">
        <w:t xml:space="preserve"> </w:t>
      </w:r>
      <w:r w:rsidR="00E77937">
        <w:t xml:space="preserve">it is likely that the standard can be achieved. </w:t>
      </w:r>
    </w:p>
    <w:p w14:paraId="3A03F6C7" w14:textId="77777777" w:rsidR="00E77937" w:rsidRDefault="00E77937" w:rsidP="00E77937">
      <w:pPr>
        <w:numPr>
          <w:ilvl w:val="0"/>
          <w:numId w:val="4"/>
        </w:numPr>
      </w:pPr>
      <w:r>
        <w:lastRenderedPageBreak/>
        <w:t>Attainable standard can motivate employees to work harder as it provides a realistic but challenging target or efficiency.</w:t>
      </w:r>
    </w:p>
    <w:p w14:paraId="451EFE85" w14:textId="6846927A" w:rsidR="00E77937" w:rsidRDefault="00E77937" w:rsidP="00E77937">
      <w:r>
        <w:t>A. (1) and (2)</w:t>
      </w:r>
    </w:p>
    <w:p w14:paraId="51170011" w14:textId="77777777" w:rsidR="00E77937" w:rsidRDefault="00E77937" w:rsidP="00E77937">
      <w:r>
        <w:t>B. (2) and (3)</w:t>
      </w:r>
    </w:p>
    <w:p w14:paraId="7A6A7E83" w14:textId="77777777" w:rsidR="00E77937" w:rsidRDefault="00E77937" w:rsidP="00E77937">
      <w:r>
        <w:t>C. (1) and (2)</w:t>
      </w:r>
    </w:p>
    <w:p w14:paraId="62846ED5" w14:textId="242E421C" w:rsidR="00E77937" w:rsidRDefault="00E77937" w:rsidP="00E77937">
      <w:r>
        <w:t>D. (2) only</w:t>
      </w:r>
    </w:p>
    <w:p w14:paraId="0D9CDC57" w14:textId="77777777" w:rsidR="00E77937" w:rsidRPr="00D16BEA" w:rsidRDefault="00E77937" w:rsidP="00E77937">
      <w:r>
        <w:t>ANSWER: A</w:t>
      </w:r>
    </w:p>
    <w:p w14:paraId="02B60CCC" w14:textId="1DAAFF1F" w:rsidR="00E77937" w:rsidRDefault="00E77937" w:rsidP="00D163BB">
      <w:pPr>
        <w:rPr>
          <w:szCs w:val="26"/>
        </w:rPr>
      </w:pPr>
    </w:p>
    <w:p w14:paraId="4409FEA9" w14:textId="4FA3CF32" w:rsidR="00E77937" w:rsidRDefault="00E77937" w:rsidP="00D163BB">
      <w:pPr>
        <w:rPr>
          <w:szCs w:val="26"/>
        </w:rPr>
      </w:pPr>
      <w:r>
        <w:rPr>
          <w:szCs w:val="26"/>
        </w:rPr>
        <w:t>Random 1 trong 2 câu hỏi sau</w:t>
      </w:r>
    </w:p>
    <w:p w14:paraId="19D0ECF8" w14:textId="1E42AE2B" w:rsidR="00E77937" w:rsidRPr="00E77937" w:rsidRDefault="00E77937" w:rsidP="00E77937">
      <w:pPr>
        <w:rPr>
          <w:szCs w:val="26"/>
        </w:rPr>
      </w:pPr>
      <w:r>
        <w:rPr>
          <w:szCs w:val="26"/>
        </w:rPr>
        <w:t>Phuc Long</w:t>
      </w:r>
      <w:r w:rsidRPr="00E77937">
        <w:rPr>
          <w:szCs w:val="26"/>
        </w:rPr>
        <w:t xml:space="preserve"> Ltd makes a single product with the following:</w:t>
      </w:r>
    </w:p>
    <w:p w14:paraId="7F1F9EA9" w14:textId="77777777" w:rsidR="00E77937" w:rsidRPr="00E77937" w:rsidRDefault="00E77937" w:rsidP="00E77937">
      <w:pPr>
        <w:rPr>
          <w:szCs w:val="26"/>
        </w:rPr>
      </w:pPr>
      <w:r w:rsidRPr="00E77937">
        <w:rPr>
          <w:szCs w:val="26"/>
        </w:rPr>
        <w:t xml:space="preserve">Budgeted material costs per unit: </w:t>
      </w:r>
      <w:r w:rsidRPr="00E77937">
        <w:rPr>
          <w:szCs w:val="26"/>
        </w:rPr>
        <w:tab/>
        <w:t>2 kg of material A at $10/kg</w:t>
      </w:r>
    </w:p>
    <w:p w14:paraId="7B16BEEA" w14:textId="77777777" w:rsidR="00E77937" w:rsidRPr="00E77937" w:rsidRDefault="00E77937" w:rsidP="00E77937">
      <w:pPr>
        <w:rPr>
          <w:szCs w:val="26"/>
        </w:rPr>
      </w:pPr>
      <w:r w:rsidRPr="00E77937">
        <w:rPr>
          <w:szCs w:val="26"/>
        </w:rPr>
        <w:t xml:space="preserve">Actual details: </w:t>
      </w:r>
    </w:p>
    <w:p w14:paraId="32A70B39" w14:textId="77777777" w:rsidR="00E77937" w:rsidRPr="00E77937" w:rsidRDefault="00E77937" w:rsidP="00E77937">
      <w:pPr>
        <w:numPr>
          <w:ilvl w:val="1"/>
          <w:numId w:val="5"/>
        </w:numPr>
        <w:rPr>
          <w:szCs w:val="26"/>
        </w:rPr>
      </w:pPr>
      <w:r w:rsidRPr="00E77937">
        <w:rPr>
          <w:szCs w:val="26"/>
        </w:rPr>
        <w:t>Output 1,000 units</w:t>
      </w:r>
    </w:p>
    <w:p w14:paraId="4D66590E" w14:textId="77777777" w:rsidR="00E77937" w:rsidRPr="00E77937" w:rsidRDefault="00E77937" w:rsidP="00E77937">
      <w:pPr>
        <w:numPr>
          <w:ilvl w:val="1"/>
          <w:numId w:val="5"/>
        </w:numPr>
        <w:rPr>
          <w:szCs w:val="26"/>
        </w:rPr>
      </w:pPr>
      <w:r w:rsidRPr="00E77937">
        <w:rPr>
          <w:szCs w:val="26"/>
        </w:rPr>
        <w:t>Material purchased and used 2,200 kg</w:t>
      </w:r>
    </w:p>
    <w:p w14:paraId="6A7355A2" w14:textId="2B07CA37" w:rsidR="00E77937" w:rsidRPr="00E77937" w:rsidRDefault="00E77937" w:rsidP="00E77937">
      <w:pPr>
        <w:numPr>
          <w:ilvl w:val="1"/>
          <w:numId w:val="5"/>
        </w:numPr>
        <w:rPr>
          <w:szCs w:val="26"/>
        </w:rPr>
      </w:pPr>
      <w:r w:rsidRPr="00E77937">
        <w:rPr>
          <w:szCs w:val="26"/>
        </w:rPr>
        <w:t>Material cost $2</w:t>
      </w:r>
      <w:r>
        <w:rPr>
          <w:szCs w:val="26"/>
        </w:rPr>
        <w:t>3</w:t>
      </w:r>
      <w:r w:rsidRPr="00E77937">
        <w:rPr>
          <w:szCs w:val="26"/>
        </w:rPr>
        <w:t>,</w:t>
      </w:r>
      <w:r>
        <w:rPr>
          <w:szCs w:val="26"/>
        </w:rPr>
        <w:t>1</w:t>
      </w:r>
      <w:r w:rsidRPr="00E77937">
        <w:rPr>
          <w:szCs w:val="26"/>
        </w:rPr>
        <w:t>00</w:t>
      </w:r>
    </w:p>
    <w:p w14:paraId="65A9291A" w14:textId="4B6A9301" w:rsidR="00E77937" w:rsidRPr="00E77937" w:rsidRDefault="00E77937" w:rsidP="00E77937">
      <w:pPr>
        <w:rPr>
          <w:szCs w:val="26"/>
        </w:rPr>
      </w:pPr>
      <w:r w:rsidRPr="00E77937">
        <w:rPr>
          <w:szCs w:val="26"/>
        </w:rPr>
        <w:t>Calculate materials price variances.</w:t>
      </w:r>
    </w:p>
    <w:p w14:paraId="5A5098B7" w14:textId="46F8DC4C" w:rsidR="00E77937" w:rsidRDefault="00E77937" w:rsidP="00D163BB">
      <w:pPr>
        <w:rPr>
          <w:szCs w:val="26"/>
        </w:rPr>
      </w:pPr>
      <w:r>
        <w:rPr>
          <w:szCs w:val="26"/>
        </w:rPr>
        <w:t>A. $1,100 (A)</w:t>
      </w:r>
    </w:p>
    <w:p w14:paraId="54282733" w14:textId="2F5E2467" w:rsidR="00E77937" w:rsidRDefault="00E77937" w:rsidP="00D163BB">
      <w:pPr>
        <w:rPr>
          <w:szCs w:val="26"/>
        </w:rPr>
      </w:pPr>
      <w:r>
        <w:rPr>
          <w:szCs w:val="26"/>
        </w:rPr>
        <w:t>B. $1,100 (F)</w:t>
      </w:r>
    </w:p>
    <w:p w14:paraId="49A7516B" w14:textId="32F89721" w:rsidR="00E77937" w:rsidRDefault="00E77937" w:rsidP="00D163BB">
      <w:pPr>
        <w:rPr>
          <w:szCs w:val="26"/>
        </w:rPr>
      </w:pPr>
      <w:r>
        <w:rPr>
          <w:szCs w:val="26"/>
        </w:rPr>
        <w:t>C. $1,000 (A)</w:t>
      </w:r>
    </w:p>
    <w:p w14:paraId="302581F7" w14:textId="55A59840" w:rsidR="00E77937" w:rsidRDefault="00E77937" w:rsidP="00D163BB">
      <w:pPr>
        <w:rPr>
          <w:szCs w:val="26"/>
        </w:rPr>
      </w:pPr>
      <w:r>
        <w:rPr>
          <w:szCs w:val="26"/>
        </w:rPr>
        <w:t>D. $1,000 (F)</w:t>
      </w:r>
    </w:p>
    <w:p w14:paraId="2FEE713F" w14:textId="77777777" w:rsidR="00E77937" w:rsidRPr="00D16BEA" w:rsidRDefault="00E77937" w:rsidP="00E77937">
      <w:r>
        <w:t>ANSWER: A</w:t>
      </w:r>
    </w:p>
    <w:p w14:paraId="516B4B60" w14:textId="77777777" w:rsidR="00E77937" w:rsidRDefault="00E77937" w:rsidP="00D163BB">
      <w:pPr>
        <w:rPr>
          <w:szCs w:val="26"/>
        </w:rPr>
      </w:pPr>
    </w:p>
    <w:p w14:paraId="009051CB" w14:textId="77777777" w:rsidR="00E77937" w:rsidRPr="00E77937" w:rsidRDefault="00E77937" w:rsidP="00E77937">
      <w:pPr>
        <w:rPr>
          <w:szCs w:val="26"/>
        </w:rPr>
      </w:pPr>
      <w:r>
        <w:rPr>
          <w:szCs w:val="26"/>
        </w:rPr>
        <w:t>Phuc Long</w:t>
      </w:r>
      <w:r w:rsidRPr="00E77937">
        <w:rPr>
          <w:szCs w:val="26"/>
        </w:rPr>
        <w:t xml:space="preserve"> Ltd makes a single product with the following:</w:t>
      </w:r>
    </w:p>
    <w:p w14:paraId="3B9E9510" w14:textId="77777777" w:rsidR="00E77937" w:rsidRPr="00E77937" w:rsidRDefault="00E77937" w:rsidP="00E77937">
      <w:pPr>
        <w:rPr>
          <w:szCs w:val="26"/>
        </w:rPr>
      </w:pPr>
      <w:r w:rsidRPr="00E77937">
        <w:rPr>
          <w:szCs w:val="26"/>
        </w:rPr>
        <w:t xml:space="preserve">Budgeted material costs per unit: </w:t>
      </w:r>
      <w:r w:rsidRPr="00E77937">
        <w:rPr>
          <w:szCs w:val="26"/>
        </w:rPr>
        <w:tab/>
        <w:t>2 kg of material A at $10/kg</w:t>
      </w:r>
    </w:p>
    <w:p w14:paraId="4DC9691E" w14:textId="77777777" w:rsidR="00E77937" w:rsidRPr="00E77937" w:rsidRDefault="00E77937" w:rsidP="00E77937">
      <w:pPr>
        <w:rPr>
          <w:szCs w:val="26"/>
        </w:rPr>
      </w:pPr>
      <w:r w:rsidRPr="00E77937">
        <w:rPr>
          <w:szCs w:val="26"/>
        </w:rPr>
        <w:t xml:space="preserve">Actual details: </w:t>
      </w:r>
    </w:p>
    <w:p w14:paraId="42D29531" w14:textId="77777777" w:rsidR="00E77937" w:rsidRPr="00E77937" w:rsidRDefault="00E77937" w:rsidP="00E77937">
      <w:pPr>
        <w:numPr>
          <w:ilvl w:val="1"/>
          <w:numId w:val="5"/>
        </w:numPr>
        <w:rPr>
          <w:szCs w:val="26"/>
        </w:rPr>
      </w:pPr>
      <w:r w:rsidRPr="00E77937">
        <w:rPr>
          <w:szCs w:val="26"/>
        </w:rPr>
        <w:t>Output 1,000 units</w:t>
      </w:r>
    </w:p>
    <w:p w14:paraId="23B244DB" w14:textId="77777777" w:rsidR="00E77937" w:rsidRPr="00E77937" w:rsidRDefault="00E77937" w:rsidP="00E77937">
      <w:pPr>
        <w:numPr>
          <w:ilvl w:val="1"/>
          <w:numId w:val="5"/>
        </w:numPr>
        <w:rPr>
          <w:szCs w:val="26"/>
        </w:rPr>
      </w:pPr>
      <w:r w:rsidRPr="00E77937">
        <w:rPr>
          <w:szCs w:val="26"/>
        </w:rPr>
        <w:t>Material purchased and used 2,200 kg</w:t>
      </w:r>
    </w:p>
    <w:p w14:paraId="0908470D" w14:textId="732F53B8" w:rsidR="00E77937" w:rsidRPr="00E77937" w:rsidRDefault="00E77937" w:rsidP="00E77937">
      <w:pPr>
        <w:numPr>
          <w:ilvl w:val="1"/>
          <w:numId w:val="5"/>
        </w:numPr>
        <w:rPr>
          <w:szCs w:val="26"/>
        </w:rPr>
      </w:pPr>
      <w:r w:rsidRPr="00E77937">
        <w:rPr>
          <w:szCs w:val="26"/>
        </w:rPr>
        <w:t>Material cost $</w:t>
      </w:r>
      <w:r>
        <w:rPr>
          <w:szCs w:val="26"/>
        </w:rPr>
        <w:t>24</w:t>
      </w:r>
      <w:r w:rsidRPr="00E77937">
        <w:rPr>
          <w:szCs w:val="26"/>
        </w:rPr>
        <w:t>,</w:t>
      </w:r>
      <w:r>
        <w:rPr>
          <w:szCs w:val="26"/>
        </w:rPr>
        <w:t>2</w:t>
      </w:r>
      <w:r w:rsidRPr="00E77937">
        <w:rPr>
          <w:szCs w:val="26"/>
        </w:rPr>
        <w:t>00</w:t>
      </w:r>
    </w:p>
    <w:p w14:paraId="1D9A67C3" w14:textId="41534057" w:rsidR="00E77937" w:rsidRPr="00E77937" w:rsidRDefault="00E77937" w:rsidP="00E77937">
      <w:pPr>
        <w:rPr>
          <w:szCs w:val="26"/>
        </w:rPr>
      </w:pPr>
      <w:r w:rsidRPr="00E77937">
        <w:rPr>
          <w:szCs w:val="26"/>
        </w:rPr>
        <w:t xml:space="preserve">Calculate materials </w:t>
      </w:r>
      <w:r>
        <w:rPr>
          <w:szCs w:val="26"/>
        </w:rPr>
        <w:t>usage</w:t>
      </w:r>
      <w:r w:rsidRPr="00E77937">
        <w:rPr>
          <w:szCs w:val="26"/>
        </w:rPr>
        <w:t xml:space="preserve"> variances.</w:t>
      </w:r>
    </w:p>
    <w:p w14:paraId="38675C80" w14:textId="702750B5" w:rsidR="00E77937" w:rsidRDefault="00E77937" w:rsidP="00E77937">
      <w:pPr>
        <w:rPr>
          <w:szCs w:val="26"/>
        </w:rPr>
      </w:pPr>
      <w:r>
        <w:rPr>
          <w:szCs w:val="26"/>
        </w:rPr>
        <w:t>A. $2,200 (A)</w:t>
      </w:r>
    </w:p>
    <w:p w14:paraId="70547D7A" w14:textId="0E5B3930" w:rsidR="00E77937" w:rsidRDefault="00E77937" w:rsidP="00E77937">
      <w:pPr>
        <w:rPr>
          <w:szCs w:val="26"/>
        </w:rPr>
      </w:pPr>
      <w:r>
        <w:rPr>
          <w:szCs w:val="26"/>
        </w:rPr>
        <w:t>B. $2,200 (F)</w:t>
      </w:r>
    </w:p>
    <w:p w14:paraId="745EAF7F" w14:textId="0ADC98D9" w:rsidR="00E77937" w:rsidRDefault="00E77937" w:rsidP="00E77937">
      <w:pPr>
        <w:rPr>
          <w:szCs w:val="26"/>
        </w:rPr>
      </w:pPr>
      <w:r>
        <w:rPr>
          <w:szCs w:val="26"/>
        </w:rPr>
        <w:t>C. $2,000 (A)</w:t>
      </w:r>
    </w:p>
    <w:p w14:paraId="6F7F96D7" w14:textId="7BFF3B58" w:rsidR="00E77937" w:rsidRDefault="00E77937" w:rsidP="00E77937">
      <w:pPr>
        <w:rPr>
          <w:szCs w:val="26"/>
        </w:rPr>
      </w:pPr>
      <w:r>
        <w:rPr>
          <w:szCs w:val="26"/>
        </w:rPr>
        <w:t>D. $2,000 (F)</w:t>
      </w:r>
    </w:p>
    <w:p w14:paraId="0CCAB21E" w14:textId="580FC9BA" w:rsidR="00E77937" w:rsidRDefault="00E77937" w:rsidP="00E77937">
      <w:r>
        <w:t>ANSWER: A</w:t>
      </w:r>
    </w:p>
    <w:p w14:paraId="70BACB85" w14:textId="491E9D2F" w:rsidR="00905EF0" w:rsidRDefault="00905EF0" w:rsidP="00E77937"/>
    <w:p w14:paraId="3680F542" w14:textId="4AD9D0FB" w:rsidR="00905EF0" w:rsidRDefault="00905EF0" w:rsidP="00E77937">
      <w:r>
        <w:t>Random 1 trong 2 câu hỏi sau</w:t>
      </w:r>
    </w:p>
    <w:p w14:paraId="3C9CD979" w14:textId="45283CB2" w:rsidR="000151DE" w:rsidRDefault="00905EF0" w:rsidP="00E77937">
      <w:r>
        <w:t xml:space="preserve">Participation by staff in the budgeting process is often seen as an aid to creation of a realistic budget and to the motivation of staff. </w:t>
      </w:r>
      <w:r w:rsidR="000151DE">
        <w:t>There are, however, limitations to the effectiveness of such participation. Which of the following statements illustrate these limitations?</w:t>
      </w:r>
    </w:p>
    <w:p w14:paraId="5D74DC41" w14:textId="1B454426" w:rsidR="000151DE" w:rsidRDefault="000151DE" w:rsidP="000151DE">
      <w:r>
        <w:t>A. Budgetary slack can be built in by managers as well as staff</w:t>
      </w:r>
    </w:p>
    <w:p w14:paraId="33AD4ADD" w14:textId="739A197D" w:rsidR="000151DE" w:rsidRDefault="000151DE" w:rsidP="00E77937">
      <w:r>
        <w:t>B. Participation allows staff to buy into the budget</w:t>
      </w:r>
    </w:p>
    <w:p w14:paraId="34190C96" w14:textId="5BF0FC92" w:rsidR="000151DE" w:rsidRDefault="000151DE" w:rsidP="00E77937">
      <w:r>
        <w:t>C. Staff suggestions may be ignored, leading to de-motivation</w:t>
      </w:r>
    </w:p>
    <w:p w14:paraId="2365EBFA" w14:textId="13173568" w:rsidR="000151DE" w:rsidRDefault="000151DE" w:rsidP="00E77937">
      <w:r>
        <w:t>D. Staff suggestions may be based on local knowledge</w:t>
      </w:r>
    </w:p>
    <w:p w14:paraId="5552AC32" w14:textId="77777777" w:rsidR="000151DE" w:rsidRDefault="000151DE" w:rsidP="000151DE">
      <w:r>
        <w:t>ANSWER: A</w:t>
      </w:r>
    </w:p>
    <w:p w14:paraId="719E9872" w14:textId="5FA4D01B" w:rsidR="000151DE" w:rsidRDefault="000151DE" w:rsidP="00E77937"/>
    <w:p w14:paraId="50D082C2" w14:textId="30C857EC" w:rsidR="000151DE" w:rsidRDefault="00212848" w:rsidP="00E77937">
      <w:r>
        <w:t>Which of the following best describes a top-down budget?</w:t>
      </w:r>
    </w:p>
    <w:p w14:paraId="3F4F4C6A" w14:textId="2DF372F2" w:rsidR="00212848" w:rsidRDefault="00212848" w:rsidP="00212848">
      <w:r>
        <w:lastRenderedPageBreak/>
        <w:t>A. A budget which is set without permission the ultimate budget holder to participate in the budgeting process.</w:t>
      </w:r>
    </w:p>
    <w:p w14:paraId="10E1CA8F" w14:textId="1EAA21D2" w:rsidR="00212848" w:rsidRDefault="00212848" w:rsidP="00E77937">
      <w:r>
        <w:t>B. A budget which can be set by scaling down individual expenditure items until the total budgeted expenditure can be met from available resources.</w:t>
      </w:r>
    </w:p>
    <w:p w14:paraId="381093DC" w14:textId="579F60D2" w:rsidR="00212848" w:rsidRDefault="00212848" w:rsidP="00E77937">
      <w:r>
        <w:t>C. A budget, which is set by delegating authority from top management, allowing budget holders to participate in setting their own budgets.</w:t>
      </w:r>
    </w:p>
    <w:p w14:paraId="12C48324" w14:textId="5B0EBFD5" w:rsidR="00212848" w:rsidRPr="00D16BEA" w:rsidRDefault="00212848" w:rsidP="00E77937">
      <w:r>
        <w:t>D. A budget which is set within the framework of strategic plans determined by top management.</w:t>
      </w:r>
    </w:p>
    <w:p w14:paraId="09223678" w14:textId="49996B65" w:rsidR="00E77937" w:rsidRDefault="00212848" w:rsidP="00D163BB">
      <w:r>
        <w:t>ANSWER: A</w:t>
      </w:r>
    </w:p>
    <w:p w14:paraId="1DB9DB02" w14:textId="7E13A2FB" w:rsidR="003E60B2" w:rsidRDefault="003E60B2" w:rsidP="00D163BB"/>
    <w:p w14:paraId="52606D6B" w14:textId="3274C072" w:rsidR="003E60B2" w:rsidRDefault="003E60B2" w:rsidP="00D163BB">
      <w:r>
        <w:t>Random 1 trong 2 câu sau</w:t>
      </w:r>
    </w:p>
    <w:p w14:paraId="43916A5C" w14:textId="25444CE9" w:rsidR="003E60B2" w:rsidRPr="003E60B2" w:rsidRDefault="003E60B2" w:rsidP="003E60B2">
      <w:pPr>
        <w:rPr>
          <w:szCs w:val="26"/>
        </w:rPr>
      </w:pPr>
      <w:r>
        <w:rPr>
          <w:szCs w:val="26"/>
        </w:rPr>
        <w:t>Which of the following statements are true about p</w:t>
      </w:r>
      <w:r w:rsidRPr="003E60B2">
        <w:rPr>
          <w:szCs w:val="26"/>
        </w:rPr>
        <w:t>erformance measuremen</w:t>
      </w:r>
      <w:r>
        <w:rPr>
          <w:szCs w:val="26"/>
        </w:rPr>
        <w:t>t?</w:t>
      </w:r>
    </w:p>
    <w:p w14:paraId="3CAA3525" w14:textId="388923D8" w:rsidR="003E60B2" w:rsidRPr="003E60B2" w:rsidRDefault="003E60B2" w:rsidP="003E60B2">
      <w:pPr>
        <w:rPr>
          <w:szCs w:val="26"/>
        </w:rPr>
      </w:pPr>
      <w:r>
        <w:rPr>
          <w:szCs w:val="26"/>
        </w:rPr>
        <w:t>(1) It i</w:t>
      </w:r>
      <w:r w:rsidRPr="003E60B2">
        <w:rPr>
          <w:szCs w:val="26"/>
        </w:rPr>
        <w:t>s a process by which organization align their resources, systems and employees to strategic objectives?</w:t>
      </w:r>
    </w:p>
    <w:p w14:paraId="4407A9B5" w14:textId="427C89AB" w:rsidR="003E60B2" w:rsidRDefault="003E60B2" w:rsidP="003E60B2">
      <w:pPr>
        <w:rPr>
          <w:szCs w:val="26"/>
        </w:rPr>
      </w:pPr>
      <w:r>
        <w:rPr>
          <w:szCs w:val="26"/>
        </w:rPr>
        <w:t>(2) It is</w:t>
      </w:r>
      <w:r w:rsidRPr="003E60B2">
        <w:rPr>
          <w:szCs w:val="26"/>
        </w:rPr>
        <w:t xml:space="preserve"> collecting, analyzing and reporting information regarding individual, organization or system. It involves study of processes and strategies.</w:t>
      </w:r>
    </w:p>
    <w:p w14:paraId="3EBA4B06" w14:textId="7B88646C" w:rsidR="003E60B2" w:rsidRDefault="003E60B2" w:rsidP="003E60B2">
      <w:pPr>
        <w:rPr>
          <w:szCs w:val="26"/>
        </w:rPr>
      </w:pPr>
      <w:r>
        <w:rPr>
          <w:szCs w:val="26"/>
        </w:rPr>
        <w:t>A. (2) only</w:t>
      </w:r>
    </w:p>
    <w:p w14:paraId="3A818AEE" w14:textId="0AD5521E" w:rsidR="003E60B2" w:rsidRDefault="003E60B2" w:rsidP="003E60B2">
      <w:pPr>
        <w:rPr>
          <w:szCs w:val="26"/>
        </w:rPr>
      </w:pPr>
      <w:r>
        <w:rPr>
          <w:szCs w:val="26"/>
        </w:rPr>
        <w:t>B. (1) only</w:t>
      </w:r>
    </w:p>
    <w:p w14:paraId="34BC07B0" w14:textId="32ABA155" w:rsidR="003E60B2" w:rsidRDefault="003E60B2" w:rsidP="003E60B2">
      <w:pPr>
        <w:rPr>
          <w:szCs w:val="26"/>
        </w:rPr>
      </w:pPr>
      <w:r>
        <w:rPr>
          <w:szCs w:val="26"/>
        </w:rPr>
        <w:t>C. Neither of (1) or (2)</w:t>
      </w:r>
    </w:p>
    <w:p w14:paraId="7AE860F9" w14:textId="5BE65C11" w:rsidR="003E60B2" w:rsidRDefault="003E60B2" w:rsidP="003E60B2">
      <w:pPr>
        <w:rPr>
          <w:szCs w:val="26"/>
        </w:rPr>
      </w:pPr>
      <w:r>
        <w:rPr>
          <w:szCs w:val="26"/>
        </w:rPr>
        <w:t>D. Both (1) and (2)</w:t>
      </w:r>
    </w:p>
    <w:p w14:paraId="1AD803FC" w14:textId="77777777" w:rsidR="003E60B2" w:rsidRDefault="003E60B2" w:rsidP="003E60B2">
      <w:r>
        <w:t>ANSWER: A</w:t>
      </w:r>
    </w:p>
    <w:p w14:paraId="2F66EE7D" w14:textId="290DA904" w:rsidR="003E60B2" w:rsidRDefault="003E60B2" w:rsidP="003E60B2">
      <w:pPr>
        <w:rPr>
          <w:szCs w:val="26"/>
        </w:rPr>
      </w:pPr>
    </w:p>
    <w:p w14:paraId="53CE2679" w14:textId="7B8B2650" w:rsidR="003E60B2" w:rsidRPr="003E60B2" w:rsidRDefault="003E60B2" w:rsidP="003E60B2">
      <w:pPr>
        <w:rPr>
          <w:szCs w:val="26"/>
        </w:rPr>
      </w:pPr>
      <w:r>
        <w:rPr>
          <w:szCs w:val="26"/>
        </w:rPr>
        <w:t>Which of the following statements are false about p</w:t>
      </w:r>
      <w:r w:rsidRPr="003E60B2">
        <w:rPr>
          <w:szCs w:val="26"/>
        </w:rPr>
        <w:t>erformance measuremen</w:t>
      </w:r>
      <w:r>
        <w:rPr>
          <w:szCs w:val="26"/>
        </w:rPr>
        <w:t>t?</w:t>
      </w:r>
    </w:p>
    <w:p w14:paraId="26A6D171" w14:textId="77777777" w:rsidR="003E60B2" w:rsidRPr="003E60B2" w:rsidRDefault="003E60B2" w:rsidP="003E60B2">
      <w:pPr>
        <w:rPr>
          <w:szCs w:val="26"/>
        </w:rPr>
      </w:pPr>
      <w:r>
        <w:rPr>
          <w:szCs w:val="26"/>
        </w:rPr>
        <w:t>(1) It i</w:t>
      </w:r>
      <w:r w:rsidRPr="003E60B2">
        <w:rPr>
          <w:szCs w:val="26"/>
        </w:rPr>
        <w:t>s a process by which organization align their resources, systems and employees to strategic objectives?</w:t>
      </w:r>
    </w:p>
    <w:p w14:paraId="68BD9B96" w14:textId="77777777" w:rsidR="003E60B2" w:rsidRDefault="003E60B2" w:rsidP="003E60B2">
      <w:pPr>
        <w:rPr>
          <w:szCs w:val="26"/>
        </w:rPr>
      </w:pPr>
      <w:r>
        <w:rPr>
          <w:szCs w:val="26"/>
        </w:rPr>
        <w:t>(2) It is</w:t>
      </w:r>
      <w:r w:rsidRPr="003E60B2">
        <w:rPr>
          <w:szCs w:val="26"/>
        </w:rPr>
        <w:t xml:space="preserve"> collecting, analyzing and reporting information regarding individual, organization or system. It involves study of processes and strategies.</w:t>
      </w:r>
    </w:p>
    <w:p w14:paraId="4D06CAE5" w14:textId="3D164C50" w:rsidR="003E60B2" w:rsidRDefault="003E60B2" w:rsidP="003E60B2">
      <w:pPr>
        <w:rPr>
          <w:szCs w:val="26"/>
        </w:rPr>
      </w:pPr>
      <w:r>
        <w:rPr>
          <w:szCs w:val="26"/>
        </w:rPr>
        <w:t>A. (1) only</w:t>
      </w:r>
    </w:p>
    <w:p w14:paraId="18A28145" w14:textId="44B36CC9" w:rsidR="003E60B2" w:rsidRDefault="003E60B2" w:rsidP="003E60B2">
      <w:pPr>
        <w:rPr>
          <w:szCs w:val="26"/>
        </w:rPr>
      </w:pPr>
      <w:r>
        <w:rPr>
          <w:szCs w:val="26"/>
        </w:rPr>
        <w:t>B. (2) only</w:t>
      </w:r>
    </w:p>
    <w:p w14:paraId="2D45F1E2" w14:textId="77777777" w:rsidR="003E60B2" w:rsidRDefault="003E60B2" w:rsidP="003E60B2">
      <w:pPr>
        <w:rPr>
          <w:szCs w:val="26"/>
        </w:rPr>
      </w:pPr>
      <w:r>
        <w:rPr>
          <w:szCs w:val="26"/>
        </w:rPr>
        <w:t>C. Neither of (1) or (2)</w:t>
      </w:r>
    </w:p>
    <w:p w14:paraId="6F5D3F52" w14:textId="77777777" w:rsidR="003E60B2" w:rsidRDefault="003E60B2" w:rsidP="003E60B2">
      <w:pPr>
        <w:rPr>
          <w:szCs w:val="26"/>
        </w:rPr>
      </w:pPr>
      <w:r>
        <w:rPr>
          <w:szCs w:val="26"/>
        </w:rPr>
        <w:t>D. Both (1) and (2)</w:t>
      </w:r>
    </w:p>
    <w:p w14:paraId="67530CEC" w14:textId="77777777" w:rsidR="003E60B2" w:rsidRDefault="003E60B2" w:rsidP="003E60B2">
      <w:r>
        <w:t>ANSWER: A</w:t>
      </w:r>
    </w:p>
    <w:p w14:paraId="0C19C603" w14:textId="77777777" w:rsidR="003E60B2" w:rsidRDefault="003E60B2" w:rsidP="003E60B2">
      <w:pPr>
        <w:rPr>
          <w:szCs w:val="26"/>
        </w:rPr>
      </w:pPr>
    </w:p>
    <w:p w14:paraId="61B97130" w14:textId="77777777" w:rsidR="00D163BB" w:rsidRPr="003225B8" w:rsidRDefault="00D163BB" w:rsidP="00D163BB">
      <w:pPr>
        <w:rPr>
          <w:szCs w:val="26"/>
        </w:rPr>
      </w:pPr>
    </w:p>
    <w:p w14:paraId="55CF25C0" w14:textId="47B105AD" w:rsidR="000761FE" w:rsidRDefault="000761FE" w:rsidP="004756F6">
      <w:pPr>
        <w:tabs>
          <w:tab w:val="left" w:pos="1060"/>
        </w:tabs>
        <w:spacing w:line="276" w:lineRule="auto"/>
        <w:jc w:val="both"/>
        <w:rPr>
          <w:szCs w:val="26"/>
        </w:rPr>
      </w:pPr>
      <w:r w:rsidRPr="003225B8">
        <w:rPr>
          <w:szCs w:val="26"/>
        </w:rPr>
        <w:t>PHẦN TỰ LUẬN</w:t>
      </w:r>
      <w:r w:rsidR="005E5699" w:rsidRPr="003225B8">
        <w:rPr>
          <w:szCs w:val="26"/>
        </w:rPr>
        <w:t xml:space="preserve"> </w:t>
      </w:r>
      <w:r w:rsidRPr="003225B8">
        <w:rPr>
          <w:szCs w:val="26"/>
        </w:rPr>
        <w:t>(</w:t>
      </w:r>
      <w:r w:rsidR="00671C20" w:rsidRPr="003225B8">
        <w:rPr>
          <w:szCs w:val="26"/>
        </w:rPr>
        <w:t>4</w:t>
      </w:r>
      <w:r w:rsidR="005E5699" w:rsidRPr="003225B8">
        <w:rPr>
          <w:szCs w:val="26"/>
        </w:rPr>
        <w:t xml:space="preserve"> </w:t>
      </w:r>
      <w:r w:rsidRPr="003225B8">
        <w:rPr>
          <w:szCs w:val="26"/>
        </w:rPr>
        <w:t>điểm)</w:t>
      </w:r>
    </w:p>
    <w:p w14:paraId="6D338973" w14:textId="591BEBFE" w:rsidR="008A4C28" w:rsidRDefault="008A4C28" w:rsidP="004756F6">
      <w:pPr>
        <w:tabs>
          <w:tab w:val="left" w:pos="1060"/>
        </w:tabs>
        <w:spacing w:line="276" w:lineRule="auto"/>
        <w:jc w:val="both"/>
        <w:rPr>
          <w:szCs w:val="26"/>
        </w:rPr>
      </w:pPr>
      <w:r>
        <w:rPr>
          <w:szCs w:val="26"/>
        </w:rPr>
        <w:t>Random 1 trong 2 câu hỏi sau</w:t>
      </w:r>
    </w:p>
    <w:p w14:paraId="2B7B9217" w14:textId="77777777" w:rsidR="008A4C28" w:rsidRDefault="008A4C28" w:rsidP="004756F6">
      <w:pPr>
        <w:tabs>
          <w:tab w:val="left" w:pos="1060"/>
        </w:tabs>
        <w:spacing w:line="276" w:lineRule="auto"/>
        <w:jc w:val="both"/>
      </w:pPr>
      <w:r>
        <w:t xml:space="preserve">Câu 1 (2 điểm): Y Company estimated that it total overhead cost of $600,000. It is considering implementing activity-based costing. Three cost pools (and activity measures) have been identified: machine-related (machine-hours), production orders (number of orders), and product testing (number of tests). The estimated overhead was assigned to the pools as follows: $200,000 to machine-related, $100,000 to production orders, and $300,000 to product testing. Y Company produces two products. The following information is available: </w:t>
      </w:r>
    </w:p>
    <w:p w14:paraId="6E86276B" w14:textId="77777777" w:rsidR="008A4C28" w:rsidRDefault="008A4C28" w:rsidP="004756F6">
      <w:pPr>
        <w:tabs>
          <w:tab w:val="left" w:pos="1060"/>
        </w:tabs>
        <w:spacing w:line="276" w:lineRule="auto"/>
        <w:jc w:val="both"/>
      </w:pPr>
      <w:r>
        <w:tab/>
      </w:r>
      <w:r>
        <w:tab/>
      </w:r>
      <w:r>
        <w:tab/>
      </w:r>
      <w:r>
        <w:tab/>
        <w:t xml:space="preserve">Product 1 </w:t>
      </w:r>
      <w:r>
        <w:tab/>
      </w:r>
      <w:r>
        <w:tab/>
        <w:t xml:space="preserve">Product 2 </w:t>
      </w:r>
    </w:p>
    <w:p w14:paraId="1D87209E" w14:textId="77777777" w:rsidR="008A4C28" w:rsidRDefault="008A4C28" w:rsidP="004756F6">
      <w:pPr>
        <w:tabs>
          <w:tab w:val="left" w:pos="1060"/>
        </w:tabs>
        <w:spacing w:line="276" w:lineRule="auto"/>
        <w:jc w:val="both"/>
      </w:pPr>
      <w:r>
        <w:t xml:space="preserve">Machine-hours </w:t>
      </w:r>
      <w:r>
        <w:tab/>
      </w:r>
      <w:r>
        <w:tab/>
        <w:t xml:space="preserve">40,000 </w:t>
      </w:r>
      <w:r>
        <w:tab/>
      </w:r>
      <w:r>
        <w:tab/>
        <w:t xml:space="preserve">10,000 </w:t>
      </w:r>
    </w:p>
    <w:p w14:paraId="1C6BCC3B" w14:textId="77777777" w:rsidR="008A4C28" w:rsidRDefault="008A4C28" w:rsidP="004756F6">
      <w:pPr>
        <w:tabs>
          <w:tab w:val="left" w:pos="1060"/>
        </w:tabs>
        <w:spacing w:line="276" w:lineRule="auto"/>
        <w:jc w:val="both"/>
      </w:pPr>
      <w:r>
        <w:t xml:space="preserve">Orders </w:t>
      </w:r>
      <w:r>
        <w:tab/>
      </w:r>
      <w:r>
        <w:tab/>
      </w:r>
      <w:r>
        <w:tab/>
      </w:r>
      <w:r>
        <w:tab/>
        <w:t xml:space="preserve">800 </w:t>
      </w:r>
      <w:r>
        <w:tab/>
      </w:r>
      <w:r>
        <w:tab/>
      </w:r>
      <w:r>
        <w:tab/>
        <w:t xml:space="preserve">200 </w:t>
      </w:r>
    </w:p>
    <w:p w14:paraId="4C39785E" w14:textId="77777777" w:rsidR="008A4C28" w:rsidRDefault="008A4C28" w:rsidP="004756F6">
      <w:pPr>
        <w:tabs>
          <w:tab w:val="left" w:pos="1060"/>
        </w:tabs>
        <w:spacing w:line="276" w:lineRule="auto"/>
        <w:jc w:val="both"/>
      </w:pPr>
      <w:r>
        <w:lastRenderedPageBreak/>
        <w:t xml:space="preserve">Tests </w:t>
      </w:r>
      <w:r>
        <w:tab/>
      </w:r>
      <w:r>
        <w:tab/>
      </w:r>
      <w:r>
        <w:tab/>
      </w:r>
      <w:r>
        <w:tab/>
        <w:t xml:space="preserve">6,000 </w:t>
      </w:r>
      <w:r>
        <w:tab/>
      </w:r>
      <w:r>
        <w:tab/>
      </w:r>
      <w:r>
        <w:tab/>
        <w:t xml:space="preserve">9,000 </w:t>
      </w:r>
    </w:p>
    <w:p w14:paraId="5DEECE91" w14:textId="77777777" w:rsidR="008A4C28" w:rsidRDefault="008A4C28" w:rsidP="004756F6">
      <w:pPr>
        <w:tabs>
          <w:tab w:val="left" w:pos="1060"/>
        </w:tabs>
        <w:spacing w:line="276" w:lineRule="auto"/>
        <w:jc w:val="both"/>
      </w:pPr>
      <w:r>
        <w:t xml:space="preserve">Direct labor hours </w:t>
      </w:r>
      <w:r>
        <w:tab/>
      </w:r>
      <w:r>
        <w:tab/>
        <w:t xml:space="preserve">25,000 </w:t>
      </w:r>
      <w:r>
        <w:tab/>
      </w:r>
      <w:r>
        <w:tab/>
        <w:t xml:space="preserve">15,000 </w:t>
      </w:r>
    </w:p>
    <w:p w14:paraId="54C5E3FC" w14:textId="2D777681" w:rsidR="008A4C28" w:rsidRDefault="008A4C28" w:rsidP="004756F6">
      <w:pPr>
        <w:tabs>
          <w:tab w:val="left" w:pos="1060"/>
        </w:tabs>
        <w:spacing w:line="276" w:lineRule="auto"/>
        <w:jc w:val="both"/>
      </w:pPr>
      <w:r>
        <w:t>The company currently uses traditional costing and allocates overhead based on direct labor-hours.</w:t>
      </w:r>
    </w:p>
    <w:p w14:paraId="38A83B8F" w14:textId="547398B7" w:rsidR="008A4C28" w:rsidRDefault="008A4C28" w:rsidP="004756F6">
      <w:pPr>
        <w:tabs>
          <w:tab w:val="left" w:pos="1060"/>
        </w:tabs>
        <w:spacing w:line="276" w:lineRule="auto"/>
        <w:jc w:val="both"/>
      </w:pPr>
      <w:r>
        <w:t xml:space="preserve">a. How much overhead is assigned to Product 1 using traditional costing? </w:t>
      </w:r>
    </w:p>
    <w:p w14:paraId="5B0A06EE" w14:textId="3F26930C" w:rsidR="008A4C28" w:rsidRDefault="008A4C28" w:rsidP="004756F6">
      <w:pPr>
        <w:tabs>
          <w:tab w:val="left" w:pos="1060"/>
        </w:tabs>
        <w:spacing w:line="276" w:lineRule="auto"/>
        <w:jc w:val="both"/>
      </w:pPr>
      <w:r>
        <w:t xml:space="preserve">b. How much overhead would be assigned to Product 1 if ABC is used? </w:t>
      </w:r>
    </w:p>
    <w:p w14:paraId="45E40F72" w14:textId="59316B51" w:rsidR="003E60B2" w:rsidRDefault="003E60B2" w:rsidP="004756F6">
      <w:pPr>
        <w:tabs>
          <w:tab w:val="left" w:pos="1060"/>
        </w:tabs>
        <w:spacing w:line="276" w:lineRule="auto"/>
        <w:jc w:val="both"/>
      </w:pPr>
    </w:p>
    <w:p w14:paraId="57EEF9A3" w14:textId="6BE8D009" w:rsidR="003E60B2" w:rsidRDefault="003E60B2" w:rsidP="004756F6">
      <w:pPr>
        <w:tabs>
          <w:tab w:val="left" w:pos="1060"/>
        </w:tabs>
        <w:spacing w:line="276" w:lineRule="auto"/>
        <w:jc w:val="both"/>
        <w:rPr>
          <w:color w:val="FF0000"/>
        </w:rPr>
      </w:pPr>
      <w:r>
        <w:rPr>
          <w:color w:val="FF0000"/>
        </w:rPr>
        <w:t>Đáp án</w:t>
      </w:r>
    </w:p>
    <w:p w14:paraId="7807BFD3" w14:textId="449B4998" w:rsidR="00CD384A" w:rsidRDefault="00CD384A" w:rsidP="004756F6">
      <w:pPr>
        <w:tabs>
          <w:tab w:val="left" w:pos="1060"/>
        </w:tabs>
        <w:spacing w:line="276" w:lineRule="auto"/>
        <w:jc w:val="both"/>
        <w:rPr>
          <w:color w:val="FF0000"/>
        </w:rPr>
      </w:pPr>
      <w:r>
        <w:rPr>
          <w:color w:val="FF0000"/>
        </w:rPr>
        <w:t>a. Total production overhead: $600,000</w:t>
      </w:r>
    </w:p>
    <w:p w14:paraId="14631DAB" w14:textId="068BE9BF" w:rsidR="00CD384A" w:rsidRDefault="00CD384A" w:rsidP="004756F6">
      <w:pPr>
        <w:tabs>
          <w:tab w:val="left" w:pos="1060"/>
        </w:tabs>
        <w:spacing w:line="276" w:lineRule="auto"/>
        <w:jc w:val="both"/>
        <w:rPr>
          <w:color w:val="FF0000"/>
        </w:rPr>
      </w:pPr>
      <w:r>
        <w:rPr>
          <w:color w:val="FF0000"/>
        </w:rPr>
        <w:t>Total direct labour hours: 25,000 + 15,000 = 40,000 (hours)</w:t>
      </w:r>
    </w:p>
    <w:p w14:paraId="2F299A7F" w14:textId="6E1073F8" w:rsidR="00CD384A" w:rsidRDefault="00CD384A" w:rsidP="004756F6">
      <w:pPr>
        <w:tabs>
          <w:tab w:val="left" w:pos="1060"/>
        </w:tabs>
        <w:spacing w:line="276" w:lineRule="auto"/>
        <w:jc w:val="both"/>
        <w:rPr>
          <w:color w:val="FF0000"/>
        </w:rPr>
      </w:pPr>
      <w:r>
        <w:rPr>
          <w:color w:val="FF0000"/>
        </w:rPr>
        <w:t>Production overheard per labour hour: $600,000 / 40,000 = 15 ($ per labour hour)</w:t>
      </w:r>
    </w:p>
    <w:p w14:paraId="083DE1DD" w14:textId="79BBBFC4" w:rsidR="00CD384A" w:rsidRDefault="00CD384A" w:rsidP="004756F6">
      <w:pPr>
        <w:tabs>
          <w:tab w:val="left" w:pos="1060"/>
        </w:tabs>
        <w:spacing w:line="276" w:lineRule="auto"/>
        <w:jc w:val="both"/>
        <w:rPr>
          <w:b/>
          <w:bCs/>
          <w:color w:val="FF0000"/>
        </w:rPr>
      </w:pPr>
      <w:r>
        <w:rPr>
          <w:color w:val="FF0000"/>
        </w:rPr>
        <w:t xml:space="preserve">Overhead is assigned to Product 1 using traditional costing: 15 * 25,000 = </w:t>
      </w:r>
      <w:r w:rsidRPr="00CD384A">
        <w:rPr>
          <w:b/>
          <w:bCs/>
          <w:color w:val="FF0000"/>
        </w:rPr>
        <w:t>375,000 ($)</w:t>
      </w:r>
    </w:p>
    <w:p w14:paraId="32B8AB07" w14:textId="718609E0" w:rsidR="00CD384A" w:rsidRDefault="00CD384A" w:rsidP="004756F6">
      <w:pPr>
        <w:tabs>
          <w:tab w:val="left" w:pos="1060"/>
        </w:tabs>
        <w:spacing w:line="276" w:lineRule="auto"/>
        <w:jc w:val="both"/>
        <w:rPr>
          <w:b/>
          <w:bCs/>
          <w:color w:val="FF0000"/>
        </w:rPr>
      </w:pPr>
    </w:p>
    <w:p w14:paraId="3E35CA84" w14:textId="4D525FA7" w:rsidR="00CD384A" w:rsidRPr="00CD384A" w:rsidRDefault="00CD384A" w:rsidP="004756F6">
      <w:pPr>
        <w:tabs>
          <w:tab w:val="left" w:pos="1060"/>
        </w:tabs>
        <w:spacing w:line="276" w:lineRule="auto"/>
        <w:jc w:val="both"/>
        <w:rPr>
          <w:color w:val="FF0000"/>
        </w:rPr>
      </w:pPr>
      <w:r w:rsidRPr="00CD384A">
        <w:rPr>
          <w:color w:val="FF0000"/>
        </w:rPr>
        <w:t>b. Machine-related cost assigned to Product 1: 200,000/(40,000+10,000)*40,000 = 160,000 ($)</w:t>
      </w:r>
    </w:p>
    <w:p w14:paraId="6C2C5591" w14:textId="6ED27817" w:rsidR="00CD384A" w:rsidRPr="00CD384A" w:rsidRDefault="00CD384A" w:rsidP="004756F6">
      <w:pPr>
        <w:tabs>
          <w:tab w:val="left" w:pos="1060"/>
        </w:tabs>
        <w:spacing w:line="276" w:lineRule="auto"/>
        <w:jc w:val="both"/>
        <w:rPr>
          <w:color w:val="FF0000"/>
        </w:rPr>
      </w:pPr>
      <w:r w:rsidRPr="00CD384A">
        <w:rPr>
          <w:color w:val="FF0000"/>
        </w:rPr>
        <w:t>Order cost assigned to Product 1: 100,000/(800+200)*800 =80,000 ($)</w:t>
      </w:r>
    </w:p>
    <w:p w14:paraId="2AA96FDC" w14:textId="17F9687F" w:rsidR="00CD384A" w:rsidRPr="00CD384A" w:rsidRDefault="00CD384A" w:rsidP="004756F6">
      <w:pPr>
        <w:tabs>
          <w:tab w:val="left" w:pos="1060"/>
        </w:tabs>
        <w:spacing w:line="276" w:lineRule="auto"/>
        <w:jc w:val="both"/>
        <w:rPr>
          <w:color w:val="FF0000"/>
        </w:rPr>
      </w:pPr>
      <w:r w:rsidRPr="00CD384A">
        <w:rPr>
          <w:color w:val="FF0000"/>
        </w:rPr>
        <w:t>Test cost assigned to Product 1: 300,000/ (6,000+9,000)*6,000 = 120,000 ($)</w:t>
      </w:r>
    </w:p>
    <w:p w14:paraId="562AA10F" w14:textId="5463BA42" w:rsidR="00CD384A" w:rsidRPr="00CD384A" w:rsidRDefault="00CD384A" w:rsidP="004756F6">
      <w:pPr>
        <w:tabs>
          <w:tab w:val="left" w:pos="1060"/>
        </w:tabs>
        <w:spacing w:line="276" w:lineRule="auto"/>
        <w:jc w:val="both"/>
        <w:rPr>
          <w:b/>
          <w:bCs/>
          <w:color w:val="FF0000"/>
        </w:rPr>
      </w:pPr>
      <w:r w:rsidRPr="00CD384A">
        <w:rPr>
          <w:color w:val="FF0000"/>
        </w:rPr>
        <w:t xml:space="preserve">Total overhead is assigned to Product 1 using ABC: 160,000 + 80,000 + 120,000 = </w:t>
      </w:r>
      <w:r w:rsidRPr="00CD384A">
        <w:rPr>
          <w:b/>
          <w:bCs/>
          <w:color w:val="FF0000"/>
        </w:rPr>
        <w:t>360,000</w:t>
      </w:r>
      <w:r>
        <w:rPr>
          <w:b/>
          <w:bCs/>
          <w:color w:val="FF0000"/>
        </w:rPr>
        <w:t xml:space="preserve"> (</w:t>
      </w:r>
      <w:r w:rsidRPr="00CD384A">
        <w:rPr>
          <w:b/>
          <w:bCs/>
          <w:color w:val="FF0000"/>
        </w:rPr>
        <w:t>$)</w:t>
      </w:r>
    </w:p>
    <w:p w14:paraId="2D4C73E9" w14:textId="77777777" w:rsidR="00CD384A" w:rsidRPr="003E60B2" w:rsidRDefault="00CD384A" w:rsidP="004756F6">
      <w:pPr>
        <w:tabs>
          <w:tab w:val="left" w:pos="1060"/>
        </w:tabs>
        <w:spacing w:line="276" w:lineRule="auto"/>
        <w:jc w:val="both"/>
        <w:rPr>
          <w:color w:val="FF0000"/>
        </w:rPr>
      </w:pPr>
    </w:p>
    <w:p w14:paraId="55C9D220" w14:textId="3A8EF71B" w:rsidR="008A4C28" w:rsidRDefault="008A4C28" w:rsidP="004756F6">
      <w:pPr>
        <w:tabs>
          <w:tab w:val="left" w:pos="1060"/>
        </w:tabs>
        <w:spacing w:line="276" w:lineRule="auto"/>
        <w:jc w:val="both"/>
      </w:pPr>
    </w:p>
    <w:p w14:paraId="43B09D28" w14:textId="77777777" w:rsidR="008A4C28" w:rsidRDefault="008A4C28" w:rsidP="008A4C28">
      <w:pPr>
        <w:tabs>
          <w:tab w:val="left" w:pos="1060"/>
        </w:tabs>
        <w:spacing w:line="276" w:lineRule="auto"/>
        <w:jc w:val="both"/>
      </w:pPr>
      <w:r>
        <w:t xml:space="preserve">Câu 1 (2 điểm): Y Company estimated that it total overhead cost of $600,000. It is considering implementing activity-based costing. Three cost pools (and activity measures) have been identified: machine-related (machine-hours), production orders (number of orders), and product testing (number of tests). The estimated overhead was assigned to the pools as follows: $200,000 to machine-related, $100,000 to production orders, and $300,000 to product testing. Y Company produces two products. The following information is available: </w:t>
      </w:r>
    </w:p>
    <w:p w14:paraId="6989D59B" w14:textId="77777777" w:rsidR="008A4C28" w:rsidRDefault="008A4C28" w:rsidP="008A4C28">
      <w:pPr>
        <w:tabs>
          <w:tab w:val="left" w:pos="1060"/>
        </w:tabs>
        <w:spacing w:line="276" w:lineRule="auto"/>
        <w:jc w:val="both"/>
      </w:pPr>
      <w:r>
        <w:tab/>
      </w:r>
      <w:r>
        <w:tab/>
      </w:r>
      <w:r>
        <w:tab/>
      </w:r>
      <w:r>
        <w:tab/>
        <w:t xml:space="preserve">Product 1 </w:t>
      </w:r>
      <w:r>
        <w:tab/>
      </w:r>
      <w:r>
        <w:tab/>
        <w:t xml:space="preserve">Product 2 </w:t>
      </w:r>
    </w:p>
    <w:p w14:paraId="67D47F7C" w14:textId="1E3E9136" w:rsidR="008A4C28" w:rsidRDefault="008A4C28" w:rsidP="008A4C28">
      <w:pPr>
        <w:tabs>
          <w:tab w:val="left" w:pos="1060"/>
        </w:tabs>
        <w:spacing w:line="276" w:lineRule="auto"/>
        <w:jc w:val="both"/>
      </w:pPr>
      <w:r>
        <w:t xml:space="preserve">Machine-hours </w:t>
      </w:r>
      <w:r>
        <w:tab/>
      </w:r>
      <w:r>
        <w:tab/>
      </w:r>
      <w:r w:rsidR="00CD384A">
        <w:t>1</w:t>
      </w:r>
      <w:r>
        <w:t xml:space="preserve">0,000 </w:t>
      </w:r>
      <w:r>
        <w:tab/>
      </w:r>
      <w:r>
        <w:tab/>
      </w:r>
      <w:r w:rsidR="00CD384A">
        <w:t>4</w:t>
      </w:r>
      <w:r>
        <w:t xml:space="preserve">0,000 </w:t>
      </w:r>
    </w:p>
    <w:p w14:paraId="5E2BB2A1" w14:textId="30061C3D" w:rsidR="008A4C28" w:rsidRDefault="008A4C28" w:rsidP="008A4C28">
      <w:pPr>
        <w:tabs>
          <w:tab w:val="left" w:pos="1060"/>
        </w:tabs>
        <w:spacing w:line="276" w:lineRule="auto"/>
        <w:jc w:val="both"/>
      </w:pPr>
      <w:r>
        <w:t xml:space="preserve">Orders </w:t>
      </w:r>
      <w:r>
        <w:tab/>
      </w:r>
      <w:r>
        <w:tab/>
      </w:r>
      <w:r>
        <w:tab/>
      </w:r>
      <w:r>
        <w:tab/>
      </w:r>
      <w:r w:rsidR="00CD384A">
        <w:t>7</w:t>
      </w:r>
      <w:r>
        <w:t xml:space="preserve">00 </w:t>
      </w:r>
      <w:r>
        <w:tab/>
      </w:r>
      <w:r>
        <w:tab/>
      </w:r>
      <w:r>
        <w:tab/>
      </w:r>
      <w:r w:rsidR="00CD384A">
        <w:t>3</w:t>
      </w:r>
      <w:r>
        <w:t xml:space="preserve">00 </w:t>
      </w:r>
    </w:p>
    <w:p w14:paraId="4D70AA9F" w14:textId="51FB6AF2" w:rsidR="008A4C28" w:rsidRDefault="008A4C28" w:rsidP="008A4C28">
      <w:pPr>
        <w:tabs>
          <w:tab w:val="left" w:pos="1060"/>
        </w:tabs>
        <w:spacing w:line="276" w:lineRule="auto"/>
        <w:jc w:val="both"/>
      </w:pPr>
      <w:r>
        <w:t xml:space="preserve">Tests </w:t>
      </w:r>
      <w:r>
        <w:tab/>
      </w:r>
      <w:r>
        <w:tab/>
      </w:r>
      <w:r>
        <w:tab/>
      </w:r>
      <w:r>
        <w:tab/>
      </w:r>
      <w:r w:rsidR="00CD384A">
        <w:t>9</w:t>
      </w:r>
      <w:r>
        <w:t xml:space="preserve">,000 </w:t>
      </w:r>
      <w:r>
        <w:tab/>
      </w:r>
      <w:r>
        <w:tab/>
      </w:r>
      <w:r>
        <w:tab/>
      </w:r>
      <w:r w:rsidR="00CD384A">
        <w:t>6</w:t>
      </w:r>
      <w:r>
        <w:t xml:space="preserve">,000 </w:t>
      </w:r>
    </w:p>
    <w:p w14:paraId="764E7152" w14:textId="485E6E1B" w:rsidR="008A4C28" w:rsidRDefault="008A4C28" w:rsidP="008A4C28">
      <w:pPr>
        <w:tabs>
          <w:tab w:val="left" w:pos="1060"/>
        </w:tabs>
        <w:spacing w:line="276" w:lineRule="auto"/>
        <w:jc w:val="both"/>
      </w:pPr>
      <w:r>
        <w:t xml:space="preserve">Direct labor hours </w:t>
      </w:r>
      <w:r>
        <w:tab/>
      </w:r>
      <w:r>
        <w:tab/>
      </w:r>
      <w:r w:rsidR="00CD384A">
        <w:t>18</w:t>
      </w:r>
      <w:r>
        <w:t xml:space="preserve">,000 </w:t>
      </w:r>
      <w:r>
        <w:tab/>
      </w:r>
      <w:r>
        <w:tab/>
      </w:r>
      <w:r w:rsidR="00CD384A">
        <w:t>22</w:t>
      </w:r>
      <w:r>
        <w:t xml:space="preserve">,000 </w:t>
      </w:r>
    </w:p>
    <w:p w14:paraId="3A5E55A5" w14:textId="77777777" w:rsidR="008A4C28" w:rsidRDefault="008A4C28" w:rsidP="008A4C28">
      <w:pPr>
        <w:tabs>
          <w:tab w:val="left" w:pos="1060"/>
        </w:tabs>
        <w:spacing w:line="276" w:lineRule="auto"/>
        <w:jc w:val="both"/>
      </w:pPr>
      <w:r>
        <w:t>The company currently uses traditional costing and allocates overhead based on direct labor-hours.</w:t>
      </w:r>
    </w:p>
    <w:p w14:paraId="50086259" w14:textId="77777777" w:rsidR="008A4C28" w:rsidRDefault="008A4C28" w:rsidP="008A4C28">
      <w:pPr>
        <w:tabs>
          <w:tab w:val="left" w:pos="1060"/>
        </w:tabs>
        <w:spacing w:line="276" w:lineRule="auto"/>
        <w:jc w:val="both"/>
      </w:pPr>
      <w:r>
        <w:t xml:space="preserve">a. How much overhead is assigned to Product 1 using traditional costing? </w:t>
      </w:r>
    </w:p>
    <w:p w14:paraId="6CB1CE24" w14:textId="4DAFF1F1" w:rsidR="008A4C28" w:rsidRDefault="008A4C28" w:rsidP="008A4C28">
      <w:pPr>
        <w:tabs>
          <w:tab w:val="left" w:pos="1060"/>
        </w:tabs>
        <w:spacing w:line="276" w:lineRule="auto"/>
        <w:jc w:val="both"/>
      </w:pPr>
      <w:r>
        <w:t xml:space="preserve">b. How much overhead would be assigned to Product 1 if ABC is used? </w:t>
      </w:r>
    </w:p>
    <w:p w14:paraId="71E197A5" w14:textId="081DB174" w:rsidR="00A524B4" w:rsidRDefault="00A524B4" w:rsidP="008A4C28">
      <w:pPr>
        <w:tabs>
          <w:tab w:val="left" w:pos="1060"/>
        </w:tabs>
        <w:spacing w:line="276" w:lineRule="auto"/>
        <w:jc w:val="both"/>
      </w:pPr>
    </w:p>
    <w:p w14:paraId="490CF7F6" w14:textId="77777777" w:rsidR="00CD384A" w:rsidRDefault="00CD384A" w:rsidP="00CD384A">
      <w:pPr>
        <w:tabs>
          <w:tab w:val="left" w:pos="1060"/>
        </w:tabs>
        <w:spacing w:line="276" w:lineRule="auto"/>
        <w:jc w:val="both"/>
        <w:rPr>
          <w:color w:val="FF0000"/>
        </w:rPr>
      </w:pPr>
      <w:r>
        <w:rPr>
          <w:color w:val="FF0000"/>
        </w:rPr>
        <w:t>Đáp án</w:t>
      </w:r>
    </w:p>
    <w:p w14:paraId="11918517" w14:textId="77777777" w:rsidR="00CD384A" w:rsidRDefault="00CD384A" w:rsidP="00CD384A">
      <w:pPr>
        <w:tabs>
          <w:tab w:val="left" w:pos="1060"/>
        </w:tabs>
        <w:spacing w:line="276" w:lineRule="auto"/>
        <w:jc w:val="both"/>
        <w:rPr>
          <w:color w:val="FF0000"/>
        </w:rPr>
      </w:pPr>
      <w:r>
        <w:rPr>
          <w:color w:val="FF0000"/>
        </w:rPr>
        <w:t>a. Total production overhead: $600,000</w:t>
      </w:r>
    </w:p>
    <w:p w14:paraId="16AB8C57" w14:textId="49637954" w:rsidR="00CD384A" w:rsidRDefault="00CD384A" w:rsidP="00CD384A">
      <w:pPr>
        <w:tabs>
          <w:tab w:val="left" w:pos="1060"/>
        </w:tabs>
        <w:spacing w:line="276" w:lineRule="auto"/>
        <w:jc w:val="both"/>
        <w:rPr>
          <w:color w:val="FF0000"/>
        </w:rPr>
      </w:pPr>
      <w:r>
        <w:rPr>
          <w:color w:val="FF0000"/>
        </w:rPr>
        <w:t xml:space="preserve">Total direct labour hours: </w:t>
      </w:r>
      <w:r w:rsidR="00AD0EF0">
        <w:rPr>
          <w:color w:val="FF0000"/>
        </w:rPr>
        <w:t>18</w:t>
      </w:r>
      <w:r>
        <w:rPr>
          <w:color w:val="FF0000"/>
        </w:rPr>
        <w:t xml:space="preserve">,000 + </w:t>
      </w:r>
      <w:r w:rsidR="00AD0EF0">
        <w:rPr>
          <w:color w:val="FF0000"/>
        </w:rPr>
        <w:t>22</w:t>
      </w:r>
      <w:r>
        <w:rPr>
          <w:color w:val="FF0000"/>
        </w:rPr>
        <w:t>,000 = 40,000 (hours)</w:t>
      </w:r>
    </w:p>
    <w:p w14:paraId="4E3395EF" w14:textId="77777777" w:rsidR="00CD384A" w:rsidRDefault="00CD384A" w:rsidP="00CD384A">
      <w:pPr>
        <w:tabs>
          <w:tab w:val="left" w:pos="1060"/>
        </w:tabs>
        <w:spacing w:line="276" w:lineRule="auto"/>
        <w:jc w:val="both"/>
        <w:rPr>
          <w:color w:val="FF0000"/>
        </w:rPr>
      </w:pPr>
      <w:r>
        <w:rPr>
          <w:color w:val="FF0000"/>
        </w:rPr>
        <w:t>Production overheard per labour hour: $600,000 / 40,000 = 15 ($ per labour hour)</w:t>
      </w:r>
    </w:p>
    <w:p w14:paraId="2C0BD1BC" w14:textId="0E49FA8E" w:rsidR="00CD384A" w:rsidRDefault="00CD384A" w:rsidP="00CD384A">
      <w:pPr>
        <w:tabs>
          <w:tab w:val="left" w:pos="1060"/>
        </w:tabs>
        <w:spacing w:line="276" w:lineRule="auto"/>
        <w:jc w:val="both"/>
        <w:rPr>
          <w:b/>
          <w:bCs/>
          <w:color w:val="FF0000"/>
        </w:rPr>
      </w:pPr>
      <w:r>
        <w:rPr>
          <w:color w:val="FF0000"/>
        </w:rPr>
        <w:lastRenderedPageBreak/>
        <w:t xml:space="preserve">Overhead is assigned to Product 1 using traditional costing: 15 * </w:t>
      </w:r>
      <w:r w:rsidR="00AD0EF0">
        <w:rPr>
          <w:color w:val="FF0000"/>
        </w:rPr>
        <w:t>18</w:t>
      </w:r>
      <w:r>
        <w:rPr>
          <w:color w:val="FF0000"/>
        </w:rPr>
        <w:t xml:space="preserve">,000 = </w:t>
      </w:r>
      <w:r w:rsidR="00AD0EF0">
        <w:rPr>
          <w:b/>
          <w:bCs/>
          <w:color w:val="FF0000"/>
        </w:rPr>
        <w:t>270</w:t>
      </w:r>
      <w:r w:rsidRPr="00CD384A">
        <w:rPr>
          <w:b/>
          <w:bCs/>
          <w:color w:val="FF0000"/>
        </w:rPr>
        <w:t>,000 ($)</w:t>
      </w:r>
    </w:p>
    <w:p w14:paraId="5C79DFF4" w14:textId="77777777" w:rsidR="00CD384A" w:rsidRDefault="00CD384A" w:rsidP="00CD384A">
      <w:pPr>
        <w:tabs>
          <w:tab w:val="left" w:pos="1060"/>
        </w:tabs>
        <w:spacing w:line="276" w:lineRule="auto"/>
        <w:jc w:val="both"/>
        <w:rPr>
          <w:b/>
          <w:bCs/>
          <w:color w:val="FF0000"/>
        </w:rPr>
      </w:pPr>
    </w:p>
    <w:p w14:paraId="4A91787E" w14:textId="7AC0877E" w:rsidR="00CD384A" w:rsidRPr="00CD384A" w:rsidRDefault="00CD384A" w:rsidP="00CD384A">
      <w:pPr>
        <w:tabs>
          <w:tab w:val="left" w:pos="1060"/>
        </w:tabs>
        <w:spacing w:line="276" w:lineRule="auto"/>
        <w:jc w:val="both"/>
        <w:rPr>
          <w:color w:val="FF0000"/>
        </w:rPr>
      </w:pPr>
      <w:r w:rsidRPr="00CD384A">
        <w:rPr>
          <w:color w:val="FF0000"/>
        </w:rPr>
        <w:t>b. Machine-related cost assigned to Product 1: 200,000/(40,000+10,000)*</w:t>
      </w:r>
      <w:r w:rsidR="00AD0EF0">
        <w:rPr>
          <w:color w:val="FF0000"/>
        </w:rPr>
        <w:t>1</w:t>
      </w:r>
      <w:r w:rsidRPr="00CD384A">
        <w:rPr>
          <w:color w:val="FF0000"/>
        </w:rPr>
        <w:t xml:space="preserve">0,000 = </w:t>
      </w:r>
      <w:r w:rsidR="00AD0EF0">
        <w:rPr>
          <w:color w:val="FF0000"/>
        </w:rPr>
        <w:t>4</w:t>
      </w:r>
      <w:r w:rsidRPr="00CD384A">
        <w:rPr>
          <w:color w:val="FF0000"/>
        </w:rPr>
        <w:t>0,000 ($)</w:t>
      </w:r>
    </w:p>
    <w:p w14:paraId="49C86658" w14:textId="668D3061" w:rsidR="00CD384A" w:rsidRPr="00CD384A" w:rsidRDefault="00CD384A" w:rsidP="00CD384A">
      <w:pPr>
        <w:tabs>
          <w:tab w:val="left" w:pos="1060"/>
        </w:tabs>
        <w:spacing w:line="276" w:lineRule="auto"/>
        <w:jc w:val="both"/>
        <w:rPr>
          <w:color w:val="FF0000"/>
        </w:rPr>
      </w:pPr>
      <w:r w:rsidRPr="00CD384A">
        <w:rPr>
          <w:color w:val="FF0000"/>
        </w:rPr>
        <w:t>Order cost assigned to Product 1: 100,000/(</w:t>
      </w:r>
      <w:r w:rsidR="00AD0EF0">
        <w:rPr>
          <w:color w:val="FF0000"/>
        </w:rPr>
        <w:t>7</w:t>
      </w:r>
      <w:r w:rsidRPr="00CD384A">
        <w:rPr>
          <w:color w:val="FF0000"/>
        </w:rPr>
        <w:t>00+</w:t>
      </w:r>
      <w:r w:rsidR="00AD0EF0">
        <w:rPr>
          <w:color w:val="FF0000"/>
        </w:rPr>
        <w:t>3</w:t>
      </w:r>
      <w:r w:rsidRPr="00CD384A">
        <w:rPr>
          <w:color w:val="FF0000"/>
        </w:rPr>
        <w:t>00)*</w:t>
      </w:r>
      <w:r w:rsidR="00AD0EF0">
        <w:rPr>
          <w:color w:val="FF0000"/>
        </w:rPr>
        <w:t>7</w:t>
      </w:r>
      <w:r w:rsidRPr="00CD384A">
        <w:rPr>
          <w:color w:val="FF0000"/>
        </w:rPr>
        <w:t>00 =</w:t>
      </w:r>
      <w:r w:rsidR="00AD0EF0">
        <w:rPr>
          <w:color w:val="FF0000"/>
        </w:rPr>
        <w:t>7</w:t>
      </w:r>
      <w:r w:rsidRPr="00CD384A">
        <w:rPr>
          <w:color w:val="FF0000"/>
        </w:rPr>
        <w:t>0,000 ($)</w:t>
      </w:r>
    </w:p>
    <w:p w14:paraId="280B1F61" w14:textId="47BF98FB" w:rsidR="00CD384A" w:rsidRPr="00CD384A" w:rsidRDefault="00CD384A" w:rsidP="00CD384A">
      <w:pPr>
        <w:tabs>
          <w:tab w:val="left" w:pos="1060"/>
        </w:tabs>
        <w:spacing w:line="276" w:lineRule="auto"/>
        <w:jc w:val="both"/>
        <w:rPr>
          <w:color w:val="FF0000"/>
        </w:rPr>
      </w:pPr>
      <w:r w:rsidRPr="00CD384A">
        <w:rPr>
          <w:color w:val="FF0000"/>
        </w:rPr>
        <w:t>Test cost assigned to Product 1: 300,000/ (6,000+9,000)*</w:t>
      </w:r>
      <w:r w:rsidR="00AD0EF0">
        <w:rPr>
          <w:color w:val="FF0000"/>
        </w:rPr>
        <w:t>9</w:t>
      </w:r>
      <w:r w:rsidRPr="00CD384A">
        <w:rPr>
          <w:color w:val="FF0000"/>
        </w:rPr>
        <w:t>,000 = 1</w:t>
      </w:r>
      <w:r w:rsidR="00AD0EF0">
        <w:rPr>
          <w:color w:val="FF0000"/>
        </w:rPr>
        <w:t>8</w:t>
      </w:r>
      <w:r w:rsidRPr="00CD384A">
        <w:rPr>
          <w:color w:val="FF0000"/>
        </w:rPr>
        <w:t>0,000 ($)</w:t>
      </w:r>
    </w:p>
    <w:p w14:paraId="4DBF84CF" w14:textId="08E68808" w:rsidR="00CD384A" w:rsidRPr="00CD384A" w:rsidRDefault="00CD384A" w:rsidP="00CD384A">
      <w:pPr>
        <w:tabs>
          <w:tab w:val="left" w:pos="1060"/>
        </w:tabs>
        <w:spacing w:line="276" w:lineRule="auto"/>
        <w:jc w:val="both"/>
        <w:rPr>
          <w:b/>
          <w:bCs/>
          <w:color w:val="FF0000"/>
        </w:rPr>
      </w:pPr>
      <w:r w:rsidRPr="00CD384A">
        <w:rPr>
          <w:color w:val="FF0000"/>
        </w:rPr>
        <w:t xml:space="preserve">Total overhead is assigned to Product 1 using ABC: </w:t>
      </w:r>
      <w:r w:rsidR="00AD0EF0">
        <w:rPr>
          <w:color w:val="FF0000"/>
        </w:rPr>
        <w:t>4</w:t>
      </w:r>
      <w:r w:rsidRPr="00CD384A">
        <w:rPr>
          <w:color w:val="FF0000"/>
        </w:rPr>
        <w:t xml:space="preserve">0,000 + </w:t>
      </w:r>
      <w:r w:rsidR="00AD0EF0">
        <w:rPr>
          <w:color w:val="FF0000"/>
        </w:rPr>
        <w:t>7</w:t>
      </w:r>
      <w:r w:rsidRPr="00CD384A">
        <w:rPr>
          <w:color w:val="FF0000"/>
        </w:rPr>
        <w:t>0,000 + 1</w:t>
      </w:r>
      <w:r w:rsidR="00AD0EF0">
        <w:rPr>
          <w:color w:val="FF0000"/>
        </w:rPr>
        <w:t>8</w:t>
      </w:r>
      <w:r w:rsidRPr="00CD384A">
        <w:rPr>
          <w:color w:val="FF0000"/>
        </w:rPr>
        <w:t xml:space="preserve">0,000 = </w:t>
      </w:r>
      <w:r w:rsidR="00AD0EF0">
        <w:rPr>
          <w:b/>
          <w:bCs/>
          <w:color w:val="FF0000"/>
        </w:rPr>
        <w:t>29</w:t>
      </w:r>
      <w:r w:rsidRPr="00CD384A">
        <w:rPr>
          <w:b/>
          <w:bCs/>
          <w:color w:val="FF0000"/>
        </w:rPr>
        <w:t>0,000</w:t>
      </w:r>
      <w:r>
        <w:rPr>
          <w:b/>
          <w:bCs/>
          <w:color w:val="FF0000"/>
        </w:rPr>
        <w:t xml:space="preserve"> (</w:t>
      </w:r>
      <w:r w:rsidRPr="00CD384A">
        <w:rPr>
          <w:b/>
          <w:bCs/>
          <w:color w:val="FF0000"/>
        </w:rPr>
        <w:t>$)</w:t>
      </w:r>
    </w:p>
    <w:p w14:paraId="762D75CC" w14:textId="77777777" w:rsidR="00CD384A" w:rsidRDefault="00CD384A" w:rsidP="008A4C28">
      <w:pPr>
        <w:tabs>
          <w:tab w:val="left" w:pos="1060"/>
        </w:tabs>
        <w:spacing w:line="276" w:lineRule="auto"/>
        <w:jc w:val="both"/>
      </w:pPr>
    </w:p>
    <w:p w14:paraId="2DEFA15E" w14:textId="44D588A6" w:rsidR="00A524B4" w:rsidRDefault="00A524B4" w:rsidP="008A4C28">
      <w:pPr>
        <w:tabs>
          <w:tab w:val="left" w:pos="1060"/>
        </w:tabs>
        <w:spacing w:line="276" w:lineRule="auto"/>
        <w:jc w:val="both"/>
      </w:pPr>
      <w:r>
        <w:t>Random 1 trong 2 câu hỏi sau</w:t>
      </w:r>
    </w:p>
    <w:p w14:paraId="6754EB1B" w14:textId="609B8453" w:rsidR="00A524B4" w:rsidRPr="00A524B4" w:rsidRDefault="00A524B4" w:rsidP="00A524B4">
      <w:pPr>
        <w:tabs>
          <w:tab w:val="left" w:pos="1060"/>
        </w:tabs>
        <w:spacing w:line="276" w:lineRule="auto"/>
        <w:jc w:val="both"/>
      </w:pPr>
      <w:r>
        <w:t>Câu 2 (</w:t>
      </w:r>
      <w:r w:rsidR="003E60B2">
        <w:t>1</w:t>
      </w:r>
      <w:r>
        <w:t xml:space="preserve"> điểm): Nam Long Group </w:t>
      </w:r>
      <w:r w:rsidRPr="00A524B4">
        <w:t>is a shirt manufacturing company. It has prepared for flexible budgets</w:t>
      </w:r>
    </w:p>
    <w:p w14:paraId="044B2120" w14:textId="77777777" w:rsidR="00A524B4" w:rsidRDefault="00A524B4" w:rsidP="00A524B4">
      <w:pPr>
        <w:tabs>
          <w:tab w:val="left" w:pos="1060"/>
        </w:tabs>
        <w:spacing w:line="276" w:lineRule="auto"/>
        <w:jc w:val="both"/>
      </w:pPr>
    </w:p>
    <w:p w14:paraId="1E241B6E" w14:textId="6F0740BA" w:rsidR="00A524B4" w:rsidRPr="00A524B4" w:rsidRDefault="00A524B4" w:rsidP="00A524B4">
      <w:pPr>
        <w:tabs>
          <w:tab w:val="left" w:pos="1060"/>
        </w:tabs>
        <w:spacing w:line="276" w:lineRule="auto"/>
        <w:jc w:val="both"/>
      </w:pPr>
      <w:r w:rsidRPr="00A524B4">
        <w:t xml:space="preserve">Number of shirts produced (units) </w:t>
      </w:r>
      <w:r w:rsidRPr="00A524B4">
        <w:tab/>
        <w:t>10,000</w:t>
      </w:r>
      <w:r w:rsidRPr="00A524B4">
        <w:tab/>
      </w:r>
      <w:r w:rsidRPr="00A524B4">
        <w:tab/>
        <w:t>12,000</w:t>
      </w:r>
      <w:r w:rsidRPr="00A524B4">
        <w:tab/>
      </w:r>
      <w:r w:rsidRPr="00A524B4">
        <w:tab/>
        <w:t>12,350</w:t>
      </w:r>
      <w:r w:rsidRPr="00A524B4">
        <w:tab/>
      </w:r>
      <w:r w:rsidRPr="00A524B4">
        <w:tab/>
        <w:t>14,000</w:t>
      </w:r>
    </w:p>
    <w:p w14:paraId="6A3D173C" w14:textId="77777777" w:rsidR="00A524B4" w:rsidRPr="00A524B4" w:rsidRDefault="00A524B4" w:rsidP="00A524B4">
      <w:pPr>
        <w:tabs>
          <w:tab w:val="left" w:pos="1060"/>
        </w:tabs>
        <w:spacing w:line="276" w:lineRule="auto"/>
        <w:jc w:val="both"/>
      </w:pPr>
      <w:r w:rsidRPr="00A524B4">
        <w:t>Production costs</w:t>
      </w:r>
      <w:r w:rsidRPr="00A524B4">
        <w:tab/>
      </w:r>
      <w:r w:rsidRPr="00A524B4">
        <w:tab/>
      </w:r>
      <w:r w:rsidRPr="00A524B4">
        <w:tab/>
      </w:r>
      <w:r w:rsidRPr="00A524B4">
        <w:tab/>
        <w:t>$</w:t>
      </w:r>
      <w:r w:rsidRPr="00A524B4">
        <w:tab/>
      </w:r>
      <w:r w:rsidRPr="00A524B4">
        <w:tab/>
        <w:t>$</w:t>
      </w:r>
      <w:r w:rsidRPr="00A524B4">
        <w:tab/>
      </w:r>
      <w:r w:rsidRPr="00A524B4">
        <w:tab/>
        <w:t>$</w:t>
      </w:r>
      <w:r w:rsidRPr="00A524B4">
        <w:tab/>
      </w:r>
      <w:r w:rsidRPr="00A524B4">
        <w:tab/>
        <w:t>$</w:t>
      </w:r>
    </w:p>
    <w:p w14:paraId="44B1558D" w14:textId="77777777" w:rsidR="00A524B4" w:rsidRPr="00A524B4" w:rsidRDefault="00A524B4" w:rsidP="00A524B4">
      <w:pPr>
        <w:tabs>
          <w:tab w:val="left" w:pos="1060"/>
        </w:tabs>
        <w:spacing w:line="276" w:lineRule="auto"/>
        <w:jc w:val="both"/>
      </w:pPr>
      <w:r w:rsidRPr="00A524B4">
        <w:tab/>
        <w:t xml:space="preserve">Materials </w:t>
      </w:r>
      <w:r w:rsidRPr="00A524B4">
        <w:tab/>
      </w:r>
      <w:r w:rsidRPr="00A524B4">
        <w:tab/>
      </w:r>
      <w:r w:rsidRPr="00A524B4">
        <w:tab/>
      </w:r>
      <w:r w:rsidRPr="00A524B4">
        <w:tab/>
        <w:t>30,000</w:t>
      </w:r>
      <w:r w:rsidRPr="00A524B4">
        <w:tab/>
      </w:r>
      <w:r w:rsidRPr="00A524B4">
        <w:tab/>
        <w:t>36,000</w:t>
      </w:r>
      <w:r w:rsidRPr="00A524B4">
        <w:tab/>
      </w:r>
      <w:r w:rsidRPr="00A524B4">
        <w:tab/>
        <w:t>37,050</w:t>
      </w:r>
      <w:r w:rsidRPr="00A524B4">
        <w:tab/>
      </w:r>
      <w:r w:rsidRPr="00A524B4">
        <w:tab/>
        <w:t>42,000</w:t>
      </w:r>
    </w:p>
    <w:p w14:paraId="622BEC9E" w14:textId="54E4296A" w:rsidR="00A524B4" w:rsidRPr="00A524B4" w:rsidRDefault="00A524B4" w:rsidP="00A524B4">
      <w:pPr>
        <w:tabs>
          <w:tab w:val="left" w:pos="1060"/>
        </w:tabs>
        <w:spacing w:line="276" w:lineRule="auto"/>
        <w:jc w:val="both"/>
      </w:pPr>
      <w:r w:rsidRPr="00A524B4">
        <w:tab/>
        <w:t>Labour</w:t>
      </w:r>
      <w:r w:rsidRPr="00A524B4">
        <w:tab/>
      </w:r>
      <w:r w:rsidRPr="00A524B4">
        <w:tab/>
      </w:r>
      <w:r w:rsidRPr="00A524B4">
        <w:tab/>
      </w:r>
      <w:r w:rsidRPr="00A524B4">
        <w:tab/>
        <w:t>27,000</w:t>
      </w:r>
      <w:r w:rsidRPr="00A524B4">
        <w:tab/>
      </w:r>
      <w:r w:rsidRPr="00A524B4">
        <w:tab/>
        <w:t>31,000</w:t>
      </w:r>
      <w:r w:rsidRPr="00A524B4">
        <w:tab/>
      </w:r>
      <w:r w:rsidRPr="00A524B4">
        <w:tab/>
        <w:t>31,700</w:t>
      </w:r>
      <w:r w:rsidRPr="00A524B4">
        <w:tab/>
      </w:r>
      <w:r w:rsidRPr="00A524B4">
        <w:tab/>
        <w:t>35,000</w:t>
      </w:r>
    </w:p>
    <w:p w14:paraId="4A2166E7" w14:textId="3D06D693" w:rsidR="00A524B4" w:rsidRPr="00A524B4" w:rsidRDefault="00A524B4" w:rsidP="00A524B4">
      <w:pPr>
        <w:tabs>
          <w:tab w:val="left" w:pos="1060"/>
        </w:tabs>
        <w:spacing w:line="276" w:lineRule="auto"/>
        <w:jc w:val="both"/>
      </w:pPr>
      <w:r w:rsidRPr="00A524B4">
        <w:tab/>
        <w:t>Overheads</w:t>
      </w:r>
      <w:r w:rsidRPr="00A524B4">
        <w:tab/>
      </w:r>
      <w:r w:rsidRPr="00A524B4">
        <w:tab/>
      </w:r>
      <w:r w:rsidRPr="00A524B4">
        <w:tab/>
        <w:t>20,000</w:t>
      </w:r>
      <w:r w:rsidRPr="00A524B4">
        <w:tab/>
      </w:r>
      <w:r w:rsidRPr="00A524B4">
        <w:tab/>
      </w:r>
      <w:r w:rsidR="00AD0EF0" w:rsidRPr="00A524B4">
        <w:t>20,000</w:t>
      </w:r>
      <w:r w:rsidR="00AD0EF0" w:rsidRPr="00A524B4">
        <w:tab/>
      </w:r>
      <w:r w:rsidR="00AD0EF0">
        <w:tab/>
      </w:r>
      <w:r w:rsidR="00AD0EF0" w:rsidRPr="00A524B4">
        <w:t>20,000</w:t>
      </w:r>
      <w:r w:rsidR="00AD0EF0" w:rsidRPr="00A524B4">
        <w:tab/>
      </w:r>
      <w:r w:rsidR="00AD0EF0">
        <w:tab/>
      </w:r>
      <w:r w:rsidR="00AD0EF0" w:rsidRPr="00A524B4">
        <w:t>20,000</w:t>
      </w:r>
      <w:r w:rsidR="00AD0EF0" w:rsidRPr="00A524B4">
        <w:tab/>
      </w:r>
    </w:p>
    <w:p w14:paraId="4EE81EB2" w14:textId="4033ED64" w:rsidR="00A524B4" w:rsidRPr="003225B8" w:rsidRDefault="00A524B4" w:rsidP="00A524B4">
      <w:pPr>
        <w:tabs>
          <w:tab w:val="left" w:pos="1060"/>
        </w:tabs>
        <w:spacing w:line="276" w:lineRule="auto"/>
        <w:jc w:val="both"/>
        <w:rPr>
          <w:szCs w:val="26"/>
        </w:rPr>
      </w:pPr>
      <w:r w:rsidRPr="00A524B4">
        <w:t>Required: If actual production was 12,</w:t>
      </w:r>
      <w:r>
        <w:t>80</w:t>
      </w:r>
      <w:r w:rsidRPr="00A524B4">
        <w:t>0 shirts, what is the flexed budget production costs?</w:t>
      </w:r>
    </w:p>
    <w:p w14:paraId="65F8BC37" w14:textId="45BA513A" w:rsidR="00A524B4" w:rsidRDefault="00A524B4" w:rsidP="00A524B4">
      <w:pPr>
        <w:tabs>
          <w:tab w:val="left" w:pos="1060"/>
        </w:tabs>
        <w:spacing w:line="276" w:lineRule="auto"/>
        <w:jc w:val="both"/>
      </w:pPr>
    </w:p>
    <w:p w14:paraId="17CB06BF" w14:textId="385F585F" w:rsidR="00AD0EF0" w:rsidRDefault="00AD0EF0" w:rsidP="00A524B4">
      <w:pPr>
        <w:tabs>
          <w:tab w:val="left" w:pos="1060"/>
        </w:tabs>
        <w:spacing w:line="276" w:lineRule="auto"/>
        <w:jc w:val="both"/>
        <w:rPr>
          <w:color w:val="FF0000"/>
        </w:rPr>
      </w:pPr>
      <w:r>
        <w:rPr>
          <w:color w:val="FF0000"/>
        </w:rPr>
        <w:t>Đáp án</w:t>
      </w:r>
    </w:p>
    <w:tbl>
      <w:tblPr>
        <w:tblW w:w="9462" w:type="dxa"/>
        <w:tblLook w:val="04A0" w:firstRow="1" w:lastRow="0" w:firstColumn="1" w:lastColumn="0" w:noHBand="0" w:noVBand="1"/>
      </w:tblPr>
      <w:tblGrid>
        <w:gridCol w:w="4182"/>
        <w:gridCol w:w="1320"/>
        <w:gridCol w:w="1320"/>
        <w:gridCol w:w="1320"/>
        <w:gridCol w:w="1320"/>
      </w:tblGrid>
      <w:tr w:rsidR="00AD0EF0" w:rsidRPr="00AD0EF0" w14:paraId="2C0B642F" w14:textId="77777777" w:rsidTr="00AD0EF0">
        <w:trPr>
          <w:trHeight w:val="241"/>
        </w:trPr>
        <w:tc>
          <w:tcPr>
            <w:tcW w:w="4182" w:type="dxa"/>
            <w:tcBorders>
              <w:top w:val="nil"/>
              <w:left w:val="nil"/>
              <w:bottom w:val="nil"/>
              <w:right w:val="nil"/>
            </w:tcBorders>
            <w:shd w:val="clear" w:color="auto" w:fill="auto"/>
            <w:noWrap/>
            <w:vAlign w:val="center"/>
            <w:hideMark/>
          </w:tcPr>
          <w:p w14:paraId="59F0611D" w14:textId="77777777" w:rsidR="00AD0EF0" w:rsidRPr="00AD0EF0" w:rsidRDefault="00AD0EF0" w:rsidP="00AD0EF0">
            <w:pPr>
              <w:rPr>
                <w:color w:val="FF0000"/>
                <w:szCs w:val="26"/>
              </w:rPr>
            </w:pPr>
            <w:r w:rsidRPr="00AD0EF0">
              <w:rPr>
                <w:color w:val="FF0000"/>
                <w:szCs w:val="26"/>
              </w:rPr>
              <w:t xml:space="preserve">Number of shirts produced (units) </w:t>
            </w:r>
          </w:p>
        </w:tc>
        <w:tc>
          <w:tcPr>
            <w:tcW w:w="1320" w:type="dxa"/>
            <w:tcBorders>
              <w:top w:val="nil"/>
              <w:left w:val="nil"/>
              <w:bottom w:val="nil"/>
              <w:right w:val="nil"/>
            </w:tcBorders>
            <w:shd w:val="clear" w:color="auto" w:fill="auto"/>
            <w:noWrap/>
            <w:vAlign w:val="center"/>
            <w:hideMark/>
          </w:tcPr>
          <w:p w14:paraId="75CA8EB1" w14:textId="77777777" w:rsidR="00AD0EF0" w:rsidRPr="00AD0EF0" w:rsidRDefault="00AD0EF0" w:rsidP="00AD0EF0">
            <w:pPr>
              <w:rPr>
                <w:color w:val="FF0000"/>
                <w:szCs w:val="26"/>
              </w:rPr>
            </w:pPr>
            <w:r w:rsidRPr="00AD0EF0">
              <w:rPr>
                <w:color w:val="FF0000"/>
                <w:szCs w:val="26"/>
              </w:rPr>
              <w:t>10,000</w:t>
            </w:r>
          </w:p>
        </w:tc>
        <w:tc>
          <w:tcPr>
            <w:tcW w:w="1320" w:type="dxa"/>
            <w:tcBorders>
              <w:top w:val="nil"/>
              <w:left w:val="nil"/>
              <w:bottom w:val="nil"/>
              <w:right w:val="nil"/>
            </w:tcBorders>
            <w:shd w:val="clear" w:color="auto" w:fill="auto"/>
            <w:noWrap/>
            <w:vAlign w:val="center"/>
            <w:hideMark/>
          </w:tcPr>
          <w:p w14:paraId="76D1117C" w14:textId="77777777" w:rsidR="00AD0EF0" w:rsidRPr="00AD0EF0" w:rsidRDefault="00AD0EF0" w:rsidP="00AD0EF0">
            <w:pPr>
              <w:rPr>
                <w:color w:val="FF0000"/>
                <w:szCs w:val="26"/>
              </w:rPr>
            </w:pPr>
            <w:r w:rsidRPr="00AD0EF0">
              <w:rPr>
                <w:color w:val="FF0000"/>
                <w:szCs w:val="26"/>
              </w:rPr>
              <w:t>12,000</w:t>
            </w:r>
          </w:p>
        </w:tc>
        <w:tc>
          <w:tcPr>
            <w:tcW w:w="1320" w:type="dxa"/>
            <w:tcBorders>
              <w:top w:val="nil"/>
              <w:left w:val="nil"/>
              <w:bottom w:val="nil"/>
              <w:right w:val="nil"/>
            </w:tcBorders>
            <w:shd w:val="clear" w:color="auto" w:fill="auto"/>
            <w:noWrap/>
            <w:vAlign w:val="center"/>
            <w:hideMark/>
          </w:tcPr>
          <w:p w14:paraId="4D98C58C" w14:textId="77777777" w:rsidR="00AD0EF0" w:rsidRPr="00AD0EF0" w:rsidRDefault="00AD0EF0" w:rsidP="00AD0EF0">
            <w:pPr>
              <w:rPr>
                <w:color w:val="FF0000"/>
                <w:szCs w:val="26"/>
              </w:rPr>
            </w:pPr>
            <w:r w:rsidRPr="00AD0EF0">
              <w:rPr>
                <w:color w:val="FF0000"/>
                <w:szCs w:val="26"/>
              </w:rPr>
              <w:t>12,350</w:t>
            </w:r>
          </w:p>
        </w:tc>
        <w:tc>
          <w:tcPr>
            <w:tcW w:w="1320" w:type="dxa"/>
            <w:tcBorders>
              <w:top w:val="nil"/>
              <w:left w:val="nil"/>
              <w:bottom w:val="nil"/>
              <w:right w:val="nil"/>
            </w:tcBorders>
            <w:shd w:val="clear" w:color="auto" w:fill="auto"/>
            <w:noWrap/>
            <w:vAlign w:val="center"/>
            <w:hideMark/>
          </w:tcPr>
          <w:p w14:paraId="78DF5D4E" w14:textId="77777777" w:rsidR="00AD0EF0" w:rsidRPr="00AD0EF0" w:rsidRDefault="00AD0EF0" w:rsidP="00AD0EF0">
            <w:pPr>
              <w:rPr>
                <w:color w:val="FF0000"/>
                <w:szCs w:val="26"/>
              </w:rPr>
            </w:pPr>
            <w:r w:rsidRPr="00AD0EF0">
              <w:rPr>
                <w:color w:val="FF0000"/>
                <w:szCs w:val="26"/>
              </w:rPr>
              <w:t>14,000</w:t>
            </w:r>
          </w:p>
        </w:tc>
      </w:tr>
      <w:tr w:rsidR="00AD0EF0" w:rsidRPr="00AD0EF0" w14:paraId="615FEA46" w14:textId="77777777" w:rsidTr="00AD0EF0">
        <w:trPr>
          <w:trHeight w:val="241"/>
        </w:trPr>
        <w:tc>
          <w:tcPr>
            <w:tcW w:w="4182" w:type="dxa"/>
            <w:tcBorders>
              <w:top w:val="nil"/>
              <w:left w:val="nil"/>
              <w:bottom w:val="nil"/>
              <w:right w:val="nil"/>
            </w:tcBorders>
            <w:shd w:val="clear" w:color="auto" w:fill="auto"/>
            <w:noWrap/>
            <w:vAlign w:val="center"/>
            <w:hideMark/>
          </w:tcPr>
          <w:p w14:paraId="4C0F39D0" w14:textId="77777777" w:rsidR="00AD0EF0" w:rsidRPr="00AD0EF0" w:rsidRDefault="00AD0EF0" w:rsidP="00AD0EF0">
            <w:pPr>
              <w:rPr>
                <w:color w:val="FF0000"/>
                <w:szCs w:val="26"/>
              </w:rPr>
            </w:pPr>
            <w:r w:rsidRPr="00AD0EF0">
              <w:rPr>
                <w:color w:val="FF0000"/>
                <w:szCs w:val="26"/>
              </w:rPr>
              <w:t xml:space="preserve">Materials </w:t>
            </w:r>
          </w:p>
        </w:tc>
        <w:tc>
          <w:tcPr>
            <w:tcW w:w="1320" w:type="dxa"/>
            <w:tcBorders>
              <w:top w:val="nil"/>
              <w:left w:val="nil"/>
              <w:bottom w:val="nil"/>
              <w:right w:val="nil"/>
            </w:tcBorders>
            <w:shd w:val="clear" w:color="auto" w:fill="auto"/>
            <w:noWrap/>
            <w:vAlign w:val="center"/>
            <w:hideMark/>
          </w:tcPr>
          <w:p w14:paraId="7F29B920" w14:textId="77777777" w:rsidR="00AD0EF0" w:rsidRPr="00AD0EF0" w:rsidRDefault="00AD0EF0" w:rsidP="00AD0EF0">
            <w:pPr>
              <w:rPr>
                <w:color w:val="FF0000"/>
                <w:szCs w:val="26"/>
              </w:rPr>
            </w:pPr>
            <w:r w:rsidRPr="00AD0EF0">
              <w:rPr>
                <w:color w:val="FF0000"/>
                <w:szCs w:val="26"/>
              </w:rPr>
              <w:t>30,000</w:t>
            </w:r>
          </w:p>
        </w:tc>
        <w:tc>
          <w:tcPr>
            <w:tcW w:w="1320" w:type="dxa"/>
            <w:tcBorders>
              <w:top w:val="nil"/>
              <w:left w:val="nil"/>
              <w:bottom w:val="nil"/>
              <w:right w:val="nil"/>
            </w:tcBorders>
            <w:shd w:val="clear" w:color="auto" w:fill="auto"/>
            <w:noWrap/>
            <w:vAlign w:val="center"/>
            <w:hideMark/>
          </w:tcPr>
          <w:p w14:paraId="7EAFF549" w14:textId="77777777" w:rsidR="00AD0EF0" w:rsidRPr="00AD0EF0" w:rsidRDefault="00AD0EF0" w:rsidP="00AD0EF0">
            <w:pPr>
              <w:rPr>
                <w:color w:val="FF0000"/>
                <w:szCs w:val="26"/>
              </w:rPr>
            </w:pPr>
            <w:r w:rsidRPr="00AD0EF0">
              <w:rPr>
                <w:color w:val="FF0000"/>
                <w:szCs w:val="26"/>
              </w:rPr>
              <w:t>36,000</w:t>
            </w:r>
          </w:p>
        </w:tc>
        <w:tc>
          <w:tcPr>
            <w:tcW w:w="1320" w:type="dxa"/>
            <w:tcBorders>
              <w:top w:val="nil"/>
              <w:left w:val="nil"/>
              <w:bottom w:val="nil"/>
              <w:right w:val="nil"/>
            </w:tcBorders>
            <w:shd w:val="clear" w:color="auto" w:fill="auto"/>
            <w:noWrap/>
            <w:vAlign w:val="center"/>
            <w:hideMark/>
          </w:tcPr>
          <w:p w14:paraId="3F61EAAE" w14:textId="77777777" w:rsidR="00AD0EF0" w:rsidRPr="00AD0EF0" w:rsidRDefault="00AD0EF0" w:rsidP="00AD0EF0">
            <w:pPr>
              <w:rPr>
                <w:color w:val="FF0000"/>
                <w:szCs w:val="26"/>
              </w:rPr>
            </w:pPr>
            <w:r w:rsidRPr="00AD0EF0">
              <w:rPr>
                <w:color w:val="FF0000"/>
                <w:szCs w:val="26"/>
              </w:rPr>
              <w:t>37,050</w:t>
            </w:r>
          </w:p>
        </w:tc>
        <w:tc>
          <w:tcPr>
            <w:tcW w:w="1320" w:type="dxa"/>
            <w:tcBorders>
              <w:top w:val="nil"/>
              <w:left w:val="nil"/>
              <w:bottom w:val="nil"/>
              <w:right w:val="nil"/>
            </w:tcBorders>
            <w:shd w:val="clear" w:color="auto" w:fill="auto"/>
            <w:noWrap/>
            <w:vAlign w:val="center"/>
            <w:hideMark/>
          </w:tcPr>
          <w:p w14:paraId="2A74E41D" w14:textId="77777777" w:rsidR="00AD0EF0" w:rsidRPr="00AD0EF0" w:rsidRDefault="00AD0EF0" w:rsidP="00AD0EF0">
            <w:pPr>
              <w:rPr>
                <w:color w:val="FF0000"/>
                <w:szCs w:val="26"/>
              </w:rPr>
            </w:pPr>
            <w:r w:rsidRPr="00AD0EF0">
              <w:rPr>
                <w:color w:val="FF0000"/>
                <w:szCs w:val="26"/>
              </w:rPr>
              <w:t>42,000</w:t>
            </w:r>
          </w:p>
        </w:tc>
      </w:tr>
      <w:tr w:rsidR="00AD0EF0" w:rsidRPr="00AD0EF0" w14:paraId="37DC2DB3" w14:textId="77777777" w:rsidTr="00AD0EF0">
        <w:trPr>
          <w:trHeight w:val="241"/>
        </w:trPr>
        <w:tc>
          <w:tcPr>
            <w:tcW w:w="4182" w:type="dxa"/>
            <w:tcBorders>
              <w:top w:val="nil"/>
              <w:left w:val="nil"/>
              <w:bottom w:val="nil"/>
              <w:right w:val="nil"/>
            </w:tcBorders>
            <w:shd w:val="clear" w:color="auto" w:fill="auto"/>
            <w:noWrap/>
            <w:vAlign w:val="center"/>
            <w:hideMark/>
          </w:tcPr>
          <w:p w14:paraId="37AB730B" w14:textId="77777777" w:rsidR="00AD0EF0" w:rsidRPr="00AD0EF0" w:rsidRDefault="00AD0EF0" w:rsidP="00AD0EF0">
            <w:pPr>
              <w:rPr>
                <w:color w:val="FF0000"/>
                <w:szCs w:val="26"/>
              </w:rPr>
            </w:pPr>
            <w:r w:rsidRPr="00AD0EF0">
              <w:rPr>
                <w:color w:val="FF0000"/>
                <w:szCs w:val="26"/>
              </w:rPr>
              <w:t>Labour</w:t>
            </w:r>
          </w:p>
        </w:tc>
        <w:tc>
          <w:tcPr>
            <w:tcW w:w="1320" w:type="dxa"/>
            <w:tcBorders>
              <w:top w:val="nil"/>
              <w:left w:val="nil"/>
              <w:bottom w:val="nil"/>
              <w:right w:val="nil"/>
            </w:tcBorders>
            <w:shd w:val="clear" w:color="auto" w:fill="auto"/>
            <w:noWrap/>
            <w:vAlign w:val="center"/>
            <w:hideMark/>
          </w:tcPr>
          <w:p w14:paraId="47695140" w14:textId="77777777" w:rsidR="00AD0EF0" w:rsidRPr="00AD0EF0" w:rsidRDefault="00AD0EF0" w:rsidP="00AD0EF0">
            <w:pPr>
              <w:rPr>
                <w:color w:val="FF0000"/>
                <w:szCs w:val="26"/>
              </w:rPr>
            </w:pPr>
            <w:r w:rsidRPr="00AD0EF0">
              <w:rPr>
                <w:color w:val="FF0000"/>
                <w:szCs w:val="26"/>
              </w:rPr>
              <w:t>27,000</w:t>
            </w:r>
          </w:p>
        </w:tc>
        <w:tc>
          <w:tcPr>
            <w:tcW w:w="1320" w:type="dxa"/>
            <w:tcBorders>
              <w:top w:val="nil"/>
              <w:left w:val="nil"/>
              <w:bottom w:val="nil"/>
              <w:right w:val="nil"/>
            </w:tcBorders>
            <w:shd w:val="clear" w:color="auto" w:fill="auto"/>
            <w:noWrap/>
            <w:vAlign w:val="center"/>
            <w:hideMark/>
          </w:tcPr>
          <w:p w14:paraId="2E5EDF70" w14:textId="77777777" w:rsidR="00AD0EF0" w:rsidRPr="00AD0EF0" w:rsidRDefault="00AD0EF0" w:rsidP="00AD0EF0">
            <w:pPr>
              <w:rPr>
                <w:color w:val="FF0000"/>
                <w:szCs w:val="26"/>
              </w:rPr>
            </w:pPr>
            <w:r w:rsidRPr="00AD0EF0">
              <w:rPr>
                <w:color w:val="FF0000"/>
                <w:szCs w:val="26"/>
              </w:rPr>
              <w:t>31,000</w:t>
            </w:r>
          </w:p>
        </w:tc>
        <w:tc>
          <w:tcPr>
            <w:tcW w:w="1320" w:type="dxa"/>
            <w:tcBorders>
              <w:top w:val="nil"/>
              <w:left w:val="nil"/>
              <w:bottom w:val="nil"/>
              <w:right w:val="nil"/>
            </w:tcBorders>
            <w:shd w:val="clear" w:color="auto" w:fill="auto"/>
            <w:noWrap/>
            <w:vAlign w:val="center"/>
            <w:hideMark/>
          </w:tcPr>
          <w:p w14:paraId="08AEA7B4" w14:textId="77777777" w:rsidR="00AD0EF0" w:rsidRPr="00AD0EF0" w:rsidRDefault="00AD0EF0" w:rsidP="00AD0EF0">
            <w:pPr>
              <w:rPr>
                <w:color w:val="FF0000"/>
                <w:szCs w:val="26"/>
              </w:rPr>
            </w:pPr>
            <w:r w:rsidRPr="00AD0EF0">
              <w:rPr>
                <w:color w:val="FF0000"/>
                <w:szCs w:val="26"/>
              </w:rPr>
              <w:t>31,700</w:t>
            </w:r>
          </w:p>
        </w:tc>
        <w:tc>
          <w:tcPr>
            <w:tcW w:w="1320" w:type="dxa"/>
            <w:tcBorders>
              <w:top w:val="nil"/>
              <w:left w:val="nil"/>
              <w:bottom w:val="nil"/>
              <w:right w:val="nil"/>
            </w:tcBorders>
            <w:shd w:val="clear" w:color="auto" w:fill="auto"/>
            <w:noWrap/>
            <w:vAlign w:val="center"/>
            <w:hideMark/>
          </w:tcPr>
          <w:p w14:paraId="2F6459F7" w14:textId="77777777" w:rsidR="00AD0EF0" w:rsidRPr="00AD0EF0" w:rsidRDefault="00AD0EF0" w:rsidP="00AD0EF0">
            <w:pPr>
              <w:rPr>
                <w:color w:val="FF0000"/>
                <w:szCs w:val="26"/>
              </w:rPr>
            </w:pPr>
            <w:r w:rsidRPr="00AD0EF0">
              <w:rPr>
                <w:color w:val="FF0000"/>
                <w:szCs w:val="26"/>
              </w:rPr>
              <w:t>35,000</w:t>
            </w:r>
          </w:p>
        </w:tc>
      </w:tr>
      <w:tr w:rsidR="00AD0EF0" w:rsidRPr="00AD0EF0" w14:paraId="66FFCE89" w14:textId="77777777" w:rsidTr="00AD0EF0">
        <w:trPr>
          <w:trHeight w:val="241"/>
        </w:trPr>
        <w:tc>
          <w:tcPr>
            <w:tcW w:w="4182" w:type="dxa"/>
            <w:tcBorders>
              <w:top w:val="nil"/>
              <w:left w:val="nil"/>
              <w:bottom w:val="nil"/>
              <w:right w:val="nil"/>
            </w:tcBorders>
            <w:shd w:val="clear" w:color="auto" w:fill="auto"/>
            <w:noWrap/>
            <w:vAlign w:val="center"/>
            <w:hideMark/>
          </w:tcPr>
          <w:p w14:paraId="14D2051F" w14:textId="77777777" w:rsidR="00AD0EF0" w:rsidRPr="00AD0EF0" w:rsidRDefault="00AD0EF0" w:rsidP="00AD0EF0">
            <w:pPr>
              <w:rPr>
                <w:color w:val="FF0000"/>
                <w:szCs w:val="26"/>
              </w:rPr>
            </w:pPr>
            <w:r w:rsidRPr="00AD0EF0">
              <w:rPr>
                <w:color w:val="FF0000"/>
                <w:szCs w:val="26"/>
              </w:rPr>
              <w:t>Overheads</w:t>
            </w:r>
          </w:p>
        </w:tc>
        <w:tc>
          <w:tcPr>
            <w:tcW w:w="1320" w:type="dxa"/>
            <w:tcBorders>
              <w:top w:val="nil"/>
              <w:left w:val="nil"/>
              <w:bottom w:val="nil"/>
              <w:right w:val="nil"/>
            </w:tcBorders>
            <w:shd w:val="clear" w:color="auto" w:fill="auto"/>
            <w:noWrap/>
            <w:vAlign w:val="center"/>
            <w:hideMark/>
          </w:tcPr>
          <w:p w14:paraId="581B289D" w14:textId="77777777" w:rsidR="00AD0EF0" w:rsidRPr="00AD0EF0" w:rsidRDefault="00AD0EF0" w:rsidP="00AD0EF0">
            <w:pPr>
              <w:rPr>
                <w:color w:val="FF0000"/>
                <w:szCs w:val="26"/>
              </w:rPr>
            </w:pPr>
            <w:r w:rsidRPr="00AD0EF0">
              <w:rPr>
                <w:color w:val="FF0000"/>
                <w:szCs w:val="26"/>
              </w:rPr>
              <w:t>20,000</w:t>
            </w:r>
          </w:p>
        </w:tc>
        <w:tc>
          <w:tcPr>
            <w:tcW w:w="1320" w:type="dxa"/>
            <w:tcBorders>
              <w:top w:val="nil"/>
              <w:left w:val="nil"/>
              <w:bottom w:val="nil"/>
              <w:right w:val="nil"/>
            </w:tcBorders>
            <w:shd w:val="clear" w:color="auto" w:fill="auto"/>
            <w:noWrap/>
            <w:vAlign w:val="center"/>
            <w:hideMark/>
          </w:tcPr>
          <w:p w14:paraId="24F1EB46" w14:textId="77777777" w:rsidR="00AD0EF0" w:rsidRPr="00AD0EF0" w:rsidRDefault="00AD0EF0" w:rsidP="00AD0EF0">
            <w:pPr>
              <w:rPr>
                <w:color w:val="FF0000"/>
                <w:szCs w:val="26"/>
              </w:rPr>
            </w:pPr>
            <w:r w:rsidRPr="00AD0EF0">
              <w:rPr>
                <w:color w:val="FF0000"/>
                <w:szCs w:val="26"/>
              </w:rPr>
              <w:t>20,000</w:t>
            </w:r>
          </w:p>
        </w:tc>
        <w:tc>
          <w:tcPr>
            <w:tcW w:w="1320" w:type="dxa"/>
            <w:tcBorders>
              <w:top w:val="nil"/>
              <w:left w:val="nil"/>
              <w:bottom w:val="nil"/>
              <w:right w:val="nil"/>
            </w:tcBorders>
            <w:shd w:val="clear" w:color="auto" w:fill="auto"/>
            <w:noWrap/>
            <w:vAlign w:val="center"/>
            <w:hideMark/>
          </w:tcPr>
          <w:p w14:paraId="6FDBA6E8" w14:textId="77777777" w:rsidR="00AD0EF0" w:rsidRPr="00AD0EF0" w:rsidRDefault="00AD0EF0" w:rsidP="00AD0EF0">
            <w:pPr>
              <w:rPr>
                <w:color w:val="FF0000"/>
                <w:szCs w:val="26"/>
              </w:rPr>
            </w:pPr>
            <w:r w:rsidRPr="00AD0EF0">
              <w:rPr>
                <w:color w:val="FF0000"/>
                <w:szCs w:val="26"/>
              </w:rPr>
              <w:t>20,000</w:t>
            </w:r>
          </w:p>
        </w:tc>
        <w:tc>
          <w:tcPr>
            <w:tcW w:w="1320" w:type="dxa"/>
            <w:tcBorders>
              <w:top w:val="nil"/>
              <w:left w:val="nil"/>
              <w:bottom w:val="nil"/>
              <w:right w:val="nil"/>
            </w:tcBorders>
            <w:shd w:val="clear" w:color="auto" w:fill="auto"/>
            <w:noWrap/>
            <w:vAlign w:val="center"/>
            <w:hideMark/>
          </w:tcPr>
          <w:p w14:paraId="589F0140" w14:textId="77777777" w:rsidR="00AD0EF0" w:rsidRPr="00AD0EF0" w:rsidRDefault="00AD0EF0" w:rsidP="00AD0EF0">
            <w:pPr>
              <w:rPr>
                <w:color w:val="FF0000"/>
                <w:szCs w:val="26"/>
              </w:rPr>
            </w:pPr>
            <w:r w:rsidRPr="00AD0EF0">
              <w:rPr>
                <w:color w:val="FF0000"/>
                <w:szCs w:val="26"/>
              </w:rPr>
              <w:t>20,000</w:t>
            </w:r>
          </w:p>
        </w:tc>
      </w:tr>
      <w:tr w:rsidR="00AD0EF0" w:rsidRPr="00AD0EF0" w14:paraId="5DFCA99F" w14:textId="77777777" w:rsidTr="00AD0EF0">
        <w:trPr>
          <w:trHeight w:val="241"/>
        </w:trPr>
        <w:tc>
          <w:tcPr>
            <w:tcW w:w="4182" w:type="dxa"/>
            <w:tcBorders>
              <w:top w:val="nil"/>
              <w:left w:val="nil"/>
              <w:bottom w:val="nil"/>
              <w:right w:val="nil"/>
            </w:tcBorders>
            <w:shd w:val="clear" w:color="auto" w:fill="auto"/>
            <w:noWrap/>
            <w:vAlign w:val="center"/>
            <w:hideMark/>
          </w:tcPr>
          <w:p w14:paraId="7EA3593F" w14:textId="77777777" w:rsidR="00AD0EF0" w:rsidRPr="00AD0EF0" w:rsidRDefault="00AD0EF0" w:rsidP="00AD0EF0">
            <w:pPr>
              <w:rPr>
                <w:b/>
                <w:bCs/>
                <w:color w:val="FF0000"/>
                <w:szCs w:val="26"/>
              </w:rPr>
            </w:pPr>
            <w:r w:rsidRPr="00AD0EF0">
              <w:rPr>
                <w:b/>
                <w:bCs/>
                <w:color w:val="FF0000"/>
                <w:szCs w:val="26"/>
              </w:rPr>
              <w:t>Total production cost</w:t>
            </w:r>
          </w:p>
        </w:tc>
        <w:tc>
          <w:tcPr>
            <w:tcW w:w="1320" w:type="dxa"/>
            <w:tcBorders>
              <w:top w:val="nil"/>
              <w:left w:val="nil"/>
              <w:bottom w:val="nil"/>
              <w:right w:val="nil"/>
            </w:tcBorders>
            <w:shd w:val="clear" w:color="auto" w:fill="auto"/>
            <w:noWrap/>
            <w:vAlign w:val="bottom"/>
            <w:hideMark/>
          </w:tcPr>
          <w:p w14:paraId="5BA3D346" w14:textId="77777777" w:rsidR="00AD0EF0" w:rsidRPr="00AD0EF0" w:rsidRDefault="00AD0EF0" w:rsidP="00AD0EF0">
            <w:pPr>
              <w:rPr>
                <w:b/>
                <w:bCs/>
                <w:color w:val="FF0000"/>
                <w:szCs w:val="26"/>
              </w:rPr>
            </w:pPr>
            <w:r w:rsidRPr="00AD0EF0">
              <w:rPr>
                <w:b/>
                <w:bCs/>
                <w:color w:val="FF0000"/>
                <w:szCs w:val="26"/>
              </w:rPr>
              <w:t>77,000</w:t>
            </w:r>
          </w:p>
        </w:tc>
        <w:tc>
          <w:tcPr>
            <w:tcW w:w="1320" w:type="dxa"/>
            <w:tcBorders>
              <w:top w:val="nil"/>
              <w:left w:val="nil"/>
              <w:bottom w:val="nil"/>
              <w:right w:val="nil"/>
            </w:tcBorders>
            <w:shd w:val="clear" w:color="auto" w:fill="auto"/>
            <w:noWrap/>
            <w:vAlign w:val="bottom"/>
            <w:hideMark/>
          </w:tcPr>
          <w:p w14:paraId="36ED1B57" w14:textId="77777777" w:rsidR="00AD0EF0" w:rsidRPr="00AD0EF0" w:rsidRDefault="00AD0EF0" w:rsidP="00AD0EF0">
            <w:pPr>
              <w:rPr>
                <w:b/>
                <w:bCs/>
                <w:color w:val="FF0000"/>
                <w:szCs w:val="26"/>
              </w:rPr>
            </w:pPr>
            <w:r w:rsidRPr="00AD0EF0">
              <w:rPr>
                <w:b/>
                <w:bCs/>
                <w:color w:val="FF0000"/>
                <w:szCs w:val="26"/>
              </w:rPr>
              <w:t>87,000</w:t>
            </w:r>
          </w:p>
        </w:tc>
        <w:tc>
          <w:tcPr>
            <w:tcW w:w="1320" w:type="dxa"/>
            <w:tcBorders>
              <w:top w:val="nil"/>
              <w:left w:val="nil"/>
              <w:bottom w:val="nil"/>
              <w:right w:val="nil"/>
            </w:tcBorders>
            <w:shd w:val="clear" w:color="auto" w:fill="auto"/>
            <w:noWrap/>
            <w:vAlign w:val="bottom"/>
            <w:hideMark/>
          </w:tcPr>
          <w:p w14:paraId="413EBC8F" w14:textId="77777777" w:rsidR="00AD0EF0" w:rsidRPr="00AD0EF0" w:rsidRDefault="00AD0EF0" w:rsidP="00AD0EF0">
            <w:pPr>
              <w:rPr>
                <w:b/>
                <w:bCs/>
                <w:color w:val="FF0000"/>
                <w:szCs w:val="26"/>
              </w:rPr>
            </w:pPr>
            <w:r w:rsidRPr="00AD0EF0">
              <w:rPr>
                <w:b/>
                <w:bCs/>
                <w:color w:val="FF0000"/>
                <w:szCs w:val="26"/>
              </w:rPr>
              <w:t>88,750</w:t>
            </w:r>
          </w:p>
        </w:tc>
        <w:tc>
          <w:tcPr>
            <w:tcW w:w="1320" w:type="dxa"/>
            <w:tcBorders>
              <w:top w:val="nil"/>
              <w:left w:val="nil"/>
              <w:bottom w:val="nil"/>
              <w:right w:val="nil"/>
            </w:tcBorders>
            <w:shd w:val="clear" w:color="auto" w:fill="auto"/>
            <w:noWrap/>
            <w:vAlign w:val="bottom"/>
            <w:hideMark/>
          </w:tcPr>
          <w:p w14:paraId="1ED49FA1" w14:textId="77777777" w:rsidR="00AD0EF0" w:rsidRPr="00AD0EF0" w:rsidRDefault="00AD0EF0" w:rsidP="00AD0EF0">
            <w:pPr>
              <w:rPr>
                <w:b/>
                <w:bCs/>
                <w:color w:val="FF0000"/>
                <w:szCs w:val="26"/>
              </w:rPr>
            </w:pPr>
            <w:r w:rsidRPr="00AD0EF0">
              <w:rPr>
                <w:b/>
                <w:bCs/>
                <w:color w:val="FF0000"/>
                <w:szCs w:val="26"/>
              </w:rPr>
              <w:t>97,000</w:t>
            </w:r>
          </w:p>
        </w:tc>
      </w:tr>
      <w:tr w:rsidR="00AD0EF0" w:rsidRPr="00AD0EF0" w14:paraId="0DA85CE8" w14:textId="77777777" w:rsidTr="00AD0EF0">
        <w:trPr>
          <w:trHeight w:val="241"/>
        </w:trPr>
        <w:tc>
          <w:tcPr>
            <w:tcW w:w="4182" w:type="dxa"/>
            <w:tcBorders>
              <w:top w:val="nil"/>
              <w:left w:val="nil"/>
              <w:bottom w:val="nil"/>
              <w:right w:val="nil"/>
            </w:tcBorders>
            <w:shd w:val="clear" w:color="auto" w:fill="auto"/>
            <w:noWrap/>
            <w:vAlign w:val="bottom"/>
            <w:hideMark/>
          </w:tcPr>
          <w:p w14:paraId="41041333" w14:textId="77777777" w:rsidR="00AD0EF0" w:rsidRPr="00AD0EF0" w:rsidRDefault="00AD0EF0" w:rsidP="00AD0EF0">
            <w:pPr>
              <w:rPr>
                <w:color w:val="FF0000"/>
                <w:szCs w:val="26"/>
              </w:rPr>
            </w:pPr>
          </w:p>
        </w:tc>
        <w:tc>
          <w:tcPr>
            <w:tcW w:w="1320" w:type="dxa"/>
            <w:tcBorders>
              <w:top w:val="nil"/>
              <w:left w:val="nil"/>
              <w:bottom w:val="nil"/>
              <w:right w:val="nil"/>
            </w:tcBorders>
            <w:shd w:val="clear" w:color="auto" w:fill="auto"/>
            <w:noWrap/>
            <w:vAlign w:val="bottom"/>
            <w:hideMark/>
          </w:tcPr>
          <w:p w14:paraId="54616E95" w14:textId="77777777" w:rsidR="00AD0EF0" w:rsidRPr="00AD0EF0" w:rsidRDefault="00AD0EF0" w:rsidP="00AD0EF0">
            <w:pPr>
              <w:rPr>
                <w:color w:val="FF0000"/>
                <w:szCs w:val="26"/>
              </w:rPr>
            </w:pPr>
          </w:p>
        </w:tc>
        <w:tc>
          <w:tcPr>
            <w:tcW w:w="1320" w:type="dxa"/>
            <w:tcBorders>
              <w:top w:val="nil"/>
              <w:left w:val="nil"/>
              <w:bottom w:val="nil"/>
              <w:right w:val="nil"/>
            </w:tcBorders>
            <w:shd w:val="clear" w:color="auto" w:fill="auto"/>
            <w:noWrap/>
            <w:vAlign w:val="bottom"/>
            <w:hideMark/>
          </w:tcPr>
          <w:p w14:paraId="38DC28EA" w14:textId="77777777" w:rsidR="00AD0EF0" w:rsidRPr="00AD0EF0" w:rsidRDefault="00AD0EF0" w:rsidP="00AD0EF0">
            <w:pPr>
              <w:rPr>
                <w:color w:val="FF0000"/>
                <w:szCs w:val="26"/>
              </w:rPr>
            </w:pPr>
          </w:p>
        </w:tc>
        <w:tc>
          <w:tcPr>
            <w:tcW w:w="1320" w:type="dxa"/>
            <w:tcBorders>
              <w:top w:val="nil"/>
              <w:left w:val="nil"/>
              <w:bottom w:val="nil"/>
              <w:right w:val="nil"/>
            </w:tcBorders>
            <w:shd w:val="clear" w:color="auto" w:fill="auto"/>
            <w:noWrap/>
            <w:vAlign w:val="bottom"/>
            <w:hideMark/>
          </w:tcPr>
          <w:p w14:paraId="711A6A3A" w14:textId="77777777" w:rsidR="00AD0EF0" w:rsidRPr="00AD0EF0" w:rsidRDefault="00AD0EF0" w:rsidP="00AD0EF0">
            <w:pPr>
              <w:rPr>
                <w:color w:val="FF0000"/>
                <w:szCs w:val="26"/>
              </w:rPr>
            </w:pPr>
          </w:p>
        </w:tc>
        <w:tc>
          <w:tcPr>
            <w:tcW w:w="1320" w:type="dxa"/>
            <w:tcBorders>
              <w:top w:val="nil"/>
              <w:left w:val="nil"/>
              <w:bottom w:val="nil"/>
              <w:right w:val="nil"/>
            </w:tcBorders>
            <w:shd w:val="clear" w:color="auto" w:fill="auto"/>
            <w:noWrap/>
            <w:vAlign w:val="bottom"/>
            <w:hideMark/>
          </w:tcPr>
          <w:p w14:paraId="1D6A2F61" w14:textId="77777777" w:rsidR="00AD0EF0" w:rsidRPr="00AD0EF0" w:rsidRDefault="00AD0EF0" w:rsidP="00AD0EF0">
            <w:pPr>
              <w:rPr>
                <w:color w:val="FF0000"/>
                <w:szCs w:val="26"/>
              </w:rPr>
            </w:pPr>
          </w:p>
        </w:tc>
      </w:tr>
      <w:tr w:rsidR="00AD0EF0" w:rsidRPr="00AD0EF0" w14:paraId="1E5E9C4E" w14:textId="77777777" w:rsidTr="00AD0EF0">
        <w:trPr>
          <w:trHeight w:val="241"/>
        </w:trPr>
        <w:tc>
          <w:tcPr>
            <w:tcW w:w="4182" w:type="dxa"/>
            <w:tcBorders>
              <w:top w:val="nil"/>
              <w:left w:val="nil"/>
              <w:bottom w:val="nil"/>
              <w:right w:val="nil"/>
            </w:tcBorders>
            <w:shd w:val="clear" w:color="auto" w:fill="auto"/>
            <w:noWrap/>
            <w:vAlign w:val="center"/>
            <w:hideMark/>
          </w:tcPr>
          <w:p w14:paraId="0F00DA65" w14:textId="77777777" w:rsidR="00AD0EF0" w:rsidRPr="00AD0EF0" w:rsidRDefault="00AD0EF0" w:rsidP="00AD0EF0">
            <w:pPr>
              <w:rPr>
                <w:color w:val="FF0000"/>
                <w:szCs w:val="26"/>
              </w:rPr>
            </w:pPr>
            <w:r w:rsidRPr="00AD0EF0">
              <w:rPr>
                <w:color w:val="FF0000"/>
                <w:szCs w:val="26"/>
              </w:rPr>
              <w:t>77000 = a + b * 10000</w:t>
            </w:r>
          </w:p>
        </w:tc>
        <w:tc>
          <w:tcPr>
            <w:tcW w:w="1320" w:type="dxa"/>
            <w:tcBorders>
              <w:top w:val="nil"/>
              <w:left w:val="nil"/>
              <w:bottom w:val="nil"/>
              <w:right w:val="nil"/>
            </w:tcBorders>
            <w:shd w:val="clear" w:color="auto" w:fill="auto"/>
            <w:noWrap/>
            <w:vAlign w:val="bottom"/>
            <w:hideMark/>
          </w:tcPr>
          <w:p w14:paraId="2EC70B51" w14:textId="24EA9618" w:rsidR="00AD0EF0" w:rsidRPr="00AD0EF0" w:rsidRDefault="00AD0EF0" w:rsidP="00AD0EF0">
            <w:pPr>
              <w:rPr>
                <w:color w:val="FF0000"/>
                <w:szCs w:val="26"/>
              </w:rPr>
            </w:pPr>
            <w:r w:rsidRPr="00AD0EF0">
              <w:rPr>
                <w:color w:val="FF0000"/>
                <w:szCs w:val="26"/>
              </w:rPr>
              <w:t>a =</w:t>
            </w:r>
          </w:p>
        </w:tc>
        <w:tc>
          <w:tcPr>
            <w:tcW w:w="1320" w:type="dxa"/>
            <w:tcBorders>
              <w:top w:val="nil"/>
              <w:left w:val="nil"/>
              <w:bottom w:val="nil"/>
              <w:right w:val="nil"/>
            </w:tcBorders>
            <w:shd w:val="clear" w:color="auto" w:fill="auto"/>
            <w:noWrap/>
            <w:vAlign w:val="bottom"/>
            <w:hideMark/>
          </w:tcPr>
          <w:p w14:paraId="2509E5DD" w14:textId="637D8C3D" w:rsidR="00AD0EF0" w:rsidRPr="00AD0EF0" w:rsidRDefault="00AD0EF0" w:rsidP="00AD0EF0">
            <w:pPr>
              <w:rPr>
                <w:color w:val="FF0000"/>
                <w:szCs w:val="26"/>
              </w:rPr>
            </w:pPr>
            <w:r w:rsidRPr="00AD0EF0">
              <w:rPr>
                <w:color w:val="FF0000"/>
                <w:szCs w:val="26"/>
              </w:rPr>
              <w:t>27,000</w:t>
            </w:r>
          </w:p>
        </w:tc>
        <w:tc>
          <w:tcPr>
            <w:tcW w:w="1320" w:type="dxa"/>
            <w:tcBorders>
              <w:top w:val="nil"/>
              <w:left w:val="nil"/>
              <w:bottom w:val="nil"/>
              <w:right w:val="nil"/>
            </w:tcBorders>
            <w:shd w:val="clear" w:color="auto" w:fill="auto"/>
            <w:noWrap/>
            <w:vAlign w:val="bottom"/>
            <w:hideMark/>
          </w:tcPr>
          <w:p w14:paraId="07C4150C" w14:textId="77777777" w:rsidR="00AD0EF0" w:rsidRPr="00AD0EF0" w:rsidRDefault="00AD0EF0" w:rsidP="00AD0EF0">
            <w:pPr>
              <w:rPr>
                <w:color w:val="FF0000"/>
                <w:szCs w:val="26"/>
              </w:rPr>
            </w:pPr>
          </w:p>
        </w:tc>
        <w:tc>
          <w:tcPr>
            <w:tcW w:w="1320" w:type="dxa"/>
            <w:tcBorders>
              <w:top w:val="nil"/>
              <w:left w:val="nil"/>
              <w:bottom w:val="nil"/>
              <w:right w:val="nil"/>
            </w:tcBorders>
            <w:shd w:val="clear" w:color="auto" w:fill="auto"/>
            <w:noWrap/>
            <w:vAlign w:val="bottom"/>
            <w:hideMark/>
          </w:tcPr>
          <w:p w14:paraId="086824F6" w14:textId="77777777" w:rsidR="00AD0EF0" w:rsidRPr="00AD0EF0" w:rsidRDefault="00AD0EF0" w:rsidP="00AD0EF0">
            <w:pPr>
              <w:rPr>
                <w:color w:val="FF0000"/>
                <w:szCs w:val="26"/>
              </w:rPr>
            </w:pPr>
          </w:p>
        </w:tc>
      </w:tr>
      <w:tr w:rsidR="00AD0EF0" w:rsidRPr="00AD0EF0" w14:paraId="7DFB0FBA" w14:textId="77777777" w:rsidTr="00AD0EF0">
        <w:trPr>
          <w:trHeight w:val="241"/>
        </w:trPr>
        <w:tc>
          <w:tcPr>
            <w:tcW w:w="4182" w:type="dxa"/>
            <w:tcBorders>
              <w:top w:val="nil"/>
              <w:left w:val="nil"/>
              <w:bottom w:val="nil"/>
              <w:right w:val="nil"/>
            </w:tcBorders>
            <w:shd w:val="clear" w:color="auto" w:fill="auto"/>
            <w:noWrap/>
            <w:vAlign w:val="center"/>
            <w:hideMark/>
          </w:tcPr>
          <w:p w14:paraId="2E9F12E3" w14:textId="77777777" w:rsidR="00AD0EF0" w:rsidRPr="00AD0EF0" w:rsidRDefault="00AD0EF0" w:rsidP="00AD0EF0">
            <w:pPr>
              <w:rPr>
                <w:color w:val="FF0000"/>
                <w:szCs w:val="26"/>
              </w:rPr>
            </w:pPr>
            <w:r w:rsidRPr="00AD0EF0">
              <w:rPr>
                <w:color w:val="FF0000"/>
                <w:szCs w:val="26"/>
              </w:rPr>
              <w:t>97,000 = a + b * 14000</w:t>
            </w:r>
          </w:p>
        </w:tc>
        <w:tc>
          <w:tcPr>
            <w:tcW w:w="1320" w:type="dxa"/>
            <w:tcBorders>
              <w:top w:val="nil"/>
              <w:left w:val="nil"/>
              <w:bottom w:val="nil"/>
              <w:right w:val="nil"/>
            </w:tcBorders>
            <w:shd w:val="clear" w:color="auto" w:fill="auto"/>
            <w:noWrap/>
            <w:vAlign w:val="bottom"/>
            <w:hideMark/>
          </w:tcPr>
          <w:p w14:paraId="27A44AEF" w14:textId="42EB10C6" w:rsidR="00AD0EF0" w:rsidRPr="00AD0EF0" w:rsidRDefault="00AD0EF0" w:rsidP="00AD0EF0">
            <w:pPr>
              <w:rPr>
                <w:color w:val="FF0000"/>
                <w:szCs w:val="26"/>
              </w:rPr>
            </w:pPr>
            <w:r w:rsidRPr="00AD0EF0">
              <w:rPr>
                <w:color w:val="FF0000"/>
                <w:szCs w:val="26"/>
              </w:rPr>
              <w:t>b =</w:t>
            </w:r>
          </w:p>
        </w:tc>
        <w:tc>
          <w:tcPr>
            <w:tcW w:w="1320" w:type="dxa"/>
            <w:tcBorders>
              <w:top w:val="nil"/>
              <w:left w:val="nil"/>
              <w:bottom w:val="nil"/>
              <w:right w:val="nil"/>
            </w:tcBorders>
            <w:shd w:val="clear" w:color="auto" w:fill="auto"/>
            <w:noWrap/>
            <w:vAlign w:val="bottom"/>
            <w:hideMark/>
          </w:tcPr>
          <w:p w14:paraId="64DB7CB4" w14:textId="7343B08B" w:rsidR="00AD0EF0" w:rsidRPr="00AD0EF0" w:rsidRDefault="00AD0EF0" w:rsidP="00AD0EF0">
            <w:pPr>
              <w:rPr>
                <w:color w:val="FF0000"/>
                <w:szCs w:val="26"/>
              </w:rPr>
            </w:pPr>
            <w:r w:rsidRPr="00AD0EF0">
              <w:rPr>
                <w:color w:val="FF0000"/>
                <w:szCs w:val="26"/>
              </w:rPr>
              <w:t>5</w:t>
            </w:r>
          </w:p>
        </w:tc>
        <w:tc>
          <w:tcPr>
            <w:tcW w:w="1320" w:type="dxa"/>
            <w:tcBorders>
              <w:top w:val="nil"/>
              <w:left w:val="nil"/>
              <w:bottom w:val="nil"/>
              <w:right w:val="nil"/>
            </w:tcBorders>
            <w:shd w:val="clear" w:color="auto" w:fill="auto"/>
            <w:noWrap/>
            <w:vAlign w:val="bottom"/>
            <w:hideMark/>
          </w:tcPr>
          <w:p w14:paraId="534BE2FA" w14:textId="77777777" w:rsidR="00AD0EF0" w:rsidRPr="00AD0EF0" w:rsidRDefault="00AD0EF0" w:rsidP="00AD0EF0">
            <w:pPr>
              <w:rPr>
                <w:color w:val="FF0000"/>
                <w:szCs w:val="26"/>
              </w:rPr>
            </w:pPr>
          </w:p>
        </w:tc>
        <w:tc>
          <w:tcPr>
            <w:tcW w:w="1320" w:type="dxa"/>
            <w:tcBorders>
              <w:top w:val="nil"/>
              <w:left w:val="nil"/>
              <w:bottom w:val="nil"/>
              <w:right w:val="nil"/>
            </w:tcBorders>
            <w:shd w:val="clear" w:color="auto" w:fill="auto"/>
            <w:noWrap/>
            <w:vAlign w:val="bottom"/>
            <w:hideMark/>
          </w:tcPr>
          <w:p w14:paraId="214F65A4" w14:textId="77777777" w:rsidR="00AD0EF0" w:rsidRPr="00AD0EF0" w:rsidRDefault="00AD0EF0" w:rsidP="00AD0EF0">
            <w:pPr>
              <w:rPr>
                <w:color w:val="FF0000"/>
                <w:szCs w:val="26"/>
              </w:rPr>
            </w:pPr>
          </w:p>
        </w:tc>
      </w:tr>
    </w:tbl>
    <w:p w14:paraId="3CCE0EE0" w14:textId="243EE976" w:rsidR="00AD0EF0" w:rsidRPr="00AD0EF0" w:rsidRDefault="00AD0EF0" w:rsidP="00A524B4">
      <w:pPr>
        <w:tabs>
          <w:tab w:val="left" w:pos="1060"/>
        </w:tabs>
        <w:spacing w:line="276" w:lineRule="auto"/>
        <w:jc w:val="both"/>
        <w:rPr>
          <w:color w:val="FF0000"/>
        </w:rPr>
      </w:pPr>
      <w:r w:rsidRPr="00AD0EF0">
        <w:rPr>
          <w:color w:val="FF0000"/>
        </w:rPr>
        <w:t>If actual production was 12,800 shirts, what is the flexed budget production costs</w:t>
      </w:r>
    </w:p>
    <w:p w14:paraId="1C8F0C97" w14:textId="3F3C56F3" w:rsidR="00AD0EF0" w:rsidRDefault="00AD0EF0" w:rsidP="00A524B4">
      <w:pPr>
        <w:tabs>
          <w:tab w:val="left" w:pos="1060"/>
        </w:tabs>
        <w:spacing w:line="276" w:lineRule="auto"/>
        <w:jc w:val="both"/>
        <w:rPr>
          <w:b/>
          <w:bCs/>
          <w:color w:val="FF0000"/>
        </w:rPr>
      </w:pPr>
      <w:r w:rsidRPr="00AD0EF0">
        <w:rPr>
          <w:color w:val="FF0000"/>
        </w:rPr>
        <w:t xml:space="preserve"> 27,000 + 5 * 12,800 = </w:t>
      </w:r>
      <w:r w:rsidRPr="00AD0EF0">
        <w:rPr>
          <w:b/>
          <w:bCs/>
          <w:color w:val="FF0000"/>
        </w:rPr>
        <w:t>91,000 ($)</w:t>
      </w:r>
    </w:p>
    <w:p w14:paraId="08E07FDF" w14:textId="77777777" w:rsidR="00AD0EF0" w:rsidRPr="00AD0EF0" w:rsidRDefault="00AD0EF0" w:rsidP="00A524B4">
      <w:pPr>
        <w:tabs>
          <w:tab w:val="left" w:pos="1060"/>
        </w:tabs>
        <w:spacing w:line="276" w:lineRule="auto"/>
        <w:jc w:val="both"/>
        <w:rPr>
          <w:color w:val="FF0000"/>
        </w:rPr>
      </w:pPr>
    </w:p>
    <w:p w14:paraId="7E2A5B81" w14:textId="5ED1DC63" w:rsidR="00A524B4" w:rsidRPr="00A524B4" w:rsidRDefault="00A524B4" w:rsidP="00A524B4">
      <w:pPr>
        <w:tabs>
          <w:tab w:val="left" w:pos="1060"/>
        </w:tabs>
        <w:spacing w:line="276" w:lineRule="auto"/>
        <w:jc w:val="both"/>
      </w:pPr>
      <w:r>
        <w:t>Câu 2 (</w:t>
      </w:r>
      <w:r w:rsidR="003E60B2">
        <w:t>1</w:t>
      </w:r>
      <w:r>
        <w:t xml:space="preserve"> điểm): Nam Long Group </w:t>
      </w:r>
      <w:r w:rsidRPr="00A524B4">
        <w:t>is a shirt manufacturing company. It has prepared for flexible budgets</w:t>
      </w:r>
    </w:p>
    <w:p w14:paraId="3A0563FE" w14:textId="77777777" w:rsidR="00A524B4" w:rsidRDefault="00A524B4" w:rsidP="00A524B4">
      <w:pPr>
        <w:tabs>
          <w:tab w:val="left" w:pos="1060"/>
        </w:tabs>
        <w:spacing w:line="276" w:lineRule="auto"/>
        <w:jc w:val="both"/>
      </w:pPr>
    </w:p>
    <w:p w14:paraId="7BD9D220" w14:textId="77777777" w:rsidR="00A524B4" w:rsidRPr="00A524B4" w:rsidRDefault="00A524B4" w:rsidP="00A524B4">
      <w:pPr>
        <w:tabs>
          <w:tab w:val="left" w:pos="1060"/>
        </w:tabs>
        <w:spacing w:line="276" w:lineRule="auto"/>
        <w:jc w:val="both"/>
      </w:pPr>
      <w:r w:rsidRPr="00A524B4">
        <w:t xml:space="preserve">Number of shirts produced (units) </w:t>
      </w:r>
      <w:r w:rsidRPr="00A524B4">
        <w:tab/>
        <w:t>10,000</w:t>
      </w:r>
      <w:r w:rsidRPr="00A524B4">
        <w:tab/>
      </w:r>
      <w:r w:rsidRPr="00A524B4">
        <w:tab/>
        <w:t>12,000</w:t>
      </w:r>
      <w:r w:rsidRPr="00A524B4">
        <w:tab/>
      </w:r>
      <w:r w:rsidRPr="00A524B4">
        <w:tab/>
        <w:t>12,350</w:t>
      </w:r>
      <w:r w:rsidRPr="00A524B4">
        <w:tab/>
      </w:r>
      <w:r w:rsidRPr="00A524B4">
        <w:tab/>
        <w:t>14,000</w:t>
      </w:r>
    </w:p>
    <w:p w14:paraId="6E5F0112" w14:textId="77777777" w:rsidR="00A524B4" w:rsidRPr="00A524B4" w:rsidRDefault="00A524B4" w:rsidP="00A524B4">
      <w:pPr>
        <w:tabs>
          <w:tab w:val="left" w:pos="1060"/>
        </w:tabs>
        <w:spacing w:line="276" w:lineRule="auto"/>
        <w:jc w:val="both"/>
      </w:pPr>
      <w:r w:rsidRPr="00A524B4">
        <w:t>Production costs</w:t>
      </w:r>
      <w:r w:rsidRPr="00A524B4">
        <w:tab/>
      </w:r>
      <w:r w:rsidRPr="00A524B4">
        <w:tab/>
      </w:r>
      <w:r w:rsidRPr="00A524B4">
        <w:tab/>
      </w:r>
      <w:r w:rsidRPr="00A524B4">
        <w:tab/>
        <w:t>$</w:t>
      </w:r>
      <w:r w:rsidRPr="00A524B4">
        <w:tab/>
      </w:r>
      <w:r w:rsidRPr="00A524B4">
        <w:tab/>
        <w:t>$</w:t>
      </w:r>
      <w:r w:rsidRPr="00A524B4">
        <w:tab/>
      </w:r>
      <w:r w:rsidRPr="00A524B4">
        <w:tab/>
        <w:t>$</w:t>
      </w:r>
      <w:r w:rsidRPr="00A524B4">
        <w:tab/>
      </w:r>
      <w:r w:rsidRPr="00A524B4">
        <w:tab/>
        <w:t>$</w:t>
      </w:r>
    </w:p>
    <w:p w14:paraId="4DB8FBA9" w14:textId="77777777" w:rsidR="00A524B4" w:rsidRPr="00A524B4" w:rsidRDefault="00A524B4" w:rsidP="00A524B4">
      <w:pPr>
        <w:tabs>
          <w:tab w:val="left" w:pos="1060"/>
        </w:tabs>
        <w:spacing w:line="276" w:lineRule="auto"/>
        <w:jc w:val="both"/>
      </w:pPr>
      <w:r w:rsidRPr="00A524B4">
        <w:tab/>
        <w:t xml:space="preserve">Materials </w:t>
      </w:r>
      <w:r w:rsidRPr="00A524B4">
        <w:tab/>
      </w:r>
      <w:r w:rsidRPr="00A524B4">
        <w:tab/>
      </w:r>
      <w:r w:rsidRPr="00A524B4">
        <w:tab/>
      </w:r>
      <w:r w:rsidRPr="00A524B4">
        <w:tab/>
        <w:t>30,000</w:t>
      </w:r>
      <w:r w:rsidRPr="00A524B4">
        <w:tab/>
      </w:r>
      <w:r w:rsidRPr="00A524B4">
        <w:tab/>
        <w:t>36,000</w:t>
      </w:r>
      <w:r w:rsidRPr="00A524B4">
        <w:tab/>
      </w:r>
      <w:r w:rsidRPr="00A524B4">
        <w:tab/>
        <w:t>37,050</w:t>
      </w:r>
      <w:r w:rsidRPr="00A524B4">
        <w:tab/>
      </w:r>
      <w:r w:rsidRPr="00A524B4">
        <w:tab/>
        <w:t>42,000</w:t>
      </w:r>
    </w:p>
    <w:p w14:paraId="4C9B606E" w14:textId="77777777" w:rsidR="00A524B4" w:rsidRPr="00A524B4" w:rsidRDefault="00A524B4" w:rsidP="00A524B4">
      <w:pPr>
        <w:tabs>
          <w:tab w:val="left" w:pos="1060"/>
        </w:tabs>
        <w:spacing w:line="276" w:lineRule="auto"/>
        <w:jc w:val="both"/>
      </w:pPr>
      <w:r w:rsidRPr="00A524B4">
        <w:tab/>
        <w:t>Labour</w:t>
      </w:r>
      <w:r w:rsidRPr="00A524B4">
        <w:tab/>
      </w:r>
      <w:r w:rsidRPr="00A524B4">
        <w:tab/>
      </w:r>
      <w:r w:rsidRPr="00A524B4">
        <w:tab/>
      </w:r>
      <w:r w:rsidRPr="00A524B4">
        <w:tab/>
        <w:t>27,000</w:t>
      </w:r>
      <w:r w:rsidRPr="00A524B4">
        <w:tab/>
      </w:r>
      <w:r w:rsidRPr="00A524B4">
        <w:tab/>
        <w:t>31,000</w:t>
      </w:r>
      <w:r w:rsidRPr="00A524B4">
        <w:tab/>
      </w:r>
      <w:r w:rsidRPr="00A524B4">
        <w:tab/>
        <w:t>31,700</w:t>
      </w:r>
      <w:r w:rsidRPr="00A524B4">
        <w:tab/>
      </w:r>
      <w:r w:rsidRPr="00A524B4">
        <w:tab/>
        <w:t>35,000</w:t>
      </w:r>
    </w:p>
    <w:p w14:paraId="7FCF3439" w14:textId="4A475E29" w:rsidR="00A524B4" w:rsidRPr="00A524B4" w:rsidRDefault="00A524B4" w:rsidP="00A524B4">
      <w:pPr>
        <w:tabs>
          <w:tab w:val="left" w:pos="1060"/>
        </w:tabs>
        <w:spacing w:line="276" w:lineRule="auto"/>
        <w:jc w:val="both"/>
      </w:pPr>
      <w:r w:rsidRPr="00A524B4">
        <w:tab/>
        <w:t>Overheads</w:t>
      </w:r>
      <w:r w:rsidRPr="00A524B4">
        <w:tab/>
      </w:r>
      <w:r w:rsidRPr="00A524B4">
        <w:tab/>
      </w:r>
      <w:r w:rsidRPr="00A524B4">
        <w:tab/>
        <w:t>20,000</w:t>
      </w:r>
      <w:r w:rsidRPr="00A524B4">
        <w:tab/>
      </w:r>
      <w:r w:rsidRPr="00A524B4">
        <w:tab/>
      </w:r>
      <w:r w:rsidR="00CC6583">
        <w:t>20</w:t>
      </w:r>
      <w:r w:rsidRPr="00A524B4">
        <w:t>,000</w:t>
      </w:r>
      <w:r w:rsidRPr="00A524B4">
        <w:tab/>
      </w:r>
      <w:r w:rsidRPr="00A524B4">
        <w:tab/>
      </w:r>
      <w:r w:rsidR="00CC6583">
        <w:t>20</w:t>
      </w:r>
      <w:r w:rsidR="00CC6583" w:rsidRPr="00A524B4">
        <w:t>,000</w:t>
      </w:r>
      <w:r w:rsidRPr="00A524B4">
        <w:tab/>
      </w:r>
      <w:r w:rsidRPr="00A524B4">
        <w:tab/>
      </w:r>
      <w:r w:rsidR="00CC6583">
        <w:t>20</w:t>
      </w:r>
      <w:r w:rsidRPr="00A524B4">
        <w:t>,000</w:t>
      </w:r>
    </w:p>
    <w:p w14:paraId="4B136DDC" w14:textId="372D4019" w:rsidR="00A524B4" w:rsidRDefault="00A524B4" w:rsidP="00A524B4">
      <w:pPr>
        <w:tabs>
          <w:tab w:val="left" w:pos="1060"/>
        </w:tabs>
        <w:spacing w:line="276" w:lineRule="auto"/>
        <w:jc w:val="both"/>
      </w:pPr>
      <w:r w:rsidRPr="00A524B4">
        <w:t>Required: If actual production was 12,</w:t>
      </w:r>
      <w:r>
        <w:t>50</w:t>
      </w:r>
      <w:r w:rsidRPr="00A524B4">
        <w:t>0 shirts, what is the flexed budget production costs?</w:t>
      </w:r>
    </w:p>
    <w:p w14:paraId="5E00C2BE" w14:textId="27964E74" w:rsidR="003E60B2" w:rsidRDefault="003E60B2" w:rsidP="00A524B4">
      <w:pPr>
        <w:tabs>
          <w:tab w:val="left" w:pos="1060"/>
        </w:tabs>
        <w:spacing w:line="276" w:lineRule="auto"/>
        <w:jc w:val="both"/>
      </w:pPr>
    </w:p>
    <w:p w14:paraId="2BFFD01B" w14:textId="77777777" w:rsidR="00AD0EF0" w:rsidRDefault="00AD0EF0" w:rsidP="00AD0EF0">
      <w:pPr>
        <w:tabs>
          <w:tab w:val="left" w:pos="1060"/>
        </w:tabs>
        <w:spacing w:line="276" w:lineRule="auto"/>
        <w:jc w:val="both"/>
        <w:rPr>
          <w:color w:val="FF0000"/>
        </w:rPr>
      </w:pPr>
      <w:r>
        <w:rPr>
          <w:color w:val="FF0000"/>
        </w:rPr>
        <w:t>Đáp án</w:t>
      </w:r>
    </w:p>
    <w:tbl>
      <w:tblPr>
        <w:tblW w:w="9462" w:type="dxa"/>
        <w:tblLook w:val="04A0" w:firstRow="1" w:lastRow="0" w:firstColumn="1" w:lastColumn="0" w:noHBand="0" w:noVBand="1"/>
      </w:tblPr>
      <w:tblGrid>
        <w:gridCol w:w="4182"/>
        <w:gridCol w:w="1320"/>
        <w:gridCol w:w="1320"/>
        <w:gridCol w:w="1320"/>
        <w:gridCol w:w="1320"/>
      </w:tblGrid>
      <w:tr w:rsidR="00AD0EF0" w:rsidRPr="00AD0EF0" w14:paraId="7907B722" w14:textId="77777777" w:rsidTr="0067716E">
        <w:trPr>
          <w:trHeight w:val="241"/>
        </w:trPr>
        <w:tc>
          <w:tcPr>
            <w:tcW w:w="4182" w:type="dxa"/>
            <w:tcBorders>
              <w:top w:val="nil"/>
              <w:left w:val="nil"/>
              <w:bottom w:val="nil"/>
              <w:right w:val="nil"/>
            </w:tcBorders>
            <w:shd w:val="clear" w:color="auto" w:fill="auto"/>
            <w:noWrap/>
            <w:vAlign w:val="center"/>
            <w:hideMark/>
          </w:tcPr>
          <w:p w14:paraId="0FDF5E20" w14:textId="77777777" w:rsidR="00AD0EF0" w:rsidRPr="00AD0EF0" w:rsidRDefault="00AD0EF0" w:rsidP="0067716E">
            <w:pPr>
              <w:rPr>
                <w:color w:val="FF0000"/>
                <w:szCs w:val="26"/>
              </w:rPr>
            </w:pPr>
            <w:r w:rsidRPr="00AD0EF0">
              <w:rPr>
                <w:color w:val="FF0000"/>
                <w:szCs w:val="26"/>
              </w:rPr>
              <w:lastRenderedPageBreak/>
              <w:t xml:space="preserve">Number of shirts produced (units) </w:t>
            </w:r>
          </w:p>
        </w:tc>
        <w:tc>
          <w:tcPr>
            <w:tcW w:w="1320" w:type="dxa"/>
            <w:tcBorders>
              <w:top w:val="nil"/>
              <w:left w:val="nil"/>
              <w:bottom w:val="nil"/>
              <w:right w:val="nil"/>
            </w:tcBorders>
            <w:shd w:val="clear" w:color="auto" w:fill="auto"/>
            <w:noWrap/>
            <w:vAlign w:val="center"/>
            <w:hideMark/>
          </w:tcPr>
          <w:p w14:paraId="072A9B97" w14:textId="77777777" w:rsidR="00AD0EF0" w:rsidRPr="00AD0EF0" w:rsidRDefault="00AD0EF0" w:rsidP="0067716E">
            <w:pPr>
              <w:rPr>
                <w:color w:val="FF0000"/>
                <w:szCs w:val="26"/>
              </w:rPr>
            </w:pPr>
            <w:r w:rsidRPr="00AD0EF0">
              <w:rPr>
                <w:color w:val="FF0000"/>
                <w:szCs w:val="26"/>
              </w:rPr>
              <w:t>10,000</w:t>
            </w:r>
          </w:p>
        </w:tc>
        <w:tc>
          <w:tcPr>
            <w:tcW w:w="1320" w:type="dxa"/>
            <w:tcBorders>
              <w:top w:val="nil"/>
              <w:left w:val="nil"/>
              <w:bottom w:val="nil"/>
              <w:right w:val="nil"/>
            </w:tcBorders>
            <w:shd w:val="clear" w:color="auto" w:fill="auto"/>
            <w:noWrap/>
            <w:vAlign w:val="center"/>
            <w:hideMark/>
          </w:tcPr>
          <w:p w14:paraId="089F988C" w14:textId="77777777" w:rsidR="00AD0EF0" w:rsidRPr="00AD0EF0" w:rsidRDefault="00AD0EF0" w:rsidP="0067716E">
            <w:pPr>
              <w:rPr>
                <w:color w:val="FF0000"/>
                <w:szCs w:val="26"/>
              </w:rPr>
            </w:pPr>
            <w:r w:rsidRPr="00AD0EF0">
              <w:rPr>
                <w:color w:val="FF0000"/>
                <w:szCs w:val="26"/>
              </w:rPr>
              <w:t>12,000</w:t>
            </w:r>
          </w:p>
        </w:tc>
        <w:tc>
          <w:tcPr>
            <w:tcW w:w="1320" w:type="dxa"/>
            <w:tcBorders>
              <w:top w:val="nil"/>
              <w:left w:val="nil"/>
              <w:bottom w:val="nil"/>
              <w:right w:val="nil"/>
            </w:tcBorders>
            <w:shd w:val="clear" w:color="auto" w:fill="auto"/>
            <w:noWrap/>
            <w:vAlign w:val="center"/>
            <w:hideMark/>
          </w:tcPr>
          <w:p w14:paraId="6DABD82C" w14:textId="77777777" w:rsidR="00AD0EF0" w:rsidRPr="00AD0EF0" w:rsidRDefault="00AD0EF0" w:rsidP="0067716E">
            <w:pPr>
              <w:rPr>
                <w:color w:val="FF0000"/>
                <w:szCs w:val="26"/>
              </w:rPr>
            </w:pPr>
            <w:r w:rsidRPr="00AD0EF0">
              <w:rPr>
                <w:color w:val="FF0000"/>
                <w:szCs w:val="26"/>
              </w:rPr>
              <w:t>12,350</w:t>
            </w:r>
          </w:p>
        </w:tc>
        <w:tc>
          <w:tcPr>
            <w:tcW w:w="1320" w:type="dxa"/>
            <w:tcBorders>
              <w:top w:val="nil"/>
              <w:left w:val="nil"/>
              <w:bottom w:val="nil"/>
              <w:right w:val="nil"/>
            </w:tcBorders>
            <w:shd w:val="clear" w:color="auto" w:fill="auto"/>
            <w:noWrap/>
            <w:vAlign w:val="center"/>
            <w:hideMark/>
          </w:tcPr>
          <w:p w14:paraId="7490FB5B" w14:textId="77777777" w:rsidR="00AD0EF0" w:rsidRPr="00AD0EF0" w:rsidRDefault="00AD0EF0" w:rsidP="0067716E">
            <w:pPr>
              <w:rPr>
                <w:color w:val="FF0000"/>
                <w:szCs w:val="26"/>
              </w:rPr>
            </w:pPr>
            <w:r w:rsidRPr="00AD0EF0">
              <w:rPr>
                <w:color w:val="FF0000"/>
                <w:szCs w:val="26"/>
              </w:rPr>
              <w:t>14,000</w:t>
            </w:r>
          </w:p>
        </w:tc>
      </w:tr>
      <w:tr w:rsidR="00AD0EF0" w:rsidRPr="00AD0EF0" w14:paraId="3CEB6327" w14:textId="77777777" w:rsidTr="0067716E">
        <w:trPr>
          <w:trHeight w:val="241"/>
        </w:trPr>
        <w:tc>
          <w:tcPr>
            <w:tcW w:w="4182" w:type="dxa"/>
            <w:tcBorders>
              <w:top w:val="nil"/>
              <w:left w:val="nil"/>
              <w:bottom w:val="nil"/>
              <w:right w:val="nil"/>
            </w:tcBorders>
            <w:shd w:val="clear" w:color="auto" w:fill="auto"/>
            <w:noWrap/>
            <w:vAlign w:val="center"/>
            <w:hideMark/>
          </w:tcPr>
          <w:p w14:paraId="380994E7" w14:textId="77777777" w:rsidR="00AD0EF0" w:rsidRPr="00AD0EF0" w:rsidRDefault="00AD0EF0" w:rsidP="0067716E">
            <w:pPr>
              <w:rPr>
                <w:color w:val="FF0000"/>
                <w:szCs w:val="26"/>
              </w:rPr>
            </w:pPr>
            <w:r w:rsidRPr="00AD0EF0">
              <w:rPr>
                <w:color w:val="FF0000"/>
                <w:szCs w:val="26"/>
              </w:rPr>
              <w:t xml:space="preserve">Materials </w:t>
            </w:r>
          </w:p>
        </w:tc>
        <w:tc>
          <w:tcPr>
            <w:tcW w:w="1320" w:type="dxa"/>
            <w:tcBorders>
              <w:top w:val="nil"/>
              <w:left w:val="nil"/>
              <w:bottom w:val="nil"/>
              <w:right w:val="nil"/>
            </w:tcBorders>
            <w:shd w:val="clear" w:color="auto" w:fill="auto"/>
            <w:noWrap/>
            <w:vAlign w:val="center"/>
            <w:hideMark/>
          </w:tcPr>
          <w:p w14:paraId="62A23E01" w14:textId="77777777" w:rsidR="00AD0EF0" w:rsidRPr="00AD0EF0" w:rsidRDefault="00AD0EF0" w:rsidP="0067716E">
            <w:pPr>
              <w:rPr>
                <w:color w:val="FF0000"/>
                <w:szCs w:val="26"/>
              </w:rPr>
            </w:pPr>
            <w:r w:rsidRPr="00AD0EF0">
              <w:rPr>
                <w:color w:val="FF0000"/>
                <w:szCs w:val="26"/>
              </w:rPr>
              <w:t>30,000</w:t>
            </w:r>
          </w:p>
        </w:tc>
        <w:tc>
          <w:tcPr>
            <w:tcW w:w="1320" w:type="dxa"/>
            <w:tcBorders>
              <w:top w:val="nil"/>
              <w:left w:val="nil"/>
              <w:bottom w:val="nil"/>
              <w:right w:val="nil"/>
            </w:tcBorders>
            <w:shd w:val="clear" w:color="auto" w:fill="auto"/>
            <w:noWrap/>
            <w:vAlign w:val="center"/>
            <w:hideMark/>
          </w:tcPr>
          <w:p w14:paraId="05318F46" w14:textId="77777777" w:rsidR="00AD0EF0" w:rsidRPr="00AD0EF0" w:rsidRDefault="00AD0EF0" w:rsidP="0067716E">
            <w:pPr>
              <w:rPr>
                <w:color w:val="FF0000"/>
                <w:szCs w:val="26"/>
              </w:rPr>
            </w:pPr>
            <w:r w:rsidRPr="00AD0EF0">
              <w:rPr>
                <w:color w:val="FF0000"/>
                <w:szCs w:val="26"/>
              </w:rPr>
              <w:t>36,000</w:t>
            </w:r>
          </w:p>
        </w:tc>
        <w:tc>
          <w:tcPr>
            <w:tcW w:w="1320" w:type="dxa"/>
            <w:tcBorders>
              <w:top w:val="nil"/>
              <w:left w:val="nil"/>
              <w:bottom w:val="nil"/>
              <w:right w:val="nil"/>
            </w:tcBorders>
            <w:shd w:val="clear" w:color="auto" w:fill="auto"/>
            <w:noWrap/>
            <w:vAlign w:val="center"/>
            <w:hideMark/>
          </w:tcPr>
          <w:p w14:paraId="59521AEA" w14:textId="77777777" w:rsidR="00AD0EF0" w:rsidRPr="00AD0EF0" w:rsidRDefault="00AD0EF0" w:rsidP="0067716E">
            <w:pPr>
              <w:rPr>
                <w:color w:val="FF0000"/>
                <w:szCs w:val="26"/>
              </w:rPr>
            </w:pPr>
            <w:r w:rsidRPr="00AD0EF0">
              <w:rPr>
                <w:color w:val="FF0000"/>
                <w:szCs w:val="26"/>
              </w:rPr>
              <w:t>37,050</w:t>
            </w:r>
          </w:p>
        </w:tc>
        <w:tc>
          <w:tcPr>
            <w:tcW w:w="1320" w:type="dxa"/>
            <w:tcBorders>
              <w:top w:val="nil"/>
              <w:left w:val="nil"/>
              <w:bottom w:val="nil"/>
              <w:right w:val="nil"/>
            </w:tcBorders>
            <w:shd w:val="clear" w:color="auto" w:fill="auto"/>
            <w:noWrap/>
            <w:vAlign w:val="center"/>
            <w:hideMark/>
          </w:tcPr>
          <w:p w14:paraId="3DDF5C79" w14:textId="77777777" w:rsidR="00AD0EF0" w:rsidRPr="00AD0EF0" w:rsidRDefault="00AD0EF0" w:rsidP="0067716E">
            <w:pPr>
              <w:rPr>
                <w:color w:val="FF0000"/>
                <w:szCs w:val="26"/>
              </w:rPr>
            </w:pPr>
            <w:r w:rsidRPr="00AD0EF0">
              <w:rPr>
                <w:color w:val="FF0000"/>
                <w:szCs w:val="26"/>
              </w:rPr>
              <w:t>42,000</w:t>
            </w:r>
          </w:p>
        </w:tc>
      </w:tr>
      <w:tr w:rsidR="00AD0EF0" w:rsidRPr="00AD0EF0" w14:paraId="111B6198" w14:textId="77777777" w:rsidTr="0067716E">
        <w:trPr>
          <w:trHeight w:val="241"/>
        </w:trPr>
        <w:tc>
          <w:tcPr>
            <w:tcW w:w="4182" w:type="dxa"/>
            <w:tcBorders>
              <w:top w:val="nil"/>
              <w:left w:val="nil"/>
              <w:bottom w:val="nil"/>
              <w:right w:val="nil"/>
            </w:tcBorders>
            <w:shd w:val="clear" w:color="auto" w:fill="auto"/>
            <w:noWrap/>
            <w:vAlign w:val="center"/>
            <w:hideMark/>
          </w:tcPr>
          <w:p w14:paraId="2D4796CD" w14:textId="77777777" w:rsidR="00AD0EF0" w:rsidRPr="00AD0EF0" w:rsidRDefault="00AD0EF0" w:rsidP="0067716E">
            <w:pPr>
              <w:rPr>
                <w:color w:val="FF0000"/>
                <w:szCs w:val="26"/>
              </w:rPr>
            </w:pPr>
            <w:r w:rsidRPr="00AD0EF0">
              <w:rPr>
                <w:color w:val="FF0000"/>
                <w:szCs w:val="26"/>
              </w:rPr>
              <w:t>Labour</w:t>
            </w:r>
          </w:p>
        </w:tc>
        <w:tc>
          <w:tcPr>
            <w:tcW w:w="1320" w:type="dxa"/>
            <w:tcBorders>
              <w:top w:val="nil"/>
              <w:left w:val="nil"/>
              <w:bottom w:val="nil"/>
              <w:right w:val="nil"/>
            </w:tcBorders>
            <w:shd w:val="clear" w:color="auto" w:fill="auto"/>
            <w:noWrap/>
            <w:vAlign w:val="center"/>
            <w:hideMark/>
          </w:tcPr>
          <w:p w14:paraId="2E7102D3" w14:textId="77777777" w:rsidR="00AD0EF0" w:rsidRPr="00AD0EF0" w:rsidRDefault="00AD0EF0" w:rsidP="0067716E">
            <w:pPr>
              <w:rPr>
                <w:color w:val="FF0000"/>
                <w:szCs w:val="26"/>
              </w:rPr>
            </w:pPr>
            <w:r w:rsidRPr="00AD0EF0">
              <w:rPr>
                <w:color w:val="FF0000"/>
                <w:szCs w:val="26"/>
              </w:rPr>
              <w:t>27,000</w:t>
            </w:r>
          </w:p>
        </w:tc>
        <w:tc>
          <w:tcPr>
            <w:tcW w:w="1320" w:type="dxa"/>
            <w:tcBorders>
              <w:top w:val="nil"/>
              <w:left w:val="nil"/>
              <w:bottom w:val="nil"/>
              <w:right w:val="nil"/>
            </w:tcBorders>
            <w:shd w:val="clear" w:color="auto" w:fill="auto"/>
            <w:noWrap/>
            <w:vAlign w:val="center"/>
            <w:hideMark/>
          </w:tcPr>
          <w:p w14:paraId="40863603" w14:textId="77777777" w:rsidR="00AD0EF0" w:rsidRPr="00AD0EF0" w:rsidRDefault="00AD0EF0" w:rsidP="0067716E">
            <w:pPr>
              <w:rPr>
                <w:color w:val="FF0000"/>
                <w:szCs w:val="26"/>
              </w:rPr>
            </w:pPr>
            <w:r w:rsidRPr="00AD0EF0">
              <w:rPr>
                <w:color w:val="FF0000"/>
                <w:szCs w:val="26"/>
              </w:rPr>
              <w:t>31,000</w:t>
            </w:r>
          </w:p>
        </w:tc>
        <w:tc>
          <w:tcPr>
            <w:tcW w:w="1320" w:type="dxa"/>
            <w:tcBorders>
              <w:top w:val="nil"/>
              <w:left w:val="nil"/>
              <w:bottom w:val="nil"/>
              <w:right w:val="nil"/>
            </w:tcBorders>
            <w:shd w:val="clear" w:color="auto" w:fill="auto"/>
            <w:noWrap/>
            <w:vAlign w:val="center"/>
            <w:hideMark/>
          </w:tcPr>
          <w:p w14:paraId="77D2F75D" w14:textId="77777777" w:rsidR="00AD0EF0" w:rsidRPr="00AD0EF0" w:rsidRDefault="00AD0EF0" w:rsidP="0067716E">
            <w:pPr>
              <w:rPr>
                <w:color w:val="FF0000"/>
                <w:szCs w:val="26"/>
              </w:rPr>
            </w:pPr>
            <w:r w:rsidRPr="00AD0EF0">
              <w:rPr>
                <w:color w:val="FF0000"/>
                <w:szCs w:val="26"/>
              </w:rPr>
              <w:t>31,700</w:t>
            </w:r>
          </w:p>
        </w:tc>
        <w:tc>
          <w:tcPr>
            <w:tcW w:w="1320" w:type="dxa"/>
            <w:tcBorders>
              <w:top w:val="nil"/>
              <w:left w:val="nil"/>
              <w:bottom w:val="nil"/>
              <w:right w:val="nil"/>
            </w:tcBorders>
            <w:shd w:val="clear" w:color="auto" w:fill="auto"/>
            <w:noWrap/>
            <w:vAlign w:val="center"/>
            <w:hideMark/>
          </w:tcPr>
          <w:p w14:paraId="7368A8A9" w14:textId="77777777" w:rsidR="00AD0EF0" w:rsidRPr="00AD0EF0" w:rsidRDefault="00AD0EF0" w:rsidP="0067716E">
            <w:pPr>
              <w:rPr>
                <w:color w:val="FF0000"/>
                <w:szCs w:val="26"/>
              </w:rPr>
            </w:pPr>
            <w:r w:rsidRPr="00AD0EF0">
              <w:rPr>
                <w:color w:val="FF0000"/>
                <w:szCs w:val="26"/>
              </w:rPr>
              <w:t>35,000</w:t>
            </w:r>
          </w:p>
        </w:tc>
      </w:tr>
      <w:tr w:rsidR="00AD0EF0" w:rsidRPr="00AD0EF0" w14:paraId="534A9973" w14:textId="77777777" w:rsidTr="0067716E">
        <w:trPr>
          <w:trHeight w:val="241"/>
        </w:trPr>
        <w:tc>
          <w:tcPr>
            <w:tcW w:w="4182" w:type="dxa"/>
            <w:tcBorders>
              <w:top w:val="nil"/>
              <w:left w:val="nil"/>
              <w:bottom w:val="nil"/>
              <w:right w:val="nil"/>
            </w:tcBorders>
            <w:shd w:val="clear" w:color="auto" w:fill="auto"/>
            <w:noWrap/>
            <w:vAlign w:val="center"/>
            <w:hideMark/>
          </w:tcPr>
          <w:p w14:paraId="627BC3FB" w14:textId="77777777" w:rsidR="00AD0EF0" w:rsidRPr="00AD0EF0" w:rsidRDefault="00AD0EF0" w:rsidP="0067716E">
            <w:pPr>
              <w:rPr>
                <w:color w:val="FF0000"/>
                <w:szCs w:val="26"/>
              </w:rPr>
            </w:pPr>
            <w:r w:rsidRPr="00AD0EF0">
              <w:rPr>
                <w:color w:val="FF0000"/>
                <w:szCs w:val="26"/>
              </w:rPr>
              <w:t>Overheads</w:t>
            </w:r>
          </w:p>
        </w:tc>
        <w:tc>
          <w:tcPr>
            <w:tcW w:w="1320" w:type="dxa"/>
            <w:tcBorders>
              <w:top w:val="nil"/>
              <w:left w:val="nil"/>
              <w:bottom w:val="nil"/>
              <w:right w:val="nil"/>
            </w:tcBorders>
            <w:shd w:val="clear" w:color="auto" w:fill="auto"/>
            <w:noWrap/>
            <w:vAlign w:val="center"/>
            <w:hideMark/>
          </w:tcPr>
          <w:p w14:paraId="411A6420" w14:textId="77777777" w:rsidR="00AD0EF0" w:rsidRPr="00AD0EF0" w:rsidRDefault="00AD0EF0" w:rsidP="0067716E">
            <w:pPr>
              <w:rPr>
                <w:color w:val="FF0000"/>
                <w:szCs w:val="26"/>
              </w:rPr>
            </w:pPr>
            <w:r w:rsidRPr="00AD0EF0">
              <w:rPr>
                <w:color w:val="FF0000"/>
                <w:szCs w:val="26"/>
              </w:rPr>
              <w:t>20,000</w:t>
            </w:r>
          </w:p>
        </w:tc>
        <w:tc>
          <w:tcPr>
            <w:tcW w:w="1320" w:type="dxa"/>
            <w:tcBorders>
              <w:top w:val="nil"/>
              <w:left w:val="nil"/>
              <w:bottom w:val="nil"/>
              <w:right w:val="nil"/>
            </w:tcBorders>
            <w:shd w:val="clear" w:color="auto" w:fill="auto"/>
            <w:noWrap/>
            <w:vAlign w:val="center"/>
            <w:hideMark/>
          </w:tcPr>
          <w:p w14:paraId="2C8007B4" w14:textId="77777777" w:rsidR="00AD0EF0" w:rsidRPr="00AD0EF0" w:rsidRDefault="00AD0EF0" w:rsidP="0067716E">
            <w:pPr>
              <w:rPr>
                <w:color w:val="FF0000"/>
                <w:szCs w:val="26"/>
              </w:rPr>
            </w:pPr>
            <w:r w:rsidRPr="00AD0EF0">
              <w:rPr>
                <w:color w:val="FF0000"/>
                <w:szCs w:val="26"/>
              </w:rPr>
              <w:t>20,000</w:t>
            </w:r>
          </w:p>
        </w:tc>
        <w:tc>
          <w:tcPr>
            <w:tcW w:w="1320" w:type="dxa"/>
            <w:tcBorders>
              <w:top w:val="nil"/>
              <w:left w:val="nil"/>
              <w:bottom w:val="nil"/>
              <w:right w:val="nil"/>
            </w:tcBorders>
            <w:shd w:val="clear" w:color="auto" w:fill="auto"/>
            <w:noWrap/>
            <w:vAlign w:val="center"/>
            <w:hideMark/>
          </w:tcPr>
          <w:p w14:paraId="46B44355" w14:textId="77777777" w:rsidR="00AD0EF0" w:rsidRPr="00AD0EF0" w:rsidRDefault="00AD0EF0" w:rsidP="0067716E">
            <w:pPr>
              <w:rPr>
                <w:color w:val="FF0000"/>
                <w:szCs w:val="26"/>
              </w:rPr>
            </w:pPr>
            <w:r w:rsidRPr="00AD0EF0">
              <w:rPr>
                <w:color w:val="FF0000"/>
                <w:szCs w:val="26"/>
              </w:rPr>
              <w:t>20,000</w:t>
            </w:r>
          </w:p>
        </w:tc>
        <w:tc>
          <w:tcPr>
            <w:tcW w:w="1320" w:type="dxa"/>
            <w:tcBorders>
              <w:top w:val="nil"/>
              <w:left w:val="nil"/>
              <w:bottom w:val="nil"/>
              <w:right w:val="nil"/>
            </w:tcBorders>
            <w:shd w:val="clear" w:color="auto" w:fill="auto"/>
            <w:noWrap/>
            <w:vAlign w:val="center"/>
            <w:hideMark/>
          </w:tcPr>
          <w:p w14:paraId="0C87DD89" w14:textId="77777777" w:rsidR="00AD0EF0" w:rsidRPr="00AD0EF0" w:rsidRDefault="00AD0EF0" w:rsidP="0067716E">
            <w:pPr>
              <w:rPr>
                <w:color w:val="FF0000"/>
                <w:szCs w:val="26"/>
              </w:rPr>
            </w:pPr>
            <w:r w:rsidRPr="00AD0EF0">
              <w:rPr>
                <w:color w:val="FF0000"/>
                <w:szCs w:val="26"/>
              </w:rPr>
              <w:t>20,000</w:t>
            </w:r>
          </w:p>
        </w:tc>
      </w:tr>
      <w:tr w:rsidR="00AD0EF0" w:rsidRPr="00AD0EF0" w14:paraId="52388E2F" w14:textId="77777777" w:rsidTr="0067716E">
        <w:trPr>
          <w:trHeight w:val="241"/>
        </w:trPr>
        <w:tc>
          <w:tcPr>
            <w:tcW w:w="4182" w:type="dxa"/>
            <w:tcBorders>
              <w:top w:val="nil"/>
              <w:left w:val="nil"/>
              <w:bottom w:val="nil"/>
              <w:right w:val="nil"/>
            </w:tcBorders>
            <w:shd w:val="clear" w:color="auto" w:fill="auto"/>
            <w:noWrap/>
            <w:vAlign w:val="center"/>
            <w:hideMark/>
          </w:tcPr>
          <w:p w14:paraId="6FEDB1F5" w14:textId="77777777" w:rsidR="00AD0EF0" w:rsidRPr="00AD0EF0" w:rsidRDefault="00AD0EF0" w:rsidP="0067716E">
            <w:pPr>
              <w:rPr>
                <w:b/>
                <w:bCs/>
                <w:color w:val="FF0000"/>
                <w:szCs w:val="26"/>
              </w:rPr>
            </w:pPr>
            <w:r w:rsidRPr="00AD0EF0">
              <w:rPr>
                <w:b/>
                <w:bCs/>
                <w:color w:val="FF0000"/>
                <w:szCs w:val="26"/>
              </w:rPr>
              <w:t>Total production cost</w:t>
            </w:r>
          </w:p>
        </w:tc>
        <w:tc>
          <w:tcPr>
            <w:tcW w:w="1320" w:type="dxa"/>
            <w:tcBorders>
              <w:top w:val="nil"/>
              <w:left w:val="nil"/>
              <w:bottom w:val="nil"/>
              <w:right w:val="nil"/>
            </w:tcBorders>
            <w:shd w:val="clear" w:color="auto" w:fill="auto"/>
            <w:noWrap/>
            <w:vAlign w:val="bottom"/>
            <w:hideMark/>
          </w:tcPr>
          <w:p w14:paraId="0CD0F466" w14:textId="77777777" w:rsidR="00AD0EF0" w:rsidRPr="00AD0EF0" w:rsidRDefault="00AD0EF0" w:rsidP="0067716E">
            <w:pPr>
              <w:rPr>
                <w:b/>
                <w:bCs/>
                <w:color w:val="FF0000"/>
                <w:szCs w:val="26"/>
              </w:rPr>
            </w:pPr>
            <w:r w:rsidRPr="00AD0EF0">
              <w:rPr>
                <w:b/>
                <w:bCs/>
                <w:color w:val="FF0000"/>
                <w:szCs w:val="26"/>
              </w:rPr>
              <w:t>77,000</w:t>
            </w:r>
          </w:p>
        </w:tc>
        <w:tc>
          <w:tcPr>
            <w:tcW w:w="1320" w:type="dxa"/>
            <w:tcBorders>
              <w:top w:val="nil"/>
              <w:left w:val="nil"/>
              <w:bottom w:val="nil"/>
              <w:right w:val="nil"/>
            </w:tcBorders>
            <w:shd w:val="clear" w:color="auto" w:fill="auto"/>
            <w:noWrap/>
            <w:vAlign w:val="bottom"/>
            <w:hideMark/>
          </w:tcPr>
          <w:p w14:paraId="473CB237" w14:textId="77777777" w:rsidR="00AD0EF0" w:rsidRPr="00AD0EF0" w:rsidRDefault="00AD0EF0" w:rsidP="0067716E">
            <w:pPr>
              <w:rPr>
                <w:b/>
                <w:bCs/>
                <w:color w:val="FF0000"/>
                <w:szCs w:val="26"/>
              </w:rPr>
            </w:pPr>
            <w:r w:rsidRPr="00AD0EF0">
              <w:rPr>
                <w:b/>
                <w:bCs/>
                <w:color w:val="FF0000"/>
                <w:szCs w:val="26"/>
              </w:rPr>
              <w:t>87,000</w:t>
            </w:r>
          </w:p>
        </w:tc>
        <w:tc>
          <w:tcPr>
            <w:tcW w:w="1320" w:type="dxa"/>
            <w:tcBorders>
              <w:top w:val="nil"/>
              <w:left w:val="nil"/>
              <w:bottom w:val="nil"/>
              <w:right w:val="nil"/>
            </w:tcBorders>
            <w:shd w:val="clear" w:color="auto" w:fill="auto"/>
            <w:noWrap/>
            <w:vAlign w:val="bottom"/>
            <w:hideMark/>
          </w:tcPr>
          <w:p w14:paraId="7E8DB48E" w14:textId="77777777" w:rsidR="00AD0EF0" w:rsidRPr="00AD0EF0" w:rsidRDefault="00AD0EF0" w:rsidP="0067716E">
            <w:pPr>
              <w:rPr>
                <w:b/>
                <w:bCs/>
                <w:color w:val="FF0000"/>
                <w:szCs w:val="26"/>
              </w:rPr>
            </w:pPr>
            <w:r w:rsidRPr="00AD0EF0">
              <w:rPr>
                <w:b/>
                <w:bCs/>
                <w:color w:val="FF0000"/>
                <w:szCs w:val="26"/>
              </w:rPr>
              <w:t>88,750</w:t>
            </w:r>
          </w:p>
        </w:tc>
        <w:tc>
          <w:tcPr>
            <w:tcW w:w="1320" w:type="dxa"/>
            <w:tcBorders>
              <w:top w:val="nil"/>
              <w:left w:val="nil"/>
              <w:bottom w:val="nil"/>
              <w:right w:val="nil"/>
            </w:tcBorders>
            <w:shd w:val="clear" w:color="auto" w:fill="auto"/>
            <w:noWrap/>
            <w:vAlign w:val="bottom"/>
            <w:hideMark/>
          </w:tcPr>
          <w:p w14:paraId="1D549DDB" w14:textId="77777777" w:rsidR="00AD0EF0" w:rsidRPr="00AD0EF0" w:rsidRDefault="00AD0EF0" w:rsidP="0067716E">
            <w:pPr>
              <w:rPr>
                <w:b/>
                <w:bCs/>
                <w:color w:val="FF0000"/>
                <w:szCs w:val="26"/>
              </w:rPr>
            </w:pPr>
            <w:r w:rsidRPr="00AD0EF0">
              <w:rPr>
                <w:b/>
                <w:bCs/>
                <w:color w:val="FF0000"/>
                <w:szCs w:val="26"/>
              </w:rPr>
              <w:t>97,000</w:t>
            </w:r>
          </w:p>
        </w:tc>
      </w:tr>
      <w:tr w:rsidR="00AD0EF0" w:rsidRPr="00AD0EF0" w14:paraId="1396B770" w14:textId="77777777" w:rsidTr="0067716E">
        <w:trPr>
          <w:trHeight w:val="241"/>
        </w:trPr>
        <w:tc>
          <w:tcPr>
            <w:tcW w:w="4182" w:type="dxa"/>
            <w:tcBorders>
              <w:top w:val="nil"/>
              <w:left w:val="nil"/>
              <w:bottom w:val="nil"/>
              <w:right w:val="nil"/>
            </w:tcBorders>
            <w:shd w:val="clear" w:color="auto" w:fill="auto"/>
            <w:noWrap/>
            <w:vAlign w:val="bottom"/>
            <w:hideMark/>
          </w:tcPr>
          <w:p w14:paraId="5EB380AE" w14:textId="77777777" w:rsidR="00AD0EF0" w:rsidRPr="00AD0EF0" w:rsidRDefault="00AD0EF0" w:rsidP="0067716E">
            <w:pPr>
              <w:rPr>
                <w:color w:val="FF0000"/>
                <w:szCs w:val="26"/>
              </w:rPr>
            </w:pPr>
          </w:p>
        </w:tc>
        <w:tc>
          <w:tcPr>
            <w:tcW w:w="1320" w:type="dxa"/>
            <w:tcBorders>
              <w:top w:val="nil"/>
              <w:left w:val="nil"/>
              <w:bottom w:val="nil"/>
              <w:right w:val="nil"/>
            </w:tcBorders>
            <w:shd w:val="clear" w:color="auto" w:fill="auto"/>
            <w:noWrap/>
            <w:vAlign w:val="bottom"/>
            <w:hideMark/>
          </w:tcPr>
          <w:p w14:paraId="275C8AB9" w14:textId="77777777" w:rsidR="00AD0EF0" w:rsidRPr="00AD0EF0" w:rsidRDefault="00AD0EF0" w:rsidP="0067716E">
            <w:pPr>
              <w:rPr>
                <w:color w:val="FF0000"/>
                <w:szCs w:val="26"/>
              </w:rPr>
            </w:pPr>
          </w:p>
        </w:tc>
        <w:tc>
          <w:tcPr>
            <w:tcW w:w="1320" w:type="dxa"/>
            <w:tcBorders>
              <w:top w:val="nil"/>
              <w:left w:val="nil"/>
              <w:bottom w:val="nil"/>
              <w:right w:val="nil"/>
            </w:tcBorders>
            <w:shd w:val="clear" w:color="auto" w:fill="auto"/>
            <w:noWrap/>
            <w:vAlign w:val="bottom"/>
            <w:hideMark/>
          </w:tcPr>
          <w:p w14:paraId="2442AA2F" w14:textId="77777777" w:rsidR="00AD0EF0" w:rsidRPr="00AD0EF0" w:rsidRDefault="00AD0EF0" w:rsidP="0067716E">
            <w:pPr>
              <w:rPr>
                <w:color w:val="FF0000"/>
                <w:szCs w:val="26"/>
              </w:rPr>
            </w:pPr>
          </w:p>
        </w:tc>
        <w:tc>
          <w:tcPr>
            <w:tcW w:w="1320" w:type="dxa"/>
            <w:tcBorders>
              <w:top w:val="nil"/>
              <w:left w:val="nil"/>
              <w:bottom w:val="nil"/>
              <w:right w:val="nil"/>
            </w:tcBorders>
            <w:shd w:val="clear" w:color="auto" w:fill="auto"/>
            <w:noWrap/>
            <w:vAlign w:val="bottom"/>
            <w:hideMark/>
          </w:tcPr>
          <w:p w14:paraId="2C8791C9" w14:textId="77777777" w:rsidR="00AD0EF0" w:rsidRPr="00AD0EF0" w:rsidRDefault="00AD0EF0" w:rsidP="0067716E">
            <w:pPr>
              <w:rPr>
                <w:color w:val="FF0000"/>
                <w:szCs w:val="26"/>
              </w:rPr>
            </w:pPr>
          </w:p>
        </w:tc>
        <w:tc>
          <w:tcPr>
            <w:tcW w:w="1320" w:type="dxa"/>
            <w:tcBorders>
              <w:top w:val="nil"/>
              <w:left w:val="nil"/>
              <w:bottom w:val="nil"/>
              <w:right w:val="nil"/>
            </w:tcBorders>
            <w:shd w:val="clear" w:color="auto" w:fill="auto"/>
            <w:noWrap/>
            <w:vAlign w:val="bottom"/>
            <w:hideMark/>
          </w:tcPr>
          <w:p w14:paraId="67F09526" w14:textId="77777777" w:rsidR="00AD0EF0" w:rsidRPr="00AD0EF0" w:rsidRDefault="00AD0EF0" w:rsidP="0067716E">
            <w:pPr>
              <w:rPr>
                <w:color w:val="FF0000"/>
                <w:szCs w:val="26"/>
              </w:rPr>
            </w:pPr>
          </w:p>
        </w:tc>
      </w:tr>
      <w:tr w:rsidR="00AD0EF0" w:rsidRPr="00AD0EF0" w14:paraId="6B350A99" w14:textId="77777777" w:rsidTr="0067716E">
        <w:trPr>
          <w:trHeight w:val="241"/>
        </w:trPr>
        <w:tc>
          <w:tcPr>
            <w:tcW w:w="4182" w:type="dxa"/>
            <w:tcBorders>
              <w:top w:val="nil"/>
              <w:left w:val="nil"/>
              <w:bottom w:val="nil"/>
              <w:right w:val="nil"/>
            </w:tcBorders>
            <w:shd w:val="clear" w:color="auto" w:fill="auto"/>
            <w:noWrap/>
            <w:vAlign w:val="center"/>
            <w:hideMark/>
          </w:tcPr>
          <w:p w14:paraId="1807F4FE" w14:textId="77777777" w:rsidR="00AD0EF0" w:rsidRPr="00AD0EF0" w:rsidRDefault="00AD0EF0" w:rsidP="0067716E">
            <w:pPr>
              <w:rPr>
                <w:color w:val="FF0000"/>
                <w:szCs w:val="26"/>
              </w:rPr>
            </w:pPr>
            <w:r w:rsidRPr="00AD0EF0">
              <w:rPr>
                <w:color w:val="FF0000"/>
                <w:szCs w:val="26"/>
              </w:rPr>
              <w:t>77000 = a + b * 10000</w:t>
            </w:r>
          </w:p>
        </w:tc>
        <w:tc>
          <w:tcPr>
            <w:tcW w:w="1320" w:type="dxa"/>
            <w:tcBorders>
              <w:top w:val="nil"/>
              <w:left w:val="nil"/>
              <w:bottom w:val="nil"/>
              <w:right w:val="nil"/>
            </w:tcBorders>
            <w:shd w:val="clear" w:color="auto" w:fill="auto"/>
            <w:noWrap/>
            <w:vAlign w:val="bottom"/>
            <w:hideMark/>
          </w:tcPr>
          <w:p w14:paraId="044E7BAF" w14:textId="77777777" w:rsidR="00AD0EF0" w:rsidRPr="00AD0EF0" w:rsidRDefault="00AD0EF0" w:rsidP="0067716E">
            <w:pPr>
              <w:rPr>
                <w:color w:val="FF0000"/>
                <w:szCs w:val="26"/>
              </w:rPr>
            </w:pPr>
            <w:r w:rsidRPr="00AD0EF0">
              <w:rPr>
                <w:color w:val="FF0000"/>
                <w:szCs w:val="26"/>
              </w:rPr>
              <w:t>a =</w:t>
            </w:r>
          </w:p>
        </w:tc>
        <w:tc>
          <w:tcPr>
            <w:tcW w:w="1320" w:type="dxa"/>
            <w:tcBorders>
              <w:top w:val="nil"/>
              <w:left w:val="nil"/>
              <w:bottom w:val="nil"/>
              <w:right w:val="nil"/>
            </w:tcBorders>
            <w:shd w:val="clear" w:color="auto" w:fill="auto"/>
            <w:noWrap/>
            <w:vAlign w:val="bottom"/>
            <w:hideMark/>
          </w:tcPr>
          <w:p w14:paraId="51EBA005" w14:textId="77777777" w:rsidR="00AD0EF0" w:rsidRPr="00AD0EF0" w:rsidRDefault="00AD0EF0" w:rsidP="0067716E">
            <w:pPr>
              <w:rPr>
                <w:color w:val="FF0000"/>
                <w:szCs w:val="26"/>
              </w:rPr>
            </w:pPr>
            <w:r w:rsidRPr="00AD0EF0">
              <w:rPr>
                <w:color w:val="FF0000"/>
                <w:szCs w:val="26"/>
              </w:rPr>
              <w:t>27,000</w:t>
            </w:r>
          </w:p>
        </w:tc>
        <w:tc>
          <w:tcPr>
            <w:tcW w:w="1320" w:type="dxa"/>
            <w:tcBorders>
              <w:top w:val="nil"/>
              <w:left w:val="nil"/>
              <w:bottom w:val="nil"/>
              <w:right w:val="nil"/>
            </w:tcBorders>
            <w:shd w:val="clear" w:color="auto" w:fill="auto"/>
            <w:noWrap/>
            <w:vAlign w:val="bottom"/>
            <w:hideMark/>
          </w:tcPr>
          <w:p w14:paraId="5766C98A" w14:textId="77777777" w:rsidR="00AD0EF0" w:rsidRPr="00AD0EF0" w:rsidRDefault="00AD0EF0" w:rsidP="0067716E">
            <w:pPr>
              <w:rPr>
                <w:color w:val="FF0000"/>
                <w:szCs w:val="26"/>
              </w:rPr>
            </w:pPr>
          </w:p>
        </w:tc>
        <w:tc>
          <w:tcPr>
            <w:tcW w:w="1320" w:type="dxa"/>
            <w:tcBorders>
              <w:top w:val="nil"/>
              <w:left w:val="nil"/>
              <w:bottom w:val="nil"/>
              <w:right w:val="nil"/>
            </w:tcBorders>
            <w:shd w:val="clear" w:color="auto" w:fill="auto"/>
            <w:noWrap/>
            <w:vAlign w:val="bottom"/>
            <w:hideMark/>
          </w:tcPr>
          <w:p w14:paraId="1D4E984A" w14:textId="77777777" w:rsidR="00AD0EF0" w:rsidRPr="00AD0EF0" w:rsidRDefault="00AD0EF0" w:rsidP="0067716E">
            <w:pPr>
              <w:rPr>
                <w:color w:val="FF0000"/>
                <w:szCs w:val="26"/>
              </w:rPr>
            </w:pPr>
          </w:p>
        </w:tc>
      </w:tr>
      <w:tr w:rsidR="00AD0EF0" w:rsidRPr="00AD0EF0" w14:paraId="25EDE480" w14:textId="77777777" w:rsidTr="0067716E">
        <w:trPr>
          <w:trHeight w:val="241"/>
        </w:trPr>
        <w:tc>
          <w:tcPr>
            <w:tcW w:w="4182" w:type="dxa"/>
            <w:tcBorders>
              <w:top w:val="nil"/>
              <w:left w:val="nil"/>
              <w:bottom w:val="nil"/>
              <w:right w:val="nil"/>
            </w:tcBorders>
            <w:shd w:val="clear" w:color="auto" w:fill="auto"/>
            <w:noWrap/>
            <w:vAlign w:val="center"/>
            <w:hideMark/>
          </w:tcPr>
          <w:p w14:paraId="6CE486DE" w14:textId="77777777" w:rsidR="00AD0EF0" w:rsidRPr="00AD0EF0" w:rsidRDefault="00AD0EF0" w:rsidP="0067716E">
            <w:pPr>
              <w:rPr>
                <w:color w:val="FF0000"/>
                <w:szCs w:val="26"/>
              </w:rPr>
            </w:pPr>
            <w:r w:rsidRPr="00AD0EF0">
              <w:rPr>
                <w:color w:val="FF0000"/>
                <w:szCs w:val="26"/>
              </w:rPr>
              <w:t>97,000 = a + b * 14000</w:t>
            </w:r>
          </w:p>
        </w:tc>
        <w:tc>
          <w:tcPr>
            <w:tcW w:w="1320" w:type="dxa"/>
            <w:tcBorders>
              <w:top w:val="nil"/>
              <w:left w:val="nil"/>
              <w:bottom w:val="nil"/>
              <w:right w:val="nil"/>
            </w:tcBorders>
            <w:shd w:val="clear" w:color="auto" w:fill="auto"/>
            <w:noWrap/>
            <w:vAlign w:val="bottom"/>
            <w:hideMark/>
          </w:tcPr>
          <w:p w14:paraId="1616D316" w14:textId="77777777" w:rsidR="00AD0EF0" w:rsidRPr="00AD0EF0" w:rsidRDefault="00AD0EF0" w:rsidP="0067716E">
            <w:pPr>
              <w:rPr>
                <w:color w:val="FF0000"/>
                <w:szCs w:val="26"/>
              </w:rPr>
            </w:pPr>
            <w:r w:rsidRPr="00AD0EF0">
              <w:rPr>
                <w:color w:val="FF0000"/>
                <w:szCs w:val="26"/>
              </w:rPr>
              <w:t>b =</w:t>
            </w:r>
          </w:p>
        </w:tc>
        <w:tc>
          <w:tcPr>
            <w:tcW w:w="1320" w:type="dxa"/>
            <w:tcBorders>
              <w:top w:val="nil"/>
              <w:left w:val="nil"/>
              <w:bottom w:val="nil"/>
              <w:right w:val="nil"/>
            </w:tcBorders>
            <w:shd w:val="clear" w:color="auto" w:fill="auto"/>
            <w:noWrap/>
            <w:vAlign w:val="bottom"/>
            <w:hideMark/>
          </w:tcPr>
          <w:p w14:paraId="04AC9DC8" w14:textId="77777777" w:rsidR="00AD0EF0" w:rsidRPr="00AD0EF0" w:rsidRDefault="00AD0EF0" w:rsidP="0067716E">
            <w:pPr>
              <w:rPr>
                <w:color w:val="FF0000"/>
                <w:szCs w:val="26"/>
              </w:rPr>
            </w:pPr>
            <w:r w:rsidRPr="00AD0EF0">
              <w:rPr>
                <w:color w:val="FF0000"/>
                <w:szCs w:val="26"/>
              </w:rPr>
              <w:t>5</w:t>
            </w:r>
          </w:p>
        </w:tc>
        <w:tc>
          <w:tcPr>
            <w:tcW w:w="1320" w:type="dxa"/>
            <w:tcBorders>
              <w:top w:val="nil"/>
              <w:left w:val="nil"/>
              <w:bottom w:val="nil"/>
              <w:right w:val="nil"/>
            </w:tcBorders>
            <w:shd w:val="clear" w:color="auto" w:fill="auto"/>
            <w:noWrap/>
            <w:vAlign w:val="bottom"/>
            <w:hideMark/>
          </w:tcPr>
          <w:p w14:paraId="6D2DAA44" w14:textId="77777777" w:rsidR="00AD0EF0" w:rsidRPr="00AD0EF0" w:rsidRDefault="00AD0EF0" w:rsidP="0067716E">
            <w:pPr>
              <w:rPr>
                <w:color w:val="FF0000"/>
                <w:szCs w:val="26"/>
              </w:rPr>
            </w:pPr>
          </w:p>
        </w:tc>
        <w:tc>
          <w:tcPr>
            <w:tcW w:w="1320" w:type="dxa"/>
            <w:tcBorders>
              <w:top w:val="nil"/>
              <w:left w:val="nil"/>
              <w:bottom w:val="nil"/>
              <w:right w:val="nil"/>
            </w:tcBorders>
            <w:shd w:val="clear" w:color="auto" w:fill="auto"/>
            <w:noWrap/>
            <w:vAlign w:val="bottom"/>
            <w:hideMark/>
          </w:tcPr>
          <w:p w14:paraId="0BE9DDC7" w14:textId="77777777" w:rsidR="00AD0EF0" w:rsidRPr="00AD0EF0" w:rsidRDefault="00AD0EF0" w:rsidP="0067716E">
            <w:pPr>
              <w:rPr>
                <w:color w:val="FF0000"/>
                <w:szCs w:val="26"/>
              </w:rPr>
            </w:pPr>
          </w:p>
        </w:tc>
      </w:tr>
    </w:tbl>
    <w:p w14:paraId="3263C7BC" w14:textId="7AFF5989" w:rsidR="00AD0EF0" w:rsidRPr="00AD0EF0" w:rsidRDefault="00AD0EF0" w:rsidP="00AD0EF0">
      <w:pPr>
        <w:tabs>
          <w:tab w:val="left" w:pos="1060"/>
        </w:tabs>
        <w:spacing w:line="276" w:lineRule="auto"/>
        <w:jc w:val="both"/>
        <w:rPr>
          <w:color w:val="FF0000"/>
        </w:rPr>
      </w:pPr>
      <w:r w:rsidRPr="00AD0EF0">
        <w:rPr>
          <w:color w:val="FF0000"/>
        </w:rPr>
        <w:t>If actual production was 12,</w:t>
      </w:r>
      <w:r>
        <w:rPr>
          <w:color w:val="FF0000"/>
        </w:rPr>
        <w:t>5</w:t>
      </w:r>
      <w:r w:rsidRPr="00AD0EF0">
        <w:rPr>
          <w:color w:val="FF0000"/>
        </w:rPr>
        <w:t>00 shirts, what is the flexed budget production costs</w:t>
      </w:r>
    </w:p>
    <w:p w14:paraId="38F24AD8" w14:textId="40D7433D" w:rsidR="00AD0EF0" w:rsidRPr="00AD0EF0" w:rsidRDefault="00AD0EF0" w:rsidP="00AD0EF0">
      <w:pPr>
        <w:tabs>
          <w:tab w:val="left" w:pos="1060"/>
        </w:tabs>
        <w:spacing w:line="276" w:lineRule="auto"/>
        <w:jc w:val="both"/>
        <w:rPr>
          <w:color w:val="FF0000"/>
        </w:rPr>
      </w:pPr>
      <w:r w:rsidRPr="00AD0EF0">
        <w:rPr>
          <w:color w:val="FF0000"/>
        </w:rPr>
        <w:t xml:space="preserve"> 27,000 + 5 * 12,</w:t>
      </w:r>
      <w:r>
        <w:rPr>
          <w:color w:val="FF0000"/>
        </w:rPr>
        <w:t>5</w:t>
      </w:r>
      <w:r w:rsidRPr="00AD0EF0">
        <w:rPr>
          <w:color w:val="FF0000"/>
        </w:rPr>
        <w:t xml:space="preserve">00 = </w:t>
      </w:r>
      <w:r>
        <w:rPr>
          <w:b/>
          <w:bCs/>
          <w:color w:val="FF0000"/>
        </w:rPr>
        <w:t>89</w:t>
      </w:r>
      <w:r w:rsidRPr="00AD0EF0">
        <w:rPr>
          <w:b/>
          <w:bCs/>
          <w:color w:val="FF0000"/>
        </w:rPr>
        <w:t>,</w:t>
      </w:r>
      <w:r>
        <w:rPr>
          <w:b/>
          <w:bCs/>
          <w:color w:val="FF0000"/>
        </w:rPr>
        <w:t>5</w:t>
      </w:r>
      <w:r w:rsidRPr="00AD0EF0">
        <w:rPr>
          <w:b/>
          <w:bCs/>
          <w:color w:val="FF0000"/>
        </w:rPr>
        <w:t>00 ($)</w:t>
      </w:r>
    </w:p>
    <w:p w14:paraId="4C4C73B5" w14:textId="77777777" w:rsidR="00AD0EF0" w:rsidRDefault="00AD0EF0" w:rsidP="00A524B4">
      <w:pPr>
        <w:tabs>
          <w:tab w:val="left" w:pos="1060"/>
        </w:tabs>
        <w:spacing w:line="276" w:lineRule="auto"/>
        <w:jc w:val="both"/>
      </w:pPr>
    </w:p>
    <w:p w14:paraId="53C75C52" w14:textId="1D1535A2" w:rsidR="00CC6583" w:rsidRDefault="00CC6583" w:rsidP="00A524B4">
      <w:pPr>
        <w:tabs>
          <w:tab w:val="left" w:pos="1060"/>
        </w:tabs>
        <w:spacing w:line="276" w:lineRule="auto"/>
        <w:jc w:val="both"/>
      </w:pPr>
      <w:r>
        <w:t>Random 1 trong 2 câu sau</w:t>
      </w:r>
    </w:p>
    <w:p w14:paraId="1837AA8F" w14:textId="4F964AFB" w:rsidR="003E60B2" w:rsidRDefault="003E60B2" w:rsidP="00A524B4">
      <w:pPr>
        <w:tabs>
          <w:tab w:val="left" w:pos="1060"/>
        </w:tabs>
        <w:spacing w:line="276" w:lineRule="auto"/>
        <w:jc w:val="both"/>
      </w:pPr>
      <w:r>
        <w:t>Câu 3 (2 điểm): Apple manufactures and sells four products: Iphone, Ipod, Ipad, and Macbook. Relevant information is as following:</w:t>
      </w:r>
    </w:p>
    <w:p w14:paraId="48253000" w14:textId="55AF4771" w:rsidR="003E60B2" w:rsidRDefault="003E60B2" w:rsidP="00A524B4">
      <w:pPr>
        <w:tabs>
          <w:tab w:val="left" w:pos="1060"/>
        </w:tabs>
        <w:spacing w:line="276" w:lineRule="auto"/>
        <w:jc w:val="both"/>
      </w:pPr>
    </w:p>
    <w:p w14:paraId="405492EB" w14:textId="375FABC3" w:rsidR="003E60B2" w:rsidRDefault="003E60B2" w:rsidP="00A524B4">
      <w:pPr>
        <w:tabs>
          <w:tab w:val="left" w:pos="1060"/>
        </w:tabs>
        <w:spacing w:line="276" w:lineRule="auto"/>
        <w:jc w:val="both"/>
      </w:pPr>
      <w:r>
        <w:tab/>
      </w:r>
      <w:r>
        <w:tab/>
      </w:r>
      <w:r>
        <w:tab/>
      </w:r>
      <w:r>
        <w:tab/>
        <w:t xml:space="preserve">iPhone </w:t>
      </w:r>
      <w:r>
        <w:tab/>
      </w:r>
      <w:r>
        <w:tab/>
        <w:t xml:space="preserve">iPod </w:t>
      </w:r>
      <w:r>
        <w:tab/>
      </w:r>
      <w:r>
        <w:tab/>
        <w:t xml:space="preserve">iPad </w:t>
      </w:r>
      <w:r>
        <w:tab/>
      </w:r>
      <w:r>
        <w:tab/>
        <w:t>MacBook</w:t>
      </w:r>
    </w:p>
    <w:p w14:paraId="6C4D25EA" w14:textId="14587625" w:rsidR="003E60B2" w:rsidRDefault="003E60B2" w:rsidP="00A524B4">
      <w:pPr>
        <w:tabs>
          <w:tab w:val="left" w:pos="1060"/>
        </w:tabs>
        <w:spacing w:line="276" w:lineRule="auto"/>
        <w:jc w:val="both"/>
      </w:pPr>
      <w:r>
        <w:t>Selling price ($)</w:t>
      </w:r>
      <w:r>
        <w:tab/>
      </w:r>
      <w:r>
        <w:tab/>
        <w:t>400</w:t>
      </w:r>
      <w:r>
        <w:tab/>
      </w:r>
      <w:r>
        <w:tab/>
      </w:r>
      <w:r>
        <w:tab/>
        <w:t>200</w:t>
      </w:r>
      <w:r>
        <w:tab/>
      </w:r>
      <w:r>
        <w:tab/>
        <w:t>600</w:t>
      </w:r>
      <w:r>
        <w:tab/>
      </w:r>
      <w:r>
        <w:tab/>
        <w:t>1500</w:t>
      </w:r>
    </w:p>
    <w:p w14:paraId="3F6B866E" w14:textId="77777777" w:rsidR="003E60B2" w:rsidRDefault="003E60B2" w:rsidP="00A524B4">
      <w:pPr>
        <w:tabs>
          <w:tab w:val="left" w:pos="1060"/>
        </w:tabs>
        <w:spacing w:line="276" w:lineRule="auto"/>
        <w:jc w:val="both"/>
      </w:pPr>
      <w:r>
        <w:t>Variable cost (%)</w:t>
      </w:r>
      <w:r>
        <w:tab/>
      </w:r>
      <w:r>
        <w:tab/>
        <w:t>50%</w:t>
      </w:r>
      <w:r>
        <w:tab/>
      </w:r>
      <w:r>
        <w:tab/>
      </w:r>
      <w:r>
        <w:tab/>
        <w:t>40%</w:t>
      </w:r>
      <w:r>
        <w:tab/>
      </w:r>
      <w:r>
        <w:tab/>
        <w:t>20%</w:t>
      </w:r>
      <w:r>
        <w:tab/>
      </w:r>
      <w:r>
        <w:tab/>
        <w:t>30%</w:t>
      </w:r>
    </w:p>
    <w:p w14:paraId="6A2E7A15" w14:textId="77777777" w:rsidR="003E60B2" w:rsidRDefault="003E60B2" w:rsidP="00A524B4">
      <w:pPr>
        <w:tabs>
          <w:tab w:val="left" w:pos="1060"/>
        </w:tabs>
        <w:spacing w:line="276" w:lineRule="auto"/>
        <w:jc w:val="both"/>
      </w:pPr>
    </w:p>
    <w:p w14:paraId="5807DB0F" w14:textId="77777777" w:rsidR="003E60B2" w:rsidRDefault="003E60B2" w:rsidP="00A524B4">
      <w:pPr>
        <w:tabs>
          <w:tab w:val="left" w:pos="1060"/>
        </w:tabs>
        <w:spacing w:line="276" w:lineRule="auto"/>
        <w:jc w:val="both"/>
      </w:pPr>
      <w:r>
        <w:t>Total fixed costs are $2mil. An analysis of past trading patterns indicates that the products are sold in the ration 4:2:3:1</w:t>
      </w:r>
    </w:p>
    <w:p w14:paraId="7D4696B1" w14:textId="77777777" w:rsidR="003E60B2" w:rsidRDefault="003E60B2" w:rsidP="00A524B4">
      <w:pPr>
        <w:tabs>
          <w:tab w:val="left" w:pos="1060"/>
        </w:tabs>
        <w:spacing w:line="276" w:lineRule="auto"/>
        <w:jc w:val="both"/>
      </w:pPr>
      <w:r>
        <w:t>a. Calculate the breakeven sales revenue for each product.</w:t>
      </w:r>
    </w:p>
    <w:p w14:paraId="3573354A" w14:textId="42D5EB38" w:rsidR="00CC6583" w:rsidRDefault="003E60B2" w:rsidP="00A524B4">
      <w:pPr>
        <w:tabs>
          <w:tab w:val="left" w:pos="1060"/>
        </w:tabs>
        <w:spacing w:line="276" w:lineRule="auto"/>
        <w:jc w:val="both"/>
      </w:pPr>
      <w:r>
        <w:t>b. Calculate the break even sale quantity for each product.</w:t>
      </w:r>
    </w:p>
    <w:tbl>
      <w:tblPr>
        <w:tblW w:w="9378" w:type="dxa"/>
        <w:tblLook w:val="04A0" w:firstRow="1" w:lastRow="0" w:firstColumn="1" w:lastColumn="0" w:noHBand="0" w:noVBand="1"/>
      </w:tblPr>
      <w:tblGrid>
        <w:gridCol w:w="2131"/>
        <w:gridCol w:w="1029"/>
        <w:gridCol w:w="1029"/>
        <w:gridCol w:w="1176"/>
        <w:gridCol w:w="1775"/>
        <w:gridCol w:w="1357"/>
        <w:gridCol w:w="881"/>
      </w:tblGrid>
      <w:tr w:rsidR="00CC6583" w:rsidRPr="00CC6583" w14:paraId="5E0601FC" w14:textId="77777777" w:rsidTr="00CC6583">
        <w:trPr>
          <w:trHeight w:val="247"/>
        </w:trPr>
        <w:tc>
          <w:tcPr>
            <w:tcW w:w="2131" w:type="dxa"/>
            <w:tcBorders>
              <w:top w:val="nil"/>
              <w:left w:val="nil"/>
              <w:bottom w:val="nil"/>
              <w:right w:val="nil"/>
            </w:tcBorders>
            <w:shd w:val="clear" w:color="auto" w:fill="auto"/>
            <w:vAlign w:val="bottom"/>
            <w:hideMark/>
          </w:tcPr>
          <w:p w14:paraId="5CA0E68B" w14:textId="77777777" w:rsidR="00CC6583" w:rsidRPr="00CC6583" w:rsidRDefault="00CC6583" w:rsidP="00CC6583">
            <w:pPr>
              <w:rPr>
                <w:color w:val="FF0000"/>
                <w:sz w:val="20"/>
                <w:szCs w:val="20"/>
              </w:rPr>
            </w:pPr>
          </w:p>
        </w:tc>
        <w:tc>
          <w:tcPr>
            <w:tcW w:w="1029" w:type="dxa"/>
            <w:tcBorders>
              <w:top w:val="nil"/>
              <w:left w:val="nil"/>
              <w:bottom w:val="nil"/>
              <w:right w:val="nil"/>
            </w:tcBorders>
            <w:shd w:val="clear" w:color="auto" w:fill="auto"/>
            <w:vAlign w:val="center"/>
            <w:hideMark/>
          </w:tcPr>
          <w:p w14:paraId="23B9372B" w14:textId="77777777" w:rsidR="00CC6583" w:rsidRPr="00CC6583" w:rsidRDefault="00CC6583" w:rsidP="00CC6583">
            <w:pPr>
              <w:jc w:val="both"/>
              <w:rPr>
                <w:color w:val="FF0000"/>
                <w:sz w:val="24"/>
              </w:rPr>
            </w:pPr>
            <w:r w:rsidRPr="00CC6583">
              <w:rPr>
                <w:color w:val="FF0000"/>
                <w:sz w:val="24"/>
              </w:rPr>
              <w:t xml:space="preserve">iPhone </w:t>
            </w:r>
          </w:p>
        </w:tc>
        <w:tc>
          <w:tcPr>
            <w:tcW w:w="1029" w:type="dxa"/>
            <w:tcBorders>
              <w:top w:val="nil"/>
              <w:left w:val="nil"/>
              <w:bottom w:val="nil"/>
              <w:right w:val="nil"/>
            </w:tcBorders>
            <w:shd w:val="clear" w:color="auto" w:fill="auto"/>
            <w:vAlign w:val="center"/>
            <w:hideMark/>
          </w:tcPr>
          <w:p w14:paraId="138629D7" w14:textId="77777777" w:rsidR="00CC6583" w:rsidRPr="00CC6583" w:rsidRDefault="00CC6583" w:rsidP="00CC6583">
            <w:pPr>
              <w:jc w:val="both"/>
              <w:rPr>
                <w:color w:val="FF0000"/>
                <w:sz w:val="24"/>
              </w:rPr>
            </w:pPr>
            <w:r w:rsidRPr="00CC6583">
              <w:rPr>
                <w:color w:val="FF0000"/>
                <w:sz w:val="24"/>
              </w:rPr>
              <w:t xml:space="preserve">iPod </w:t>
            </w:r>
          </w:p>
        </w:tc>
        <w:tc>
          <w:tcPr>
            <w:tcW w:w="1176" w:type="dxa"/>
            <w:tcBorders>
              <w:top w:val="nil"/>
              <w:left w:val="nil"/>
              <w:bottom w:val="nil"/>
              <w:right w:val="nil"/>
            </w:tcBorders>
            <w:shd w:val="clear" w:color="auto" w:fill="auto"/>
            <w:vAlign w:val="center"/>
            <w:hideMark/>
          </w:tcPr>
          <w:p w14:paraId="1CFFDFF2" w14:textId="77777777" w:rsidR="00CC6583" w:rsidRPr="00CC6583" w:rsidRDefault="00CC6583" w:rsidP="00CC6583">
            <w:pPr>
              <w:jc w:val="both"/>
              <w:rPr>
                <w:color w:val="FF0000"/>
                <w:sz w:val="24"/>
              </w:rPr>
            </w:pPr>
            <w:r w:rsidRPr="00CC6583">
              <w:rPr>
                <w:color w:val="FF0000"/>
                <w:sz w:val="24"/>
              </w:rPr>
              <w:t xml:space="preserve">iPad </w:t>
            </w:r>
          </w:p>
        </w:tc>
        <w:tc>
          <w:tcPr>
            <w:tcW w:w="1775" w:type="dxa"/>
            <w:tcBorders>
              <w:top w:val="nil"/>
              <w:left w:val="nil"/>
              <w:bottom w:val="nil"/>
              <w:right w:val="nil"/>
            </w:tcBorders>
            <w:shd w:val="clear" w:color="auto" w:fill="auto"/>
            <w:vAlign w:val="center"/>
            <w:hideMark/>
          </w:tcPr>
          <w:p w14:paraId="1F3EFB4B" w14:textId="77777777" w:rsidR="00CC6583" w:rsidRPr="00CC6583" w:rsidRDefault="00CC6583" w:rsidP="00CC6583">
            <w:pPr>
              <w:jc w:val="both"/>
              <w:rPr>
                <w:color w:val="FF0000"/>
                <w:sz w:val="24"/>
              </w:rPr>
            </w:pPr>
            <w:r w:rsidRPr="00CC6583">
              <w:rPr>
                <w:color w:val="FF0000"/>
                <w:sz w:val="24"/>
              </w:rPr>
              <w:t>MacBook</w:t>
            </w:r>
          </w:p>
        </w:tc>
        <w:tc>
          <w:tcPr>
            <w:tcW w:w="1357" w:type="dxa"/>
            <w:tcBorders>
              <w:top w:val="nil"/>
              <w:left w:val="nil"/>
              <w:bottom w:val="nil"/>
              <w:right w:val="nil"/>
            </w:tcBorders>
            <w:shd w:val="clear" w:color="auto" w:fill="auto"/>
            <w:vAlign w:val="center"/>
            <w:hideMark/>
          </w:tcPr>
          <w:p w14:paraId="4E3B1E73" w14:textId="77777777" w:rsidR="00CC6583" w:rsidRPr="00CC6583" w:rsidRDefault="00CC6583" w:rsidP="00CC6583">
            <w:pPr>
              <w:jc w:val="both"/>
              <w:rPr>
                <w:color w:val="FF0000"/>
                <w:sz w:val="24"/>
              </w:rPr>
            </w:pPr>
            <w:r w:rsidRPr="00CC6583">
              <w:rPr>
                <w:color w:val="FF0000"/>
                <w:sz w:val="24"/>
              </w:rPr>
              <w:t>Total</w:t>
            </w:r>
          </w:p>
        </w:tc>
        <w:tc>
          <w:tcPr>
            <w:tcW w:w="881" w:type="dxa"/>
            <w:tcBorders>
              <w:top w:val="nil"/>
              <w:left w:val="nil"/>
              <w:bottom w:val="nil"/>
              <w:right w:val="nil"/>
            </w:tcBorders>
            <w:shd w:val="clear" w:color="auto" w:fill="auto"/>
            <w:noWrap/>
            <w:vAlign w:val="bottom"/>
            <w:hideMark/>
          </w:tcPr>
          <w:p w14:paraId="4D0BF014" w14:textId="77777777" w:rsidR="00CC6583" w:rsidRPr="00CC6583" w:rsidRDefault="00CC6583" w:rsidP="00CC6583">
            <w:pPr>
              <w:jc w:val="both"/>
              <w:rPr>
                <w:color w:val="FF0000"/>
                <w:sz w:val="24"/>
              </w:rPr>
            </w:pPr>
          </w:p>
        </w:tc>
      </w:tr>
      <w:tr w:rsidR="00CC6583" w:rsidRPr="00CC6583" w14:paraId="043F7E11" w14:textId="77777777" w:rsidTr="00CC6583">
        <w:trPr>
          <w:trHeight w:val="247"/>
        </w:trPr>
        <w:tc>
          <w:tcPr>
            <w:tcW w:w="2131" w:type="dxa"/>
            <w:tcBorders>
              <w:top w:val="nil"/>
              <w:left w:val="nil"/>
              <w:bottom w:val="nil"/>
              <w:right w:val="nil"/>
            </w:tcBorders>
            <w:shd w:val="clear" w:color="auto" w:fill="auto"/>
            <w:vAlign w:val="center"/>
            <w:hideMark/>
          </w:tcPr>
          <w:p w14:paraId="27870EC5" w14:textId="77777777" w:rsidR="00CC6583" w:rsidRPr="00CC6583" w:rsidRDefault="00CC6583" w:rsidP="00CC6583">
            <w:pPr>
              <w:jc w:val="both"/>
              <w:rPr>
                <w:color w:val="FF0000"/>
                <w:sz w:val="24"/>
              </w:rPr>
            </w:pPr>
            <w:r w:rsidRPr="00CC6583">
              <w:rPr>
                <w:color w:val="FF0000"/>
                <w:sz w:val="24"/>
              </w:rPr>
              <w:t xml:space="preserve"> Selling price ($) </w:t>
            </w:r>
          </w:p>
        </w:tc>
        <w:tc>
          <w:tcPr>
            <w:tcW w:w="1029" w:type="dxa"/>
            <w:tcBorders>
              <w:top w:val="nil"/>
              <w:left w:val="nil"/>
              <w:bottom w:val="nil"/>
              <w:right w:val="nil"/>
            </w:tcBorders>
            <w:shd w:val="clear" w:color="auto" w:fill="auto"/>
            <w:vAlign w:val="center"/>
            <w:hideMark/>
          </w:tcPr>
          <w:p w14:paraId="034E5677" w14:textId="77777777" w:rsidR="00CC6583" w:rsidRPr="00CC6583" w:rsidRDefault="00CC6583" w:rsidP="00CC6583">
            <w:pPr>
              <w:jc w:val="both"/>
              <w:rPr>
                <w:color w:val="FF0000"/>
                <w:sz w:val="24"/>
              </w:rPr>
            </w:pPr>
            <w:r w:rsidRPr="00CC6583">
              <w:rPr>
                <w:color w:val="FF0000"/>
                <w:sz w:val="24"/>
              </w:rPr>
              <w:t xml:space="preserve">            400 </w:t>
            </w:r>
          </w:p>
        </w:tc>
        <w:tc>
          <w:tcPr>
            <w:tcW w:w="1029" w:type="dxa"/>
            <w:tcBorders>
              <w:top w:val="nil"/>
              <w:left w:val="nil"/>
              <w:bottom w:val="nil"/>
              <w:right w:val="nil"/>
            </w:tcBorders>
            <w:shd w:val="clear" w:color="auto" w:fill="auto"/>
            <w:vAlign w:val="center"/>
            <w:hideMark/>
          </w:tcPr>
          <w:p w14:paraId="6F57BDDD" w14:textId="77777777" w:rsidR="00CC6583" w:rsidRPr="00CC6583" w:rsidRDefault="00CC6583" w:rsidP="00CC6583">
            <w:pPr>
              <w:jc w:val="both"/>
              <w:rPr>
                <w:color w:val="FF0000"/>
                <w:sz w:val="24"/>
              </w:rPr>
            </w:pPr>
            <w:r w:rsidRPr="00CC6583">
              <w:rPr>
                <w:color w:val="FF0000"/>
                <w:sz w:val="24"/>
              </w:rPr>
              <w:t xml:space="preserve">            200 </w:t>
            </w:r>
          </w:p>
        </w:tc>
        <w:tc>
          <w:tcPr>
            <w:tcW w:w="1176" w:type="dxa"/>
            <w:tcBorders>
              <w:top w:val="nil"/>
              <w:left w:val="nil"/>
              <w:bottom w:val="nil"/>
              <w:right w:val="nil"/>
            </w:tcBorders>
            <w:shd w:val="clear" w:color="auto" w:fill="auto"/>
            <w:vAlign w:val="center"/>
            <w:hideMark/>
          </w:tcPr>
          <w:p w14:paraId="141BAEB1" w14:textId="77777777" w:rsidR="00CC6583" w:rsidRPr="00CC6583" w:rsidRDefault="00CC6583" w:rsidP="00CC6583">
            <w:pPr>
              <w:jc w:val="both"/>
              <w:rPr>
                <w:color w:val="FF0000"/>
                <w:sz w:val="24"/>
              </w:rPr>
            </w:pPr>
            <w:r w:rsidRPr="00CC6583">
              <w:rPr>
                <w:color w:val="FF0000"/>
                <w:sz w:val="24"/>
              </w:rPr>
              <w:t xml:space="preserve">              600 </w:t>
            </w:r>
          </w:p>
        </w:tc>
        <w:tc>
          <w:tcPr>
            <w:tcW w:w="1775" w:type="dxa"/>
            <w:tcBorders>
              <w:top w:val="nil"/>
              <w:left w:val="nil"/>
              <w:bottom w:val="nil"/>
              <w:right w:val="nil"/>
            </w:tcBorders>
            <w:shd w:val="clear" w:color="auto" w:fill="auto"/>
            <w:vAlign w:val="center"/>
            <w:hideMark/>
          </w:tcPr>
          <w:p w14:paraId="050979F8" w14:textId="77777777" w:rsidR="00CC6583" w:rsidRPr="00CC6583" w:rsidRDefault="00CC6583" w:rsidP="00CC6583">
            <w:pPr>
              <w:jc w:val="both"/>
              <w:rPr>
                <w:color w:val="FF0000"/>
                <w:sz w:val="24"/>
              </w:rPr>
            </w:pPr>
            <w:r w:rsidRPr="00CC6583">
              <w:rPr>
                <w:color w:val="FF0000"/>
                <w:sz w:val="24"/>
              </w:rPr>
              <w:t xml:space="preserve">                       1,500 </w:t>
            </w:r>
          </w:p>
        </w:tc>
        <w:tc>
          <w:tcPr>
            <w:tcW w:w="1357" w:type="dxa"/>
            <w:tcBorders>
              <w:top w:val="nil"/>
              <w:left w:val="nil"/>
              <w:bottom w:val="nil"/>
              <w:right w:val="nil"/>
            </w:tcBorders>
            <w:shd w:val="clear" w:color="auto" w:fill="auto"/>
            <w:noWrap/>
            <w:vAlign w:val="bottom"/>
            <w:hideMark/>
          </w:tcPr>
          <w:p w14:paraId="5798E560" w14:textId="77777777" w:rsidR="00CC6583" w:rsidRPr="00CC6583" w:rsidRDefault="00CC6583" w:rsidP="00CC6583">
            <w:pPr>
              <w:jc w:val="both"/>
              <w:rPr>
                <w:color w:val="FF0000"/>
                <w:sz w:val="24"/>
              </w:rPr>
            </w:pPr>
          </w:p>
        </w:tc>
        <w:tc>
          <w:tcPr>
            <w:tcW w:w="881" w:type="dxa"/>
            <w:tcBorders>
              <w:top w:val="nil"/>
              <w:left w:val="nil"/>
              <w:bottom w:val="nil"/>
              <w:right w:val="nil"/>
            </w:tcBorders>
            <w:shd w:val="clear" w:color="auto" w:fill="auto"/>
            <w:noWrap/>
            <w:vAlign w:val="bottom"/>
            <w:hideMark/>
          </w:tcPr>
          <w:p w14:paraId="1FA47C41" w14:textId="77777777" w:rsidR="00CC6583" w:rsidRPr="00CC6583" w:rsidRDefault="00CC6583" w:rsidP="00CC6583">
            <w:pPr>
              <w:rPr>
                <w:color w:val="FF0000"/>
                <w:sz w:val="20"/>
                <w:szCs w:val="20"/>
              </w:rPr>
            </w:pPr>
          </w:p>
        </w:tc>
      </w:tr>
      <w:tr w:rsidR="00CC6583" w:rsidRPr="00CC6583" w14:paraId="2DDE42D9" w14:textId="77777777" w:rsidTr="00CC6583">
        <w:trPr>
          <w:trHeight w:val="247"/>
        </w:trPr>
        <w:tc>
          <w:tcPr>
            <w:tcW w:w="2131" w:type="dxa"/>
            <w:tcBorders>
              <w:top w:val="nil"/>
              <w:left w:val="nil"/>
              <w:bottom w:val="nil"/>
              <w:right w:val="nil"/>
            </w:tcBorders>
            <w:shd w:val="clear" w:color="auto" w:fill="auto"/>
            <w:noWrap/>
            <w:vAlign w:val="bottom"/>
            <w:hideMark/>
          </w:tcPr>
          <w:p w14:paraId="4C771FE2" w14:textId="77777777" w:rsidR="00CC6583" w:rsidRPr="00CC6583" w:rsidRDefault="00CC6583" w:rsidP="00CC6583">
            <w:pPr>
              <w:rPr>
                <w:color w:val="FF0000"/>
                <w:sz w:val="24"/>
              </w:rPr>
            </w:pPr>
            <w:r w:rsidRPr="00CC6583">
              <w:rPr>
                <w:color w:val="FF0000"/>
                <w:sz w:val="24"/>
              </w:rPr>
              <w:t xml:space="preserve"> Variable cost </w:t>
            </w:r>
          </w:p>
        </w:tc>
        <w:tc>
          <w:tcPr>
            <w:tcW w:w="1029" w:type="dxa"/>
            <w:tcBorders>
              <w:top w:val="nil"/>
              <w:left w:val="nil"/>
              <w:bottom w:val="nil"/>
              <w:right w:val="nil"/>
            </w:tcBorders>
            <w:shd w:val="clear" w:color="auto" w:fill="auto"/>
            <w:noWrap/>
            <w:vAlign w:val="bottom"/>
            <w:hideMark/>
          </w:tcPr>
          <w:p w14:paraId="110F03B6" w14:textId="77777777" w:rsidR="00CC6583" w:rsidRPr="00CC6583" w:rsidRDefault="00CC6583" w:rsidP="00CC6583">
            <w:pPr>
              <w:rPr>
                <w:color w:val="FF0000"/>
                <w:sz w:val="24"/>
              </w:rPr>
            </w:pPr>
            <w:r w:rsidRPr="00CC6583">
              <w:rPr>
                <w:color w:val="FF0000"/>
                <w:sz w:val="24"/>
              </w:rPr>
              <w:t xml:space="preserve">            200 </w:t>
            </w:r>
          </w:p>
        </w:tc>
        <w:tc>
          <w:tcPr>
            <w:tcW w:w="1029" w:type="dxa"/>
            <w:tcBorders>
              <w:top w:val="nil"/>
              <w:left w:val="nil"/>
              <w:bottom w:val="nil"/>
              <w:right w:val="nil"/>
            </w:tcBorders>
            <w:shd w:val="clear" w:color="auto" w:fill="auto"/>
            <w:noWrap/>
            <w:vAlign w:val="bottom"/>
            <w:hideMark/>
          </w:tcPr>
          <w:p w14:paraId="080E1218" w14:textId="77777777" w:rsidR="00CC6583" w:rsidRPr="00CC6583" w:rsidRDefault="00CC6583" w:rsidP="00CC6583">
            <w:pPr>
              <w:rPr>
                <w:color w:val="FF0000"/>
                <w:sz w:val="24"/>
              </w:rPr>
            </w:pPr>
            <w:r w:rsidRPr="00CC6583">
              <w:rPr>
                <w:color w:val="FF0000"/>
                <w:sz w:val="24"/>
              </w:rPr>
              <w:t xml:space="preserve">              80 </w:t>
            </w:r>
          </w:p>
        </w:tc>
        <w:tc>
          <w:tcPr>
            <w:tcW w:w="1176" w:type="dxa"/>
            <w:tcBorders>
              <w:top w:val="nil"/>
              <w:left w:val="nil"/>
              <w:bottom w:val="nil"/>
              <w:right w:val="nil"/>
            </w:tcBorders>
            <w:shd w:val="clear" w:color="auto" w:fill="auto"/>
            <w:noWrap/>
            <w:vAlign w:val="bottom"/>
            <w:hideMark/>
          </w:tcPr>
          <w:p w14:paraId="1ED8E64E" w14:textId="77777777" w:rsidR="00CC6583" w:rsidRPr="00CC6583" w:rsidRDefault="00CC6583" w:rsidP="00CC6583">
            <w:pPr>
              <w:rPr>
                <w:color w:val="FF0000"/>
                <w:sz w:val="24"/>
              </w:rPr>
            </w:pPr>
            <w:r w:rsidRPr="00CC6583">
              <w:rPr>
                <w:color w:val="FF0000"/>
                <w:sz w:val="24"/>
              </w:rPr>
              <w:t xml:space="preserve">              120 </w:t>
            </w:r>
          </w:p>
        </w:tc>
        <w:tc>
          <w:tcPr>
            <w:tcW w:w="1775" w:type="dxa"/>
            <w:tcBorders>
              <w:top w:val="nil"/>
              <w:left w:val="nil"/>
              <w:bottom w:val="nil"/>
              <w:right w:val="nil"/>
            </w:tcBorders>
            <w:shd w:val="clear" w:color="auto" w:fill="auto"/>
            <w:noWrap/>
            <w:vAlign w:val="bottom"/>
            <w:hideMark/>
          </w:tcPr>
          <w:p w14:paraId="02081209" w14:textId="77777777" w:rsidR="00CC6583" w:rsidRPr="00CC6583" w:rsidRDefault="00CC6583" w:rsidP="00CC6583">
            <w:pPr>
              <w:rPr>
                <w:color w:val="FF0000"/>
                <w:sz w:val="24"/>
              </w:rPr>
            </w:pPr>
            <w:r w:rsidRPr="00CC6583">
              <w:rPr>
                <w:color w:val="FF0000"/>
                <w:sz w:val="24"/>
              </w:rPr>
              <w:t xml:space="preserve">                          450 </w:t>
            </w:r>
          </w:p>
        </w:tc>
        <w:tc>
          <w:tcPr>
            <w:tcW w:w="1357" w:type="dxa"/>
            <w:tcBorders>
              <w:top w:val="nil"/>
              <w:left w:val="nil"/>
              <w:bottom w:val="nil"/>
              <w:right w:val="nil"/>
            </w:tcBorders>
            <w:shd w:val="clear" w:color="auto" w:fill="auto"/>
            <w:noWrap/>
            <w:vAlign w:val="bottom"/>
            <w:hideMark/>
          </w:tcPr>
          <w:p w14:paraId="0AA892A1" w14:textId="77777777" w:rsidR="00CC6583" w:rsidRPr="00CC6583" w:rsidRDefault="00CC6583" w:rsidP="00CC6583">
            <w:pPr>
              <w:rPr>
                <w:color w:val="FF0000"/>
                <w:sz w:val="24"/>
              </w:rPr>
            </w:pPr>
          </w:p>
        </w:tc>
        <w:tc>
          <w:tcPr>
            <w:tcW w:w="881" w:type="dxa"/>
            <w:tcBorders>
              <w:top w:val="nil"/>
              <w:left w:val="nil"/>
              <w:bottom w:val="nil"/>
              <w:right w:val="nil"/>
            </w:tcBorders>
            <w:shd w:val="clear" w:color="auto" w:fill="auto"/>
            <w:noWrap/>
            <w:vAlign w:val="bottom"/>
            <w:hideMark/>
          </w:tcPr>
          <w:p w14:paraId="000DD62E" w14:textId="77777777" w:rsidR="00CC6583" w:rsidRPr="00CC6583" w:rsidRDefault="00CC6583" w:rsidP="00CC6583">
            <w:pPr>
              <w:rPr>
                <w:color w:val="FF0000"/>
                <w:sz w:val="20"/>
                <w:szCs w:val="20"/>
              </w:rPr>
            </w:pPr>
          </w:p>
        </w:tc>
      </w:tr>
      <w:tr w:rsidR="00CC6583" w:rsidRPr="00CC6583" w14:paraId="45BF782E" w14:textId="77777777" w:rsidTr="00CC6583">
        <w:trPr>
          <w:trHeight w:val="247"/>
        </w:trPr>
        <w:tc>
          <w:tcPr>
            <w:tcW w:w="2131" w:type="dxa"/>
            <w:tcBorders>
              <w:top w:val="nil"/>
              <w:left w:val="nil"/>
              <w:bottom w:val="nil"/>
              <w:right w:val="nil"/>
            </w:tcBorders>
            <w:shd w:val="clear" w:color="auto" w:fill="auto"/>
            <w:noWrap/>
            <w:vAlign w:val="bottom"/>
            <w:hideMark/>
          </w:tcPr>
          <w:p w14:paraId="42B7467E" w14:textId="77777777" w:rsidR="00CC6583" w:rsidRPr="00CC6583" w:rsidRDefault="00CC6583" w:rsidP="00CC6583">
            <w:pPr>
              <w:rPr>
                <w:color w:val="FF0000"/>
                <w:sz w:val="24"/>
              </w:rPr>
            </w:pPr>
            <w:r w:rsidRPr="00CC6583">
              <w:rPr>
                <w:color w:val="FF0000"/>
                <w:sz w:val="24"/>
              </w:rPr>
              <w:t xml:space="preserve"> Contribution </w:t>
            </w:r>
          </w:p>
        </w:tc>
        <w:tc>
          <w:tcPr>
            <w:tcW w:w="1029" w:type="dxa"/>
            <w:tcBorders>
              <w:top w:val="nil"/>
              <w:left w:val="nil"/>
              <w:bottom w:val="nil"/>
              <w:right w:val="nil"/>
            </w:tcBorders>
            <w:shd w:val="clear" w:color="auto" w:fill="auto"/>
            <w:noWrap/>
            <w:vAlign w:val="bottom"/>
            <w:hideMark/>
          </w:tcPr>
          <w:p w14:paraId="0C18312F" w14:textId="77777777" w:rsidR="00CC6583" w:rsidRPr="00CC6583" w:rsidRDefault="00CC6583" w:rsidP="00CC6583">
            <w:pPr>
              <w:rPr>
                <w:color w:val="FF0000"/>
                <w:sz w:val="24"/>
              </w:rPr>
            </w:pPr>
            <w:r w:rsidRPr="00CC6583">
              <w:rPr>
                <w:color w:val="FF0000"/>
                <w:sz w:val="24"/>
              </w:rPr>
              <w:t xml:space="preserve">            200 </w:t>
            </w:r>
          </w:p>
        </w:tc>
        <w:tc>
          <w:tcPr>
            <w:tcW w:w="1029" w:type="dxa"/>
            <w:tcBorders>
              <w:top w:val="nil"/>
              <w:left w:val="nil"/>
              <w:bottom w:val="nil"/>
              <w:right w:val="nil"/>
            </w:tcBorders>
            <w:shd w:val="clear" w:color="auto" w:fill="auto"/>
            <w:noWrap/>
            <w:vAlign w:val="bottom"/>
            <w:hideMark/>
          </w:tcPr>
          <w:p w14:paraId="172390A6" w14:textId="77777777" w:rsidR="00CC6583" w:rsidRPr="00CC6583" w:rsidRDefault="00CC6583" w:rsidP="00CC6583">
            <w:pPr>
              <w:rPr>
                <w:color w:val="FF0000"/>
                <w:sz w:val="24"/>
              </w:rPr>
            </w:pPr>
            <w:r w:rsidRPr="00CC6583">
              <w:rPr>
                <w:color w:val="FF0000"/>
                <w:sz w:val="24"/>
              </w:rPr>
              <w:t xml:space="preserve">            120 </w:t>
            </w:r>
          </w:p>
        </w:tc>
        <w:tc>
          <w:tcPr>
            <w:tcW w:w="1176" w:type="dxa"/>
            <w:tcBorders>
              <w:top w:val="nil"/>
              <w:left w:val="nil"/>
              <w:bottom w:val="nil"/>
              <w:right w:val="nil"/>
            </w:tcBorders>
            <w:shd w:val="clear" w:color="auto" w:fill="auto"/>
            <w:noWrap/>
            <w:vAlign w:val="bottom"/>
            <w:hideMark/>
          </w:tcPr>
          <w:p w14:paraId="4A70E91A" w14:textId="77777777" w:rsidR="00CC6583" w:rsidRPr="00CC6583" w:rsidRDefault="00CC6583" w:rsidP="00CC6583">
            <w:pPr>
              <w:rPr>
                <w:color w:val="FF0000"/>
                <w:sz w:val="24"/>
              </w:rPr>
            </w:pPr>
            <w:r w:rsidRPr="00CC6583">
              <w:rPr>
                <w:color w:val="FF0000"/>
                <w:sz w:val="24"/>
              </w:rPr>
              <w:t xml:space="preserve">              480 </w:t>
            </w:r>
          </w:p>
        </w:tc>
        <w:tc>
          <w:tcPr>
            <w:tcW w:w="1775" w:type="dxa"/>
            <w:tcBorders>
              <w:top w:val="nil"/>
              <w:left w:val="nil"/>
              <w:bottom w:val="nil"/>
              <w:right w:val="nil"/>
            </w:tcBorders>
            <w:shd w:val="clear" w:color="auto" w:fill="auto"/>
            <w:noWrap/>
            <w:vAlign w:val="bottom"/>
            <w:hideMark/>
          </w:tcPr>
          <w:p w14:paraId="68AB5825" w14:textId="77777777" w:rsidR="00CC6583" w:rsidRPr="00CC6583" w:rsidRDefault="00CC6583" w:rsidP="00CC6583">
            <w:pPr>
              <w:rPr>
                <w:color w:val="FF0000"/>
                <w:sz w:val="24"/>
              </w:rPr>
            </w:pPr>
            <w:r w:rsidRPr="00CC6583">
              <w:rPr>
                <w:color w:val="FF0000"/>
                <w:sz w:val="24"/>
              </w:rPr>
              <w:t xml:space="preserve">                       1,050 </w:t>
            </w:r>
          </w:p>
        </w:tc>
        <w:tc>
          <w:tcPr>
            <w:tcW w:w="1357" w:type="dxa"/>
            <w:tcBorders>
              <w:top w:val="nil"/>
              <w:left w:val="nil"/>
              <w:bottom w:val="nil"/>
              <w:right w:val="nil"/>
            </w:tcBorders>
            <w:shd w:val="clear" w:color="auto" w:fill="auto"/>
            <w:noWrap/>
            <w:vAlign w:val="bottom"/>
            <w:hideMark/>
          </w:tcPr>
          <w:p w14:paraId="10616B25" w14:textId="77777777" w:rsidR="00CC6583" w:rsidRPr="00CC6583" w:rsidRDefault="00CC6583" w:rsidP="00CC6583">
            <w:pPr>
              <w:rPr>
                <w:color w:val="FF0000"/>
                <w:sz w:val="24"/>
              </w:rPr>
            </w:pPr>
          </w:p>
        </w:tc>
        <w:tc>
          <w:tcPr>
            <w:tcW w:w="881" w:type="dxa"/>
            <w:tcBorders>
              <w:top w:val="nil"/>
              <w:left w:val="nil"/>
              <w:bottom w:val="nil"/>
              <w:right w:val="nil"/>
            </w:tcBorders>
            <w:shd w:val="clear" w:color="auto" w:fill="auto"/>
            <w:noWrap/>
            <w:vAlign w:val="bottom"/>
            <w:hideMark/>
          </w:tcPr>
          <w:p w14:paraId="04582CE8" w14:textId="77777777" w:rsidR="00CC6583" w:rsidRPr="00CC6583" w:rsidRDefault="00CC6583" w:rsidP="00CC6583">
            <w:pPr>
              <w:rPr>
                <w:color w:val="FF0000"/>
                <w:sz w:val="20"/>
                <w:szCs w:val="20"/>
              </w:rPr>
            </w:pPr>
          </w:p>
        </w:tc>
      </w:tr>
      <w:tr w:rsidR="00CC6583" w:rsidRPr="00CC6583" w14:paraId="2EF93781" w14:textId="77777777" w:rsidTr="00CC6583">
        <w:trPr>
          <w:trHeight w:val="247"/>
        </w:trPr>
        <w:tc>
          <w:tcPr>
            <w:tcW w:w="2131" w:type="dxa"/>
            <w:tcBorders>
              <w:top w:val="nil"/>
              <w:left w:val="nil"/>
              <w:bottom w:val="nil"/>
              <w:right w:val="nil"/>
            </w:tcBorders>
            <w:shd w:val="clear" w:color="auto" w:fill="auto"/>
            <w:noWrap/>
            <w:vAlign w:val="bottom"/>
            <w:hideMark/>
          </w:tcPr>
          <w:p w14:paraId="5D724384" w14:textId="77777777" w:rsidR="00CC6583" w:rsidRPr="00CC6583" w:rsidRDefault="00CC6583" w:rsidP="00CC6583">
            <w:pPr>
              <w:rPr>
                <w:color w:val="FF0000"/>
                <w:sz w:val="24"/>
              </w:rPr>
            </w:pPr>
            <w:r w:rsidRPr="00CC6583">
              <w:rPr>
                <w:color w:val="FF0000"/>
                <w:sz w:val="24"/>
              </w:rPr>
              <w:t xml:space="preserve"> Units </w:t>
            </w:r>
          </w:p>
        </w:tc>
        <w:tc>
          <w:tcPr>
            <w:tcW w:w="1029" w:type="dxa"/>
            <w:tcBorders>
              <w:top w:val="nil"/>
              <w:left w:val="nil"/>
              <w:bottom w:val="nil"/>
              <w:right w:val="nil"/>
            </w:tcBorders>
            <w:shd w:val="clear" w:color="auto" w:fill="auto"/>
            <w:noWrap/>
            <w:vAlign w:val="bottom"/>
            <w:hideMark/>
          </w:tcPr>
          <w:p w14:paraId="039511BF" w14:textId="77777777" w:rsidR="00CC6583" w:rsidRPr="00CC6583" w:rsidRDefault="00CC6583" w:rsidP="00CC6583">
            <w:pPr>
              <w:rPr>
                <w:color w:val="FF0000"/>
                <w:sz w:val="24"/>
              </w:rPr>
            </w:pPr>
            <w:r w:rsidRPr="00CC6583">
              <w:rPr>
                <w:color w:val="FF0000"/>
                <w:sz w:val="24"/>
              </w:rPr>
              <w:t xml:space="preserve">                4 </w:t>
            </w:r>
          </w:p>
        </w:tc>
        <w:tc>
          <w:tcPr>
            <w:tcW w:w="1029" w:type="dxa"/>
            <w:tcBorders>
              <w:top w:val="nil"/>
              <w:left w:val="nil"/>
              <w:bottom w:val="nil"/>
              <w:right w:val="nil"/>
            </w:tcBorders>
            <w:shd w:val="clear" w:color="auto" w:fill="auto"/>
            <w:noWrap/>
            <w:vAlign w:val="bottom"/>
            <w:hideMark/>
          </w:tcPr>
          <w:p w14:paraId="08D68A5B" w14:textId="77777777" w:rsidR="00CC6583" w:rsidRPr="00CC6583" w:rsidRDefault="00CC6583" w:rsidP="00CC6583">
            <w:pPr>
              <w:rPr>
                <w:color w:val="FF0000"/>
                <w:sz w:val="24"/>
              </w:rPr>
            </w:pPr>
            <w:r w:rsidRPr="00CC6583">
              <w:rPr>
                <w:color w:val="FF0000"/>
                <w:sz w:val="24"/>
              </w:rPr>
              <w:t xml:space="preserve">                2 </w:t>
            </w:r>
          </w:p>
        </w:tc>
        <w:tc>
          <w:tcPr>
            <w:tcW w:w="1176" w:type="dxa"/>
            <w:tcBorders>
              <w:top w:val="nil"/>
              <w:left w:val="nil"/>
              <w:bottom w:val="nil"/>
              <w:right w:val="nil"/>
            </w:tcBorders>
            <w:shd w:val="clear" w:color="auto" w:fill="auto"/>
            <w:noWrap/>
            <w:vAlign w:val="bottom"/>
            <w:hideMark/>
          </w:tcPr>
          <w:p w14:paraId="298680DA" w14:textId="77777777" w:rsidR="00CC6583" w:rsidRPr="00CC6583" w:rsidRDefault="00CC6583" w:rsidP="00CC6583">
            <w:pPr>
              <w:rPr>
                <w:color w:val="FF0000"/>
                <w:sz w:val="24"/>
              </w:rPr>
            </w:pPr>
            <w:r w:rsidRPr="00CC6583">
              <w:rPr>
                <w:color w:val="FF0000"/>
                <w:sz w:val="24"/>
              </w:rPr>
              <w:t xml:space="preserve">                  3 </w:t>
            </w:r>
          </w:p>
        </w:tc>
        <w:tc>
          <w:tcPr>
            <w:tcW w:w="1775" w:type="dxa"/>
            <w:tcBorders>
              <w:top w:val="nil"/>
              <w:left w:val="nil"/>
              <w:bottom w:val="nil"/>
              <w:right w:val="nil"/>
            </w:tcBorders>
            <w:shd w:val="clear" w:color="auto" w:fill="auto"/>
            <w:noWrap/>
            <w:vAlign w:val="bottom"/>
            <w:hideMark/>
          </w:tcPr>
          <w:p w14:paraId="280A0317" w14:textId="77777777" w:rsidR="00CC6583" w:rsidRPr="00CC6583" w:rsidRDefault="00CC6583" w:rsidP="00CC6583">
            <w:pPr>
              <w:rPr>
                <w:color w:val="FF0000"/>
                <w:sz w:val="24"/>
              </w:rPr>
            </w:pPr>
            <w:r w:rsidRPr="00CC6583">
              <w:rPr>
                <w:color w:val="FF0000"/>
                <w:sz w:val="24"/>
              </w:rPr>
              <w:t xml:space="preserve">                              1 </w:t>
            </w:r>
          </w:p>
        </w:tc>
        <w:tc>
          <w:tcPr>
            <w:tcW w:w="1357" w:type="dxa"/>
            <w:tcBorders>
              <w:top w:val="nil"/>
              <w:left w:val="nil"/>
              <w:bottom w:val="nil"/>
              <w:right w:val="nil"/>
            </w:tcBorders>
            <w:shd w:val="clear" w:color="auto" w:fill="auto"/>
            <w:noWrap/>
            <w:vAlign w:val="bottom"/>
            <w:hideMark/>
          </w:tcPr>
          <w:p w14:paraId="23253F4E" w14:textId="77777777" w:rsidR="00CC6583" w:rsidRPr="00CC6583" w:rsidRDefault="00CC6583" w:rsidP="00CC6583">
            <w:pPr>
              <w:rPr>
                <w:color w:val="FF0000"/>
                <w:sz w:val="24"/>
              </w:rPr>
            </w:pPr>
          </w:p>
        </w:tc>
        <w:tc>
          <w:tcPr>
            <w:tcW w:w="881" w:type="dxa"/>
            <w:tcBorders>
              <w:top w:val="nil"/>
              <w:left w:val="nil"/>
              <w:bottom w:val="nil"/>
              <w:right w:val="nil"/>
            </w:tcBorders>
            <w:shd w:val="clear" w:color="auto" w:fill="auto"/>
            <w:noWrap/>
            <w:vAlign w:val="bottom"/>
            <w:hideMark/>
          </w:tcPr>
          <w:p w14:paraId="66FA64C8" w14:textId="77777777" w:rsidR="00CC6583" w:rsidRPr="00CC6583" w:rsidRDefault="00CC6583" w:rsidP="00CC6583">
            <w:pPr>
              <w:rPr>
                <w:color w:val="FF0000"/>
                <w:sz w:val="20"/>
                <w:szCs w:val="20"/>
              </w:rPr>
            </w:pPr>
          </w:p>
        </w:tc>
      </w:tr>
      <w:tr w:rsidR="00CC6583" w:rsidRPr="00CC6583" w14:paraId="4D31C2B5" w14:textId="77777777" w:rsidTr="00CC6583">
        <w:trPr>
          <w:trHeight w:val="247"/>
        </w:trPr>
        <w:tc>
          <w:tcPr>
            <w:tcW w:w="2131" w:type="dxa"/>
            <w:tcBorders>
              <w:top w:val="nil"/>
              <w:left w:val="nil"/>
              <w:bottom w:val="nil"/>
              <w:right w:val="nil"/>
            </w:tcBorders>
            <w:shd w:val="clear" w:color="auto" w:fill="auto"/>
            <w:noWrap/>
            <w:vAlign w:val="bottom"/>
            <w:hideMark/>
          </w:tcPr>
          <w:p w14:paraId="29D32A74" w14:textId="77777777" w:rsidR="00CC6583" w:rsidRPr="00CC6583" w:rsidRDefault="00CC6583" w:rsidP="00CC6583">
            <w:pPr>
              <w:rPr>
                <w:color w:val="FF0000"/>
                <w:sz w:val="24"/>
              </w:rPr>
            </w:pPr>
            <w:r w:rsidRPr="00CC6583">
              <w:rPr>
                <w:color w:val="FF0000"/>
                <w:sz w:val="24"/>
              </w:rPr>
              <w:t xml:space="preserve"> Total contribution </w:t>
            </w:r>
          </w:p>
        </w:tc>
        <w:tc>
          <w:tcPr>
            <w:tcW w:w="1029" w:type="dxa"/>
            <w:tcBorders>
              <w:top w:val="nil"/>
              <w:left w:val="nil"/>
              <w:bottom w:val="nil"/>
              <w:right w:val="nil"/>
            </w:tcBorders>
            <w:shd w:val="clear" w:color="auto" w:fill="auto"/>
            <w:noWrap/>
            <w:vAlign w:val="bottom"/>
            <w:hideMark/>
          </w:tcPr>
          <w:p w14:paraId="25106EC5" w14:textId="77777777" w:rsidR="00CC6583" w:rsidRPr="00CC6583" w:rsidRDefault="00CC6583" w:rsidP="00CC6583">
            <w:pPr>
              <w:rPr>
                <w:color w:val="FF0000"/>
                <w:sz w:val="24"/>
              </w:rPr>
            </w:pPr>
            <w:r w:rsidRPr="00CC6583">
              <w:rPr>
                <w:color w:val="FF0000"/>
                <w:sz w:val="24"/>
              </w:rPr>
              <w:t xml:space="preserve">            800 </w:t>
            </w:r>
          </w:p>
        </w:tc>
        <w:tc>
          <w:tcPr>
            <w:tcW w:w="1029" w:type="dxa"/>
            <w:tcBorders>
              <w:top w:val="nil"/>
              <w:left w:val="nil"/>
              <w:bottom w:val="nil"/>
              <w:right w:val="nil"/>
            </w:tcBorders>
            <w:shd w:val="clear" w:color="auto" w:fill="auto"/>
            <w:noWrap/>
            <w:vAlign w:val="bottom"/>
            <w:hideMark/>
          </w:tcPr>
          <w:p w14:paraId="0276521D" w14:textId="77777777" w:rsidR="00CC6583" w:rsidRPr="00CC6583" w:rsidRDefault="00CC6583" w:rsidP="00CC6583">
            <w:pPr>
              <w:rPr>
                <w:color w:val="FF0000"/>
                <w:sz w:val="24"/>
              </w:rPr>
            </w:pPr>
            <w:r w:rsidRPr="00CC6583">
              <w:rPr>
                <w:color w:val="FF0000"/>
                <w:sz w:val="24"/>
              </w:rPr>
              <w:t xml:space="preserve">            240 </w:t>
            </w:r>
          </w:p>
        </w:tc>
        <w:tc>
          <w:tcPr>
            <w:tcW w:w="1176" w:type="dxa"/>
            <w:tcBorders>
              <w:top w:val="nil"/>
              <w:left w:val="nil"/>
              <w:bottom w:val="nil"/>
              <w:right w:val="nil"/>
            </w:tcBorders>
            <w:shd w:val="clear" w:color="auto" w:fill="auto"/>
            <w:noWrap/>
            <w:vAlign w:val="bottom"/>
            <w:hideMark/>
          </w:tcPr>
          <w:p w14:paraId="1038CE26" w14:textId="77777777" w:rsidR="00CC6583" w:rsidRPr="00CC6583" w:rsidRDefault="00CC6583" w:rsidP="00CC6583">
            <w:pPr>
              <w:rPr>
                <w:color w:val="FF0000"/>
                <w:sz w:val="24"/>
              </w:rPr>
            </w:pPr>
            <w:r w:rsidRPr="00CC6583">
              <w:rPr>
                <w:color w:val="FF0000"/>
                <w:sz w:val="24"/>
              </w:rPr>
              <w:t xml:space="preserve">           1,440 </w:t>
            </w:r>
          </w:p>
        </w:tc>
        <w:tc>
          <w:tcPr>
            <w:tcW w:w="1775" w:type="dxa"/>
            <w:tcBorders>
              <w:top w:val="nil"/>
              <w:left w:val="nil"/>
              <w:bottom w:val="nil"/>
              <w:right w:val="nil"/>
            </w:tcBorders>
            <w:shd w:val="clear" w:color="auto" w:fill="auto"/>
            <w:noWrap/>
            <w:vAlign w:val="bottom"/>
            <w:hideMark/>
          </w:tcPr>
          <w:p w14:paraId="6E493057" w14:textId="77777777" w:rsidR="00CC6583" w:rsidRPr="00CC6583" w:rsidRDefault="00CC6583" w:rsidP="00CC6583">
            <w:pPr>
              <w:rPr>
                <w:color w:val="FF0000"/>
                <w:sz w:val="24"/>
              </w:rPr>
            </w:pPr>
            <w:r w:rsidRPr="00CC6583">
              <w:rPr>
                <w:color w:val="FF0000"/>
                <w:sz w:val="24"/>
              </w:rPr>
              <w:t xml:space="preserve">                       1,050 </w:t>
            </w:r>
          </w:p>
        </w:tc>
        <w:tc>
          <w:tcPr>
            <w:tcW w:w="1357" w:type="dxa"/>
            <w:tcBorders>
              <w:top w:val="nil"/>
              <w:left w:val="nil"/>
              <w:bottom w:val="nil"/>
              <w:right w:val="nil"/>
            </w:tcBorders>
            <w:shd w:val="clear" w:color="auto" w:fill="auto"/>
            <w:noWrap/>
            <w:vAlign w:val="bottom"/>
            <w:hideMark/>
          </w:tcPr>
          <w:p w14:paraId="08D074B7" w14:textId="77777777" w:rsidR="00CC6583" w:rsidRPr="00CC6583" w:rsidRDefault="00CC6583" w:rsidP="00CC6583">
            <w:pPr>
              <w:rPr>
                <w:color w:val="FF0000"/>
                <w:sz w:val="24"/>
              </w:rPr>
            </w:pPr>
            <w:r w:rsidRPr="00CC6583">
              <w:rPr>
                <w:color w:val="FF0000"/>
                <w:sz w:val="24"/>
              </w:rPr>
              <w:t xml:space="preserve">               3,530 </w:t>
            </w:r>
          </w:p>
        </w:tc>
        <w:tc>
          <w:tcPr>
            <w:tcW w:w="881" w:type="dxa"/>
            <w:tcBorders>
              <w:top w:val="nil"/>
              <w:left w:val="nil"/>
              <w:bottom w:val="nil"/>
              <w:right w:val="nil"/>
            </w:tcBorders>
            <w:shd w:val="clear" w:color="auto" w:fill="auto"/>
            <w:noWrap/>
            <w:vAlign w:val="bottom"/>
            <w:hideMark/>
          </w:tcPr>
          <w:p w14:paraId="401A54BE" w14:textId="77777777" w:rsidR="00CC6583" w:rsidRPr="00CC6583" w:rsidRDefault="00CC6583" w:rsidP="00CC6583">
            <w:pPr>
              <w:rPr>
                <w:color w:val="FF0000"/>
                <w:sz w:val="24"/>
              </w:rPr>
            </w:pPr>
          </w:p>
        </w:tc>
      </w:tr>
      <w:tr w:rsidR="00CC6583" w:rsidRPr="00CC6583" w14:paraId="6A85D428" w14:textId="77777777" w:rsidTr="00CC6583">
        <w:trPr>
          <w:trHeight w:val="247"/>
        </w:trPr>
        <w:tc>
          <w:tcPr>
            <w:tcW w:w="2131" w:type="dxa"/>
            <w:tcBorders>
              <w:top w:val="nil"/>
              <w:left w:val="nil"/>
              <w:bottom w:val="nil"/>
              <w:right w:val="nil"/>
            </w:tcBorders>
            <w:shd w:val="clear" w:color="auto" w:fill="auto"/>
            <w:noWrap/>
            <w:vAlign w:val="bottom"/>
            <w:hideMark/>
          </w:tcPr>
          <w:p w14:paraId="090770C0" w14:textId="77777777" w:rsidR="00CC6583" w:rsidRPr="00CC6583" w:rsidRDefault="00CC6583" w:rsidP="00CC6583">
            <w:pPr>
              <w:rPr>
                <w:color w:val="FF0000"/>
                <w:sz w:val="24"/>
              </w:rPr>
            </w:pPr>
            <w:r w:rsidRPr="00CC6583">
              <w:rPr>
                <w:color w:val="FF0000"/>
                <w:sz w:val="24"/>
              </w:rPr>
              <w:t xml:space="preserve"> Total sales </w:t>
            </w:r>
          </w:p>
        </w:tc>
        <w:tc>
          <w:tcPr>
            <w:tcW w:w="1029" w:type="dxa"/>
            <w:tcBorders>
              <w:top w:val="nil"/>
              <w:left w:val="nil"/>
              <w:bottom w:val="nil"/>
              <w:right w:val="nil"/>
            </w:tcBorders>
            <w:shd w:val="clear" w:color="auto" w:fill="auto"/>
            <w:noWrap/>
            <w:vAlign w:val="bottom"/>
            <w:hideMark/>
          </w:tcPr>
          <w:p w14:paraId="7D7D24CD" w14:textId="77777777" w:rsidR="00CC6583" w:rsidRPr="00CC6583" w:rsidRDefault="00CC6583" w:rsidP="00CC6583">
            <w:pPr>
              <w:rPr>
                <w:color w:val="FF0000"/>
                <w:sz w:val="24"/>
              </w:rPr>
            </w:pPr>
            <w:r w:rsidRPr="00CC6583">
              <w:rPr>
                <w:color w:val="FF0000"/>
                <w:sz w:val="24"/>
              </w:rPr>
              <w:t xml:space="preserve">         1,600 </w:t>
            </w:r>
          </w:p>
        </w:tc>
        <w:tc>
          <w:tcPr>
            <w:tcW w:w="1029" w:type="dxa"/>
            <w:tcBorders>
              <w:top w:val="nil"/>
              <w:left w:val="nil"/>
              <w:bottom w:val="nil"/>
              <w:right w:val="nil"/>
            </w:tcBorders>
            <w:shd w:val="clear" w:color="auto" w:fill="auto"/>
            <w:noWrap/>
            <w:vAlign w:val="bottom"/>
            <w:hideMark/>
          </w:tcPr>
          <w:p w14:paraId="44F9CF5F" w14:textId="77777777" w:rsidR="00CC6583" w:rsidRPr="00CC6583" w:rsidRDefault="00CC6583" w:rsidP="00CC6583">
            <w:pPr>
              <w:rPr>
                <w:color w:val="FF0000"/>
                <w:sz w:val="24"/>
              </w:rPr>
            </w:pPr>
            <w:r w:rsidRPr="00CC6583">
              <w:rPr>
                <w:color w:val="FF0000"/>
                <w:sz w:val="24"/>
              </w:rPr>
              <w:t xml:space="preserve">            400 </w:t>
            </w:r>
          </w:p>
        </w:tc>
        <w:tc>
          <w:tcPr>
            <w:tcW w:w="1176" w:type="dxa"/>
            <w:tcBorders>
              <w:top w:val="nil"/>
              <w:left w:val="nil"/>
              <w:bottom w:val="nil"/>
              <w:right w:val="nil"/>
            </w:tcBorders>
            <w:shd w:val="clear" w:color="auto" w:fill="auto"/>
            <w:noWrap/>
            <w:vAlign w:val="bottom"/>
            <w:hideMark/>
          </w:tcPr>
          <w:p w14:paraId="3E9555F0" w14:textId="77777777" w:rsidR="00CC6583" w:rsidRPr="00CC6583" w:rsidRDefault="00CC6583" w:rsidP="00CC6583">
            <w:pPr>
              <w:rPr>
                <w:color w:val="FF0000"/>
                <w:sz w:val="24"/>
              </w:rPr>
            </w:pPr>
            <w:r w:rsidRPr="00CC6583">
              <w:rPr>
                <w:color w:val="FF0000"/>
                <w:sz w:val="24"/>
              </w:rPr>
              <w:t xml:space="preserve">           1,800 </w:t>
            </w:r>
          </w:p>
        </w:tc>
        <w:tc>
          <w:tcPr>
            <w:tcW w:w="1775" w:type="dxa"/>
            <w:tcBorders>
              <w:top w:val="nil"/>
              <w:left w:val="nil"/>
              <w:bottom w:val="nil"/>
              <w:right w:val="nil"/>
            </w:tcBorders>
            <w:shd w:val="clear" w:color="auto" w:fill="auto"/>
            <w:noWrap/>
            <w:vAlign w:val="bottom"/>
            <w:hideMark/>
          </w:tcPr>
          <w:p w14:paraId="020EBDA5" w14:textId="77777777" w:rsidR="00CC6583" w:rsidRPr="00CC6583" w:rsidRDefault="00CC6583" w:rsidP="00CC6583">
            <w:pPr>
              <w:rPr>
                <w:color w:val="FF0000"/>
                <w:sz w:val="24"/>
              </w:rPr>
            </w:pPr>
            <w:r w:rsidRPr="00CC6583">
              <w:rPr>
                <w:color w:val="FF0000"/>
                <w:sz w:val="24"/>
              </w:rPr>
              <w:t xml:space="preserve">                       1,500 </w:t>
            </w:r>
          </w:p>
        </w:tc>
        <w:tc>
          <w:tcPr>
            <w:tcW w:w="1357" w:type="dxa"/>
            <w:tcBorders>
              <w:top w:val="nil"/>
              <w:left w:val="nil"/>
              <w:bottom w:val="nil"/>
              <w:right w:val="nil"/>
            </w:tcBorders>
            <w:shd w:val="clear" w:color="auto" w:fill="auto"/>
            <w:noWrap/>
            <w:vAlign w:val="bottom"/>
            <w:hideMark/>
          </w:tcPr>
          <w:p w14:paraId="0A8E142C" w14:textId="77777777" w:rsidR="00CC6583" w:rsidRPr="00CC6583" w:rsidRDefault="00CC6583" w:rsidP="00CC6583">
            <w:pPr>
              <w:rPr>
                <w:color w:val="FF0000"/>
                <w:sz w:val="24"/>
              </w:rPr>
            </w:pPr>
            <w:r w:rsidRPr="00CC6583">
              <w:rPr>
                <w:color w:val="FF0000"/>
                <w:sz w:val="24"/>
              </w:rPr>
              <w:t xml:space="preserve">               5,300 </w:t>
            </w:r>
          </w:p>
        </w:tc>
        <w:tc>
          <w:tcPr>
            <w:tcW w:w="881" w:type="dxa"/>
            <w:tcBorders>
              <w:top w:val="nil"/>
              <w:left w:val="nil"/>
              <w:bottom w:val="nil"/>
              <w:right w:val="nil"/>
            </w:tcBorders>
            <w:shd w:val="clear" w:color="auto" w:fill="auto"/>
            <w:noWrap/>
            <w:vAlign w:val="bottom"/>
            <w:hideMark/>
          </w:tcPr>
          <w:p w14:paraId="07A89C6E" w14:textId="77777777" w:rsidR="00CC6583" w:rsidRPr="00CC6583" w:rsidRDefault="00CC6583" w:rsidP="00CC6583">
            <w:pPr>
              <w:rPr>
                <w:color w:val="FF0000"/>
                <w:sz w:val="24"/>
              </w:rPr>
            </w:pPr>
          </w:p>
        </w:tc>
      </w:tr>
      <w:tr w:rsidR="00CC6583" w:rsidRPr="00CC6583" w14:paraId="28742EC5" w14:textId="77777777" w:rsidTr="00CC6583">
        <w:trPr>
          <w:trHeight w:val="247"/>
        </w:trPr>
        <w:tc>
          <w:tcPr>
            <w:tcW w:w="2131" w:type="dxa"/>
            <w:tcBorders>
              <w:top w:val="nil"/>
              <w:left w:val="nil"/>
              <w:bottom w:val="nil"/>
              <w:right w:val="nil"/>
            </w:tcBorders>
            <w:shd w:val="clear" w:color="auto" w:fill="auto"/>
            <w:noWrap/>
            <w:vAlign w:val="bottom"/>
            <w:hideMark/>
          </w:tcPr>
          <w:p w14:paraId="2B28F9EC" w14:textId="77777777" w:rsidR="00CC6583" w:rsidRPr="00CC6583" w:rsidRDefault="00CC6583" w:rsidP="00CC6583">
            <w:pPr>
              <w:rPr>
                <w:color w:val="FF0000"/>
                <w:sz w:val="20"/>
                <w:szCs w:val="20"/>
              </w:rPr>
            </w:pPr>
          </w:p>
        </w:tc>
        <w:tc>
          <w:tcPr>
            <w:tcW w:w="1029" w:type="dxa"/>
            <w:tcBorders>
              <w:top w:val="nil"/>
              <w:left w:val="nil"/>
              <w:bottom w:val="nil"/>
              <w:right w:val="nil"/>
            </w:tcBorders>
            <w:shd w:val="clear" w:color="auto" w:fill="auto"/>
            <w:noWrap/>
            <w:vAlign w:val="bottom"/>
            <w:hideMark/>
          </w:tcPr>
          <w:p w14:paraId="5E089B30" w14:textId="77777777" w:rsidR="00CC6583" w:rsidRPr="00CC6583" w:rsidRDefault="00CC6583" w:rsidP="00CC6583">
            <w:pPr>
              <w:rPr>
                <w:color w:val="FF0000"/>
                <w:sz w:val="20"/>
                <w:szCs w:val="20"/>
              </w:rPr>
            </w:pPr>
          </w:p>
        </w:tc>
        <w:tc>
          <w:tcPr>
            <w:tcW w:w="1029" w:type="dxa"/>
            <w:tcBorders>
              <w:top w:val="nil"/>
              <w:left w:val="nil"/>
              <w:bottom w:val="nil"/>
              <w:right w:val="nil"/>
            </w:tcBorders>
            <w:shd w:val="clear" w:color="auto" w:fill="auto"/>
            <w:noWrap/>
            <w:vAlign w:val="bottom"/>
            <w:hideMark/>
          </w:tcPr>
          <w:p w14:paraId="0B367315" w14:textId="77777777" w:rsidR="00CC6583" w:rsidRPr="00CC6583" w:rsidRDefault="00CC6583" w:rsidP="00CC6583">
            <w:pPr>
              <w:rPr>
                <w:color w:val="FF0000"/>
                <w:sz w:val="20"/>
                <w:szCs w:val="20"/>
              </w:rPr>
            </w:pPr>
          </w:p>
        </w:tc>
        <w:tc>
          <w:tcPr>
            <w:tcW w:w="1176" w:type="dxa"/>
            <w:tcBorders>
              <w:top w:val="nil"/>
              <w:left w:val="nil"/>
              <w:bottom w:val="nil"/>
              <w:right w:val="nil"/>
            </w:tcBorders>
            <w:shd w:val="clear" w:color="auto" w:fill="auto"/>
            <w:noWrap/>
            <w:vAlign w:val="bottom"/>
            <w:hideMark/>
          </w:tcPr>
          <w:p w14:paraId="42E99CA8" w14:textId="77777777" w:rsidR="00CC6583" w:rsidRPr="00CC6583" w:rsidRDefault="00CC6583" w:rsidP="00CC6583">
            <w:pPr>
              <w:rPr>
                <w:color w:val="FF0000"/>
                <w:sz w:val="20"/>
                <w:szCs w:val="20"/>
              </w:rPr>
            </w:pPr>
          </w:p>
        </w:tc>
        <w:tc>
          <w:tcPr>
            <w:tcW w:w="1775" w:type="dxa"/>
            <w:tcBorders>
              <w:top w:val="nil"/>
              <w:left w:val="nil"/>
              <w:bottom w:val="nil"/>
              <w:right w:val="nil"/>
            </w:tcBorders>
            <w:shd w:val="clear" w:color="auto" w:fill="auto"/>
            <w:noWrap/>
            <w:vAlign w:val="bottom"/>
            <w:hideMark/>
          </w:tcPr>
          <w:p w14:paraId="172BC36F" w14:textId="77777777" w:rsidR="00CC6583" w:rsidRPr="00CC6583" w:rsidRDefault="00CC6583" w:rsidP="00CC6583">
            <w:pPr>
              <w:rPr>
                <w:color w:val="FF0000"/>
                <w:sz w:val="20"/>
                <w:szCs w:val="20"/>
              </w:rPr>
            </w:pPr>
          </w:p>
        </w:tc>
        <w:tc>
          <w:tcPr>
            <w:tcW w:w="1357" w:type="dxa"/>
            <w:tcBorders>
              <w:top w:val="nil"/>
              <w:left w:val="nil"/>
              <w:bottom w:val="nil"/>
              <w:right w:val="nil"/>
            </w:tcBorders>
            <w:shd w:val="clear" w:color="auto" w:fill="auto"/>
            <w:noWrap/>
            <w:vAlign w:val="bottom"/>
            <w:hideMark/>
          </w:tcPr>
          <w:p w14:paraId="04F52A1B" w14:textId="77777777" w:rsidR="00CC6583" w:rsidRPr="00CC6583" w:rsidRDefault="00CC6583" w:rsidP="00CC6583">
            <w:pPr>
              <w:rPr>
                <w:color w:val="FF0000"/>
                <w:sz w:val="20"/>
                <w:szCs w:val="20"/>
              </w:rPr>
            </w:pPr>
          </w:p>
        </w:tc>
        <w:tc>
          <w:tcPr>
            <w:tcW w:w="881" w:type="dxa"/>
            <w:tcBorders>
              <w:top w:val="nil"/>
              <w:left w:val="nil"/>
              <w:bottom w:val="nil"/>
              <w:right w:val="nil"/>
            </w:tcBorders>
            <w:shd w:val="clear" w:color="auto" w:fill="auto"/>
            <w:noWrap/>
            <w:vAlign w:val="bottom"/>
            <w:hideMark/>
          </w:tcPr>
          <w:p w14:paraId="4C5D0ACD" w14:textId="77777777" w:rsidR="00CC6583" w:rsidRPr="00CC6583" w:rsidRDefault="00CC6583" w:rsidP="00CC6583">
            <w:pPr>
              <w:rPr>
                <w:color w:val="FF0000"/>
                <w:sz w:val="20"/>
                <w:szCs w:val="20"/>
              </w:rPr>
            </w:pPr>
          </w:p>
        </w:tc>
      </w:tr>
      <w:tr w:rsidR="00CC6583" w:rsidRPr="00CC6583" w14:paraId="4D152BA9" w14:textId="77777777" w:rsidTr="00CC6583">
        <w:trPr>
          <w:trHeight w:val="247"/>
        </w:trPr>
        <w:tc>
          <w:tcPr>
            <w:tcW w:w="3160" w:type="dxa"/>
            <w:gridSpan w:val="2"/>
            <w:tcBorders>
              <w:top w:val="nil"/>
              <w:left w:val="nil"/>
              <w:bottom w:val="nil"/>
              <w:right w:val="nil"/>
            </w:tcBorders>
            <w:shd w:val="clear" w:color="auto" w:fill="auto"/>
            <w:noWrap/>
            <w:vAlign w:val="bottom"/>
            <w:hideMark/>
          </w:tcPr>
          <w:p w14:paraId="0C32FC4F" w14:textId="77777777" w:rsidR="00CC6583" w:rsidRPr="00CC6583" w:rsidRDefault="00CC6583" w:rsidP="00CC6583">
            <w:pPr>
              <w:rPr>
                <w:color w:val="FF0000"/>
                <w:sz w:val="24"/>
              </w:rPr>
            </w:pPr>
            <w:r w:rsidRPr="00CC6583">
              <w:rPr>
                <w:color w:val="FF0000"/>
                <w:sz w:val="24"/>
              </w:rPr>
              <w:t xml:space="preserve"> Contribution/Sale ratio </w:t>
            </w:r>
          </w:p>
        </w:tc>
        <w:tc>
          <w:tcPr>
            <w:tcW w:w="1029" w:type="dxa"/>
            <w:tcBorders>
              <w:top w:val="nil"/>
              <w:left w:val="nil"/>
              <w:bottom w:val="nil"/>
              <w:right w:val="nil"/>
            </w:tcBorders>
            <w:shd w:val="clear" w:color="auto" w:fill="auto"/>
            <w:noWrap/>
            <w:vAlign w:val="bottom"/>
            <w:hideMark/>
          </w:tcPr>
          <w:p w14:paraId="1B0613C8" w14:textId="77777777" w:rsidR="00CC6583" w:rsidRPr="00CC6583" w:rsidRDefault="00CC6583" w:rsidP="00CC6583">
            <w:pPr>
              <w:rPr>
                <w:color w:val="FF0000"/>
                <w:sz w:val="24"/>
              </w:rPr>
            </w:pPr>
          </w:p>
        </w:tc>
        <w:tc>
          <w:tcPr>
            <w:tcW w:w="1176" w:type="dxa"/>
            <w:tcBorders>
              <w:top w:val="nil"/>
              <w:left w:val="nil"/>
              <w:bottom w:val="nil"/>
              <w:right w:val="nil"/>
            </w:tcBorders>
            <w:shd w:val="clear" w:color="auto" w:fill="auto"/>
            <w:noWrap/>
            <w:vAlign w:val="bottom"/>
            <w:hideMark/>
          </w:tcPr>
          <w:p w14:paraId="53319228" w14:textId="77777777" w:rsidR="00CC6583" w:rsidRPr="00CC6583" w:rsidRDefault="00CC6583" w:rsidP="00CC6583">
            <w:pPr>
              <w:rPr>
                <w:color w:val="FF0000"/>
                <w:sz w:val="20"/>
                <w:szCs w:val="20"/>
              </w:rPr>
            </w:pPr>
          </w:p>
        </w:tc>
        <w:tc>
          <w:tcPr>
            <w:tcW w:w="1775" w:type="dxa"/>
            <w:tcBorders>
              <w:top w:val="nil"/>
              <w:left w:val="nil"/>
              <w:bottom w:val="nil"/>
              <w:right w:val="nil"/>
            </w:tcBorders>
            <w:shd w:val="clear" w:color="auto" w:fill="auto"/>
            <w:noWrap/>
            <w:vAlign w:val="bottom"/>
            <w:hideMark/>
          </w:tcPr>
          <w:p w14:paraId="2FC0F2B5" w14:textId="77777777" w:rsidR="00CC6583" w:rsidRPr="00CC6583" w:rsidRDefault="00CC6583" w:rsidP="00CC6583">
            <w:pPr>
              <w:rPr>
                <w:color w:val="FF0000"/>
                <w:sz w:val="20"/>
                <w:szCs w:val="20"/>
              </w:rPr>
            </w:pPr>
          </w:p>
        </w:tc>
        <w:tc>
          <w:tcPr>
            <w:tcW w:w="1357" w:type="dxa"/>
            <w:tcBorders>
              <w:top w:val="nil"/>
              <w:left w:val="nil"/>
              <w:bottom w:val="nil"/>
              <w:right w:val="nil"/>
            </w:tcBorders>
            <w:shd w:val="clear" w:color="auto" w:fill="auto"/>
            <w:noWrap/>
            <w:vAlign w:val="bottom"/>
            <w:hideMark/>
          </w:tcPr>
          <w:p w14:paraId="182BCBFE" w14:textId="77777777" w:rsidR="00CC6583" w:rsidRPr="00CC6583" w:rsidRDefault="00CC6583" w:rsidP="00CC6583">
            <w:pPr>
              <w:jc w:val="right"/>
              <w:rPr>
                <w:color w:val="FF0000"/>
                <w:sz w:val="24"/>
              </w:rPr>
            </w:pPr>
            <w:r w:rsidRPr="00CC6583">
              <w:rPr>
                <w:color w:val="FF0000"/>
                <w:sz w:val="24"/>
              </w:rPr>
              <w:t>66.60%</w:t>
            </w:r>
          </w:p>
        </w:tc>
        <w:tc>
          <w:tcPr>
            <w:tcW w:w="881" w:type="dxa"/>
            <w:tcBorders>
              <w:top w:val="nil"/>
              <w:left w:val="nil"/>
              <w:bottom w:val="nil"/>
              <w:right w:val="nil"/>
            </w:tcBorders>
            <w:shd w:val="clear" w:color="auto" w:fill="auto"/>
            <w:noWrap/>
            <w:vAlign w:val="bottom"/>
            <w:hideMark/>
          </w:tcPr>
          <w:p w14:paraId="633D98A0" w14:textId="77777777" w:rsidR="00CC6583" w:rsidRPr="00CC6583" w:rsidRDefault="00CC6583" w:rsidP="00CC6583">
            <w:pPr>
              <w:jc w:val="right"/>
              <w:rPr>
                <w:color w:val="FF0000"/>
                <w:sz w:val="24"/>
              </w:rPr>
            </w:pPr>
          </w:p>
        </w:tc>
      </w:tr>
      <w:tr w:rsidR="00CC6583" w:rsidRPr="00CC6583" w14:paraId="373664B4" w14:textId="77777777" w:rsidTr="00CC6583">
        <w:trPr>
          <w:trHeight w:val="247"/>
        </w:trPr>
        <w:tc>
          <w:tcPr>
            <w:tcW w:w="7140" w:type="dxa"/>
            <w:gridSpan w:val="5"/>
            <w:tcBorders>
              <w:top w:val="nil"/>
              <w:left w:val="nil"/>
              <w:bottom w:val="nil"/>
              <w:right w:val="nil"/>
            </w:tcBorders>
            <w:shd w:val="clear" w:color="auto" w:fill="auto"/>
            <w:noWrap/>
            <w:vAlign w:val="bottom"/>
            <w:hideMark/>
          </w:tcPr>
          <w:p w14:paraId="2C9CF532" w14:textId="2A1F4B2F" w:rsidR="00CC6583" w:rsidRPr="00CC6583" w:rsidRDefault="00CC6583" w:rsidP="00CC6583">
            <w:pPr>
              <w:rPr>
                <w:color w:val="FF0000"/>
                <w:sz w:val="20"/>
                <w:szCs w:val="20"/>
              </w:rPr>
            </w:pPr>
            <w:r w:rsidRPr="00CC6583">
              <w:rPr>
                <w:color w:val="FF0000"/>
                <w:sz w:val="24"/>
              </w:rPr>
              <w:t xml:space="preserve"> Breakeven when Contribution = Fixed costs = </w:t>
            </w:r>
          </w:p>
        </w:tc>
        <w:tc>
          <w:tcPr>
            <w:tcW w:w="1357" w:type="dxa"/>
            <w:tcBorders>
              <w:top w:val="nil"/>
              <w:left w:val="nil"/>
              <w:bottom w:val="nil"/>
              <w:right w:val="nil"/>
            </w:tcBorders>
            <w:shd w:val="clear" w:color="auto" w:fill="auto"/>
            <w:noWrap/>
            <w:vAlign w:val="bottom"/>
            <w:hideMark/>
          </w:tcPr>
          <w:p w14:paraId="1C775170" w14:textId="77777777" w:rsidR="00CC6583" w:rsidRPr="00CC6583" w:rsidRDefault="00CC6583" w:rsidP="00CC6583">
            <w:pPr>
              <w:rPr>
                <w:color w:val="FF0000"/>
                <w:sz w:val="24"/>
              </w:rPr>
            </w:pPr>
            <w:r w:rsidRPr="00CC6583">
              <w:rPr>
                <w:color w:val="FF0000"/>
                <w:sz w:val="24"/>
              </w:rPr>
              <w:t xml:space="preserve">        2,000,000 </w:t>
            </w:r>
          </w:p>
        </w:tc>
        <w:tc>
          <w:tcPr>
            <w:tcW w:w="881" w:type="dxa"/>
            <w:tcBorders>
              <w:top w:val="nil"/>
              <w:left w:val="nil"/>
              <w:bottom w:val="nil"/>
              <w:right w:val="nil"/>
            </w:tcBorders>
            <w:shd w:val="clear" w:color="auto" w:fill="auto"/>
            <w:noWrap/>
            <w:vAlign w:val="bottom"/>
            <w:hideMark/>
          </w:tcPr>
          <w:p w14:paraId="287BFA19" w14:textId="1DEBD547" w:rsidR="00CC6583" w:rsidRPr="00CC6583" w:rsidRDefault="00CC6583" w:rsidP="00CC6583">
            <w:pPr>
              <w:rPr>
                <w:color w:val="FF0000"/>
                <w:sz w:val="24"/>
              </w:rPr>
            </w:pPr>
            <w:r w:rsidRPr="00CC6583">
              <w:rPr>
                <w:color w:val="FF0000"/>
                <w:sz w:val="24"/>
              </w:rPr>
              <w:t xml:space="preserve"> $ </w:t>
            </w:r>
          </w:p>
        </w:tc>
      </w:tr>
      <w:tr w:rsidR="00CC6583" w:rsidRPr="00CC6583" w14:paraId="720978FE" w14:textId="77777777" w:rsidTr="00CC6583">
        <w:trPr>
          <w:trHeight w:val="247"/>
        </w:trPr>
        <w:tc>
          <w:tcPr>
            <w:tcW w:w="2131" w:type="dxa"/>
            <w:tcBorders>
              <w:top w:val="nil"/>
              <w:left w:val="nil"/>
              <w:bottom w:val="nil"/>
              <w:right w:val="nil"/>
            </w:tcBorders>
            <w:shd w:val="clear" w:color="auto" w:fill="auto"/>
            <w:noWrap/>
            <w:vAlign w:val="bottom"/>
            <w:hideMark/>
          </w:tcPr>
          <w:p w14:paraId="3CC21C24" w14:textId="77777777" w:rsidR="00CC6583" w:rsidRPr="00CC6583" w:rsidRDefault="00CC6583" w:rsidP="00CC6583">
            <w:pPr>
              <w:rPr>
                <w:b/>
                <w:bCs/>
                <w:color w:val="FF0000"/>
                <w:sz w:val="24"/>
              </w:rPr>
            </w:pPr>
            <w:r w:rsidRPr="00CC6583">
              <w:rPr>
                <w:b/>
                <w:bCs/>
                <w:color w:val="FF0000"/>
                <w:sz w:val="24"/>
              </w:rPr>
              <w:t xml:space="preserve"> Breakeven sales </w:t>
            </w:r>
          </w:p>
        </w:tc>
        <w:tc>
          <w:tcPr>
            <w:tcW w:w="1029" w:type="dxa"/>
            <w:tcBorders>
              <w:top w:val="nil"/>
              <w:left w:val="nil"/>
              <w:bottom w:val="nil"/>
              <w:right w:val="nil"/>
            </w:tcBorders>
            <w:shd w:val="clear" w:color="auto" w:fill="auto"/>
            <w:noWrap/>
            <w:vAlign w:val="bottom"/>
            <w:hideMark/>
          </w:tcPr>
          <w:p w14:paraId="7DBE673E" w14:textId="77777777" w:rsidR="00CC6583" w:rsidRPr="00CC6583" w:rsidRDefault="00CC6583" w:rsidP="00CC6583">
            <w:pPr>
              <w:rPr>
                <w:b/>
                <w:bCs/>
                <w:color w:val="FF0000"/>
                <w:sz w:val="24"/>
              </w:rPr>
            </w:pPr>
            <w:r w:rsidRPr="00CC6583">
              <w:rPr>
                <w:b/>
                <w:bCs/>
                <w:color w:val="FF0000"/>
                <w:sz w:val="24"/>
              </w:rPr>
              <w:t xml:space="preserve">     906,516 </w:t>
            </w:r>
          </w:p>
        </w:tc>
        <w:tc>
          <w:tcPr>
            <w:tcW w:w="1029" w:type="dxa"/>
            <w:tcBorders>
              <w:top w:val="nil"/>
              <w:left w:val="nil"/>
              <w:bottom w:val="nil"/>
              <w:right w:val="nil"/>
            </w:tcBorders>
            <w:shd w:val="clear" w:color="auto" w:fill="auto"/>
            <w:noWrap/>
            <w:vAlign w:val="bottom"/>
            <w:hideMark/>
          </w:tcPr>
          <w:p w14:paraId="0C8BB162" w14:textId="77777777" w:rsidR="00CC6583" w:rsidRPr="00CC6583" w:rsidRDefault="00CC6583" w:rsidP="00CC6583">
            <w:pPr>
              <w:rPr>
                <w:b/>
                <w:bCs/>
                <w:color w:val="FF0000"/>
                <w:sz w:val="24"/>
              </w:rPr>
            </w:pPr>
            <w:r w:rsidRPr="00CC6583">
              <w:rPr>
                <w:b/>
                <w:bCs/>
                <w:color w:val="FF0000"/>
                <w:sz w:val="24"/>
              </w:rPr>
              <w:t xml:space="preserve">     226,629 </w:t>
            </w:r>
          </w:p>
        </w:tc>
        <w:tc>
          <w:tcPr>
            <w:tcW w:w="1176" w:type="dxa"/>
            <w:tcBorders>
              <w:top w:val="nil"/>
              <w:left w:val="nil"/>
              <w:bottom w:val="nil"/>
              <w:right w:val="nil"/>
            </w:tcBorders>
            <w:shd w:val="clear" w:color="auto" w:fill="auto"/>
            <w:noWrap/>
            <w:vAlign w:val="bottom"/>
            <w:hideMark/>
          </w:tcPr>
          <w:p w14:paraId="6620B9D1" w14:textId="77777777" w:rsidR="00CC6583" w:rsidRPr="00CC6583" w:rsidRDefault="00CC6583" w:rsidP="00CC6583">
            <w:pPr>
              <w:rPr>
                <w:b/>
                <w:bCs/>
                <w:color w:val="FF0000"/>
                <w:sz w:val="24"/>
              </w:rPr>
            </w:pPr>
            <w:r w:rsidRPr="00CC6583">
              <w:rPr>
                <w:b/>
                <w:bCs/>
                <w:color w:val="FF0000"/>
                <w:sz w:val="24"/>
              </w:rPr>
              <w:t xml:space="preserve">    1,019,830 </w:t>
            </w:r>
          </w:p>
        </w:tc>
        <w:tc>
          <w:tcPr>
            <w:tcW w:w="1775" w:type="dxa"/>
            <w:tcBorders>
              <w:top w:val="nil"/>
              <w:left w:val="nil"/>
              <w:bottom w:val="nil"/>
              <w:right w:val="nil"/>
            </w:tcBorders>
            <w:shd w:val="clear" w:color="auto" w:fill="auto"/>
            <w:noWrap/>
            <w:vAlign w:val="bottom"/>
            <w:hideMark/>
          </w:tcPr>
          <w:p w14:paraId="10857021" w14:textId="77777777" w:rsidR="00CC6583" w:rsidRPr="00CC6583" w:rsidRDefault="00CC6583" w:rsidP="00CC6583">
            <w:pPr>
              <w:rPr>
                <w:b/>
                <w:bCs/>
                <w:color w:val="FF0000"/>
                <w:sz w:val="24"/>
              </w:rPr>
            </w:pPr>
            <w:r w:rsidRPr="00CC6583">
              <w:rPr>
                <w:b/>
                <w:bCs/>
                <w:color w:val="FF0000"/>
                <w:sz w:val="24"/>
              </w:rPr>
              <w:t xml:space="preserve">                   849,858 </w:t>
            </w:r>
          </w:p>
        </w:tc>
        <w:tc>
          <w:tcPr>
            <w:tcW w:w="1357" w:type="dxa"/>
            <w:tcBorders>
              <w:top w:val="nil"/>
              <w:left w:val="nil"/>
              <w:bottom w:val="nil"/>
              <w:right w:val="nil"/>
            </w:tcBorders>
            <w:shd w:val="clear" w:color="auto" w:fill="auto"/>
            <w:noWrap/>
            <w:vAlign w:val="bottom"/>
            <w:hideMark/>
          </w:tcPr>
          <w:p w14:paraId="6A2B565C" w14:textId="77777777" w:rsidR="00CC6583" w:rsidRPr="00CC6583" w:rsidRDefault="00CC6583" w:rsidP="00CC6583">
            <w:pPr>
              <w:rPr>
                <w:b/>
                <w:bCs/>
                <w:color w:val="FF0000"/>
                <w:sz w:val="24"/>
              </w:rPr>
            </w:pPr>
            <w:r w:rsidRPr="00CC6583">
              <w:rPr>
                <w:b/>
                <w:bCs/>
                <w:color w:val="FF0000"/>
                <w:sz w:val="24"/>
              </w:rPr>
              <w:t xml:space="preserve">        3,002,833 </w:t>
            </w:r>
          </w:p>
        </w:tc>
        <w:tc>
          <w:tcPr>
            <w:tcW w:w="881" w:type="dxa"/>
            <w:tcBorders>
              <w:top w:val="nil"/>
              <w:left w:val="nil"/>
              <w:bottom w:val="nil"/>
              <w:right w:val="nil"/>
            </w:tcBorders>
            <w:shd w:val="clear" w:color="auto" w:fill="auto"/>
            <w:noWrap/>
            <w:vAlign w:val="bottom"/>
            <w:hideMark/>
          </w:tcPr>
          <w:p w14:paraId="1B9D065A" w14:textId="2185497E" w:rsidR="00CC6583" w:rsidRPr="00CC6583" w:rsidRDefault="00CC6583" w:rsidP="00CC6583">
            <w:pPr>
              <w:rPr>
                <w:b/>
                <w:bCs/>
                <w:color w:val="FF0000"/>
                <w:sz w:val="24"/>
              </w:rPr>
            </w:pPr>
            <w:r w:rsidRPr="00CC6583">
              <w:rPr>
                <w:b/>
                <w:bCs/>
                <w:color w:val="FF0000"/>
                <w:sz w:val="24"/>
              </w:rPr>
              <w:t xml:space="preserve"> $ </w:t>
            </w:r>
          </w:p>
        </w:tc>
      </w:tr>
      <w:tr w:rsidR="00CC6583" w:rsidRPr="00CC6583" w14:paraId="78FFBC9F" w14:textId="77777777" w:rsidTr="00CC6583">
        <w:trPr>
          <w:trHeight w:val="247"/>
        </w:trPr>
        <w:tc>
          <w:tcPr>
            <w:tcW w:w="2131" w:type="dxa"/>
            <w:tcBorders>
              <w:top w:val="nil"/>
              <w:left w:val="nil"/>
              <w:bottom w:val="nil"/>
              <w:right w:val="nil"/>
            </w:tcBorders>
            <w:shd w:val="clear" w:color="auto" w:fill="auto"/>
            <w:noWrap/>
            <w:vAlign w:val="bottom"/>
            <w:hideMark/>
          </w:tcPr>
          <w:p w14:paraId="7073A15B" w14:textId="77777777" w:rsidR="00CC6583" w:rsidRPr="00CC6583" w:rsidRDefault="00CC6583" w:rsidP="00CC6583">
            <w:pPr>
              <w:rPr>
                <w:b/>
                <w:bCs/>
                <w:color w:val="FF0000"/>
                <w:sz w:val="24"/>
              </w:rPr>
            </w:pPr>
            <w:r w:rsidRPr="00CC6583">
              <w:rPr>
                <w:b/>
                <w:bCs/>
                <w:color w:val="FF0000"/>
                <w:sz w:val="24"/>
              </w:rPr>
              <w:t xml:space="preserve"> Breakeven sale quantity </w:t>
            </w:r>
          </w:p>
        </w:tc>
        <w:tc>
          <w:tcPr>
            <w:tcW w:w="1029" w:type="dxa"/>
            <w:tcBorders>
              <w:top w:val="nil"/>
              <w:left w:val="nil"/>
              <w:bottom w:val="nil"/>
              <w:right w:val="nil"/>
            </w:tcBorders>
            <w:shd w:val="clear" w:color="auto" w:fill="auto"/>
            <w:noWrap/>
            <w:vAlign w:val="bottom"/>
            <w:hideMark/>
          </w:tcPr>
          <w:p w14:paraId="1F020E48" w14:textId="77777777" w:rsidR="00CC6583" w:rsidRPr="00CC6583" w:rsidRDefault="00CC6583" w:rsidP="00CC6583">
            <w:pPr>
              <w:rPr>
                <w:b/>
                <w:bCs/>
                <w:color w:val="FF0000"/>
                <w:sz w:val="24"/>
              </w:rPr>
            </w:pPr>
            <w:r w:rsidRPr="00CC6583">
              <w:rPr>
                <w:b/>
                <w:bCs/>
                <w:color w:val="FF0000"/>
                <w:sz w:val="24"/>
              </w:rPr>
              <w:t xml:space="preserve">         2,266 </w:t>
            </w:r>
          </w:p>
        </w:tc>
        <w:tc>
          <w:tcPr>
            <w:tcW w:w="1029" w:type="dxa"/>
            <w:tcBorders>
              <w:top w:val="nil"/>
              <w:left w:val="nil"/>
              <w:bottom w:val="nil"/>
              <w:right w:val="nil"/>
            </w:tcBorders>
            <w:shd w:val="clear" w:color="auto" w:fill="auto"/>
            <w:noWrap/>
            <w:vAlign w:val="bottom"/>
            <w:hideMark/>
          </w:tcPr>
          <w:p w14:paraId="2CEA9B20" w14:textId="77777777" w:rsidR="00CC6583" w:rsidRPr="00CC6583" w:rsidRDefault="00CC6583" w:rsidP="00CC6583">
            <w:pPr>
              <w:rPr>
                <w:b/>
                <w:bCs/>
                <w:color w:val="FF0000"/>
                <w:sz w:val="24"/>
              </w:rPr>
            </w:pPr>
            <w:r w:rsidRPr="00CC6583">
              <w:rPr>
                <w:b/>
                <w:bCs/>
                <w:color w:val="FF0000"/>
                <w:sz w:val="24"/>
              </w:rPr>
              <w:t xml:space="preserve">         1,133 </w:t>
            </w:r>
          </w:p>
        </w:tc>
        <w:tc>
          <w:tcPr>
            <w:tcW w:w="1176" w:type="dxa"/>
            <w:tcBorders>
              <w:top w:val="nil"/>
              <w:left w:val="nil"/>
              <w:bottom w:val="nil"/>
              <w:right w:val="nil"/>
            </w:tcBorders>
            <w:shd w:val="clear" w:color="auto" w:fill="auto"/>
            <w:noWrap/>
            <w:vAlign w:val="bottom"/>
            <w:hideMark/>
          </w:tcPr>
          <w:p w14:paraId="3F4DF297" w14:textId="77777777" w:rsidR="00CC6583" w:rsidRPr="00CC6583" w:rsidRDefault="00CC6583" w:rsidP="00CC6583">
            <w:pPr>
              <w:rPr>
                <w:b/>
                <w:bCs/>
                <w:color w:val="FF0000"/>
                <w:sz w:val="24"/>
              </w:rPr>
            </w:pPr>
            <w:r w:rsidRPr="00CC6583">
              <w:rPr>
                <w:b/>
                <w:bCs/>
                <w:color w:val="FF0000"/>
                <w:sz w:val="24"/>
              </w:rPr>
              <w:t xml:space="preserve">           1,700 </w:t>
            </w:r>
          </w:p>
        </w:tc>
        <w:tc>
          <w:tcPr>
            <w:tcW w:w="1775" w:type="dxa"/>
            <w:tcBorders>
              <w:top w:val="nil"/>
              <w:left w:val="nil"/>
              <w:bottom w:val="nil"/>
              <w:right w:val="nil"/>
            </w:tcBorders>
            <w:shd w:val="clear" w:color="auto" w:fill="auto"/>
            <w:noWrap/>
            <w:vAlign w:val="bottom"/>
            <w:hideMark/>
          </w:tcPr>
          <w:p w14:paraId="2C606E23" w14:textId="77777777" w:rsidR="00CC6583" w:rsidRPr="00CC6583" w:rsidRDefault="00CC6583" w:rsidP="00CC6583">
            <w:pPr>
              <w:rPr>
                <w:b/>
                <w:bCs/>
                <w:color w:val="FF0000"/>
                <w:sz w:val="24"/>
              </w:rPr>
            </w:pPr>
            <w:r w:rsidRPr="00CC6583">
              <w:rPr>
                <w:b/>
                <w:bCs/>
                <w:color w:val="FF0000"/>
                <w:sz w:val="24"/>
              </w:rPr>
              <w:t xml:space="preserve">                          567 </w:t>
            </w:r>
          </w:p>
        </w:tc>
        <w:tc>
          <w:tcPr>
            <w:tcW w:w="1357" w:type="dxa"/>
            <w:tcBorders>
              <w:top w:val="nil"/>
              <w:left w:val="nil"/>
              <w:bottom w:val="nil"/>
              <w:right w:val="nil"/>
            </w:tcBorders>
            <w:shd w:val="clear" w:color="auto" w:fill="auto"/>
            <w:noWrap/>
            <w:vAlign w:val="bottom"/>
            <w:hideMark/>
          </w:tcPr>
          <w:p w14:paraId="0A6E020B" w14:textId="77777777" w:rsidR="00CC6583" w:rsidRPr="00CC6583" w:rsidRDefault="00CC6583" w:rsidP="00CC6583">
            <w:pPr>
              <w:rPr>
                <w:b/>
                <w:bCs/>
                <w:color w:val="FF0000"/>
                <w:sz w:val="24"/>
              </w:rPr>
            </w:pPr>
            <w:r w:rsidRPr="00CC6583">
              <w:rPr>
                <w:b/>
                <w:bCs/>
                <w:color w:val="FF0000"/>
                <w:sz w:val="24"/>
              </w:rPr>
              <w:t xml:space="preserve">               5,666 </w:t>
            </w:r>
          </w:p>
        </w:tc>
        <w:tc>
          <w:tcPr>
            <w:tcW w:w="881" w:type="dxa"/>
            <w:tcBorders>
              <w:top w:val="nil"/>
              <w:left w:val="nil"/>
              <w:bottom w:val="nil"/>
              <w:right w:val="nil"/>
            </w:tcBorders>
            <w:shd w:val="clear" w:color="auto" w:fill="auto"/>
            <w:noWrap/>
            <w:vAlign w:val="bottom"/>
            <w:hideMark/>
          </w:tcPr>
          <w:p w14:paraId="395124DB" w14:textId="77777777" w:rsidR="00CC6583" w:rsidRPr="00CC6583" w:rsidRDefault="00CC6583" w:rsidP="00CC6583">
            <w:pPr>
              <w:rPr>
                <w:b/>
                <w:bCs/>
                <w:color w:val="FF0000"/>
                <w:sz w:val="24"/>
              </w:rPr>
            </w:pPr>
            <w:r w:rsidRPr="00CC6583">
              <w:rPr>
                <w:b/>
                <w:bCs/>
                <w:color w:val="FF0000"/>
                <w:sz w:val="24"/>
              </w:rPr>
              <w:t xml:space="preserve"> units </w:t>
            </w:r>
          </w:p>
        </w:tc>
      </w:tr>
    </w:tbl>
    <w:p w14:paraId="23AD8E59" w14:textId="77777777" w:rsidR="00CC6583" w:rsidRDefault="00CC6583" w:rsidP="00A524B4">
      <w:pPr>
        <w:tabs>
          <w:tab w:val="left" w:pos="1060"/>
        </w:tabs>
        <w:spacing w:line="276" w:lineRule="auto"/>
        <w:jc w:val="both"/>
      </w:pPr>
    </w:p>
    <w:p w14:paraId="0D39441D" w14:textId="77777777" w:rsidR="00CC6583" w:rsidRDefault="00CC6583" w:rsidP="00A524B4">
      <w:pPr>
        <w:tabs>
          <w:tab w:val="left" w:pos="1060"/>
        </w:tabs>
        <w:spacing w:line="276" w:lineRule="auto"/>
        <w:jc w:val="both"/>
      </w:pPr>
    </w:p>
    <w:p w14:paraId="68F6B585" w14:textId="77777777" w:rsidR="00CC6583" w:rsidRDefault="00CC6583" w:rsidP="00CC6583">
      <w:pPr>
        <w:tabs>
          <w:tab w:val="left" w:pos="1060"/>
        </w:tabs>
        <w:spacing w:line="276" w:lineRule="auto"/>
        <w:jc w:val="both"/>
      </w:pPr>
      <w:r>
        <w:lastRenderedPageBreak/>
        <w:t>Câu 3 (2 điểm): Apple manufactures and sells four products: Iphone, Ipod, Ipad, and Macbook. Relevant information is as following:</w:t>
      </w:r>
    </w:p>
    <w:p w14:paraId="5B9E96DE" w14:textId="77777777" w:rsidR="00CC6583" w:rsidRDefault="00CC6583" w:rsidP="00CC6583">
      <w:pPr>
        <w:tabs>
          <w:tab w:val="left" w:pos="1060"/>
        </w:tabs>
        <w:spacing w:line="276" w:lineRule="auto"/>
        <w:jc w:val="both"/>
      </w:pPr>
    </w:p>
    <w:p w14:paraId="6E0E9D89" w14:textId="77777777" w:rsidR="00CC6583" w:rsidRDefault="00CC6583" w:rsidP="00CC6583">
      <w:pPr>
        <w:tabs>
          <w:tab w:val="left" w:pos="1060"/>
        </w:tabs>
        <w:spacing w:line="276" w:lineRule="auto"/>
        <w:jc w:val="both"/>
      </w:pPr>
      <w:r>
        <w:tab/>
      </w:r>
      <w:r>
        <w:tab/>
      </w:r>
      <w:r>
        <w:tab/>
      </w:r>
      <w:r>
        <w:tab/>
        <w:t xml:space="preserve">iPhone </w:t>
      </w:r>
      <w:r>
        <w:tab/>
      </w:r>
      <w:r>
        <w:tab/>
        <w:t xml:space="preserve">iPod </w:t>
      </w:r>
      <w:r>
        <w:tab/>
      </w:r>
      <w:r>
        <w:tab/>
        <w:t xml:space="preserve">iPad </w:t>
      </w:r>
      <w:r>
        <w:tab/>
      </w:r>
      <w:r>
        <w:tab/>
        <w:t>MacBook</w:t>
      </w:r>
    </w:p>
    <w:p w14:paraId="41BE7746" w14:textId="77777777" w:rsidR="00CC6583" w:rsidRDefault="00CC6583" w:rsidP="00CC6583">
      <w:pPr>
        <w:tabs>
          <w:tab w:val="left" w:pos="1060"/>
        </w:tabs>
        <w:spacing w:line="276" w:lineRule="auto"/>
        <w:jc w:val="both"/>
      </w:pPr>
      <w:r>
        <w:t>Selling price ($)</w:t>
      </w:r>
      <w:r>
        <w:tab/>
      </w:r>
      <w:r>
        <w:tab/>
        <w:t>400</w:t>
      </w:r>
      <w:r>
        <w:tab/>
      </w:r>
      <w:r>
        <w:tab/>
      </w:r>
      <w:r>
        <w:tab/>
        <w:t>200</w:t>
      </w:r>
      <w:r>
        <w:tab/>
      </w:r>
      <w:r>
        <w:tab/>
        <w:t>600</w:t>
      </w:r>
      <w:r>
        <w:tab/>
      </w:r>
      <w:r>
        <w:tab/>
        <w:t>1500</w:t>
      </w:r>
    </w:p>
    <w:p w14:paraId="42F27E7D" w14:textId="64B26EF7" w:rsidR="00CC6583" w:rsidRDefault="00CC6583" w:rsidP="00CC6583">
      <w:pPr>
        <w:tabs>
          <w:tab w:val="left" w:pos="1060"/>
        </w:tabs>
        <w:spacing w:line="276" w:lineRule="auto"/>
        <w:jc w:val="both"/>
      </w:pPr>
      <w:r>
        <w:t>Variable cost (%)</w:t>
      </w:r>
      <w:r>
        <w:tab/>
      </w:r>
      <w:r>
        <w:tab/>
        <w:t>30%</w:t>
      </w:r>
      <w:r>
        <w:tab/>
      </w:r>
      <w:r>
        <w:tab/>
      </w:r>
      <w:r>
        <w:tab/>
        <w:t>40%</w:t>
      </w:r>
      <w:r>
        <w:tab/>
      </w:r>
      <w:r>
        <w:tab/>
        <w:t>20%</w:t>
      </w:r>
      <w:r>
        <w:tab/>
      </w:r>
      <w:r>
        <w:tab/>
        <w:t>50%</w:t>
      </w:r>
    </w:p>
    <w:p w14:paraId="6BEB54E1" w14:textId="77777777" w:rsidR="00CC6583" w:rsidRDefault="00CC6583" w:rsidP="00CC6583">
      <w:pPr>
        <w:tabs>
          <w:tab w:val="left" w:pos="1060"/>
        </w:tabs>
        <w:spacing w:line="276" w:lineRule="auto"/>
        <w:jc w:val="both"/>
      </w:pPr>
    </w:p>
    <w:p w14:paraId="3E2422EA" w14:textId="7FDFABFC" w:rsidR="00CC6583" w:rsidRDefault="00CC6583" w:rsidP="00CC6583">
      <w:pPr>
        <w:tabs>
          <w:tab w:val="left" w:pos="1060"/>
        </w:tabs>
        <w:spacing w:line="276" w:lineRule="auto"/>
        <w:jc w:val="both"/>
      </w:pPr>
      <w:r>
        <w:t>Total fixed costs are $2mil. An analysis of past trading patterns indicates that the products are sold in the ration 3:2:4:1</w:t>
      </w:r>
    </w:p>
    <w:p w14:paraId="0B5C497F" w14:textId="77777777" w:rsidR="00CC6583" w:rsidRDefault="00CC6583" w:rsidP="00CC6583">
      <w:pPr>
        <w:tabs>
          <w:tab w:val="left" w:pos="1060"/>
        </w:tabs>
        <w:spacing w:line="276" w:lineRule="auto"/>
        <w:jc w:val="both"/>
      </w:pPr>
      <w:r>
        <w:t>a. Calculate the breakeven sales revenue for each product.</w:t>
      </w:r>
    </w:p>
    <w:p w14:paraId="6E7C427C" w14:textId="77777777" w:rsidR="00CC6583" w:rsidRDefault="00CC6583" w:rsidP="00CC6583">
      <w:pPr>
        <w:tabs>
          <w:tab w:val="left" w:pos="1060"/>
        </w:tabs>
        <w:spacing w:line="276" w:lineRule="auto"/>
        <w:jc w:val="both"/>
      </w:pPr>
      <w:r>
        <w:t>b. Calculate the break even sale quantity for each product.</w:t>
      </w:r>
      <w:r>
        <w:tab/>
      </w:r>
    </w:p>
    <w:p w14:paraId="23697A0A" w14:textId="02265CEA" w:rsidR="003E60B2" w:rsidRPr="00A82B32" w:rsidRDefault="00A82B32" w:rsidP="00A524B4">
      <w:pPr>
        <w:tabs>
          <w:tab w:val="left" w:pos="1060"/>
        </w:tabs>
        <w:spacing w:line="276" w:lineRule="auto"/>
        <w:jc w:val="both"/>
        <w:rPr>
          <w:b/>
          <w:bCs/>
          <w:color w:val="FF0000"/>
        </w:rPr>
      </w:pPr>
      <w:r w:rsidRPr="00A82B32">
        <w:rPr>
          <w:b/>
          <w:bCs/>
          <w:color w:val="FF0000"/>
        </w:rPr>
        <w:t>Đáp án</w:t>
      </w:r>
    </w:p>
    <w:tbl>
      <w:tblPr>
        <w:tblW w:w="9676" w:type="dxa"/>
        <w:tblLook w:val="04A0" w:firstRow="1" w:lastRow="0" w:firstColumn="1" w:lastColumn="0" w:noHBand="0" w:noVBand="1"/>
      </w:tblPr>
      <w:tblGrid>
        <w:gridCol w:w="2350"/>
        <w:gridCol w:w="1134"/>
        <w:gridCol w:w="1134"/>
        <w:gridCol w:w="1269"/>
        <w:gridCol w:w="1312"/>
        <w:gridCol w:w="1495"/>
        <w:gridCol w:w="982"/>
      </w:tblGrid>
      <w:tr w:rsidR="00A82B32" w:rsidRPr="00A82B32" w14:paraId="30BF909B" w14:textId="77777777" w:rsidTr="00CC6583">
        <w:trPr>
          <w:trHeight w:val="226"/>
        </w:trPr>
        <w:tc>
          <w:tcPr>
            <w:tcW w:w="2350" w:type="dxa"/>
            <w:tcBorders>
              <w:top w:val="nil"/>
              <w:left w:val="nil"/>
              <w:bottom w:val="nil"/>
              <w:right w:val="nil"/>
            </w:tcBorders>
            <w:shd w:val="clear" w:color="auto" w:fill="auto"/>
            <w:vAlign w:val="bottom"/>
            <w:hideMark/>
          </w:tcPr>
          <w:p w14:paraId="4325A4B6" w14:textId="77777777" w:rsidR="00CC6583" w:rsidRPr="00CC6583" w:rsidRDefault="00CC6583" w:rsidP="00CC6583">
            <w:pPr>
              <w:rPr>
                <w:color w:val="FF0000"/>
                <w:sz w:val="20"/>
                <w:szCs w:val="20"/>
              </w:rPr>
            </w:pPr>
          </w:p>
        </w:tc>
        <w:tc>
          <w:tcPr>
            <w:tcW w:w="1134" w:type="dxa"/>
            <w:tcBorders>
              <w:top w:val="nil"/>
              <w:left w:val="nil"/>
              <w:bottom w:val="nil"/>
              <w:right w:val="nil"/>
            </w:tcBorders>
            <w:shd w:val="clear" w:color="auto" w:fill="auto"/>
            <w:vAlign w:val="center"/>
            <w:hideMark/>
          </w:tcPr>
          <w:p w14:paraId="162CA712" w14:textId="77777777" w:rsidR="00CC6583" w:rsidRPr="00CC6583" w:rsidRDefault="00CC6583" w:rsidP="00CC6583">
            <w:pPr>
              <w:jc w:val="both"/>
              <w:rPr>
                <w:color w:val="FF0000"/>
                <w:sz w:val="24"/>
              </w:rPr>
            </w:pPr>
            <w:r w:rsidRPr="00CC6583">
              <w:rPr>
                <w:color w:val="FF0000"/>
                <w:sz w:val="24"/>
              </w:rPr>
              <w:t xml:space="preserve">iPhone </w:t>
            </w:r>
          </w:p>
        </w:tc>
        <w:tc>
          <w:tcPr>
            <w:tcW w:w="1134" w:type="dxa"/>
            <w:tcBorders>
              <w:top w:val="nil"/>
              <w:left w:val="nil"/>
              <w:bottom w:val="nil"/>
              <w:right w:val="nil"/>
            </w:tcBorders>
            <w:shd w:val="clear" w:color="auto" w:fill="auto"/>
            <w:vAlign w:val="center"/>
            <w:hideMark/>
          </w:tcPr>
          <w:p w14:paraId="4A1225EB" w14:textId="77777777" w:rsidR="00CC6583" w:rsidRPr="00CC6583" w:rsidRDefault="00CC6583" w:rsidP="00CC6583">
            <w:pPr>
              <w:jc w:val="both"/>
              <w:rPr>
                <w:color w:val="FF0000"/>
                <w:sz w:val="24"/>
              </w:rPr>
            </w:pPr>
            <w:r w:rsidRPr="00CC6583">
              <w:rPr>
                <w:color w:val="FF0000"/>
                <w:sz w:val="24"/>
              </w:rPr>
              <w:t xml:space="preserve">iPod </w:t>
            </w:r>
          </w:p>
        </w:tc>
        <w:tc>
          <w:tcPr>
            <w:tcW w:w="1269" w:type="dxa"/>
            <w:tcBorders>
              <w:top w:val="nil"/>
              <w:left w:val="nil"/>
              <w:bottom w:val="nil"/>
              <w:right w:val="nil"/>
            </w:tcBorders>
            <w:shd w:val="clear" w:color="auto" w:fill="auto"/>
            <w:vAlign w:val="center"/>
            <w:hideMark/>
          </w:tcPr>
          <w:p w14:paraId="3545940B" w14:textId="77777777" w:rsidR="00CC6583" w:rsidRPr="00CC6583" w:rsidRDefault="00CC6583" w:rsidP="00CC6583">
            <w:pPr>
              <w:jc w:val="both"/>
              <w:rPr>
                <w:color w:val="FF0000"/>
                <w:sz w:val="24"/>
              </w:rPr>
            </w:pPr>
            <w:r w:rsidRPr="00CC6583">
              <w:rPr>
                <w:color w:val="FF0000"/>
                <w:sz w:val="24"/>
              </w:rPr>
              <w:t xml:space="preserve">iPad </w:t>
            </w:r>
          </w:p>
        </w:tc>
        <w:tc>
          <w:tcPr>
            <w:tcW w:w="1312" w:type="dxa"/>
            <w:tcBorders>
              <w:top w:val="nil"/>
              <w:left w:val="nil"/>
              <w:bottom w:val="nil"/>
              <w:right w:val="nil"/>
            </w:tcBorders>
            <w:shd w:val="clear" w:color="auto" w:fill="auto"/>
            <w:vAlign w:val="center"/>
            <w:hideMark/>
          </w:tcPr>
          <w:p w14:paraId="494D4482" w14:textId="77777777" w:rsidR="00CC6583" w:rsidRPr="00CC6583" w:rsidRDefault="00CC6583" w:rsidP="00CC6583">
            <w:pPr>
              <w:jc w:val="both"/>
              <w:rPr>
                <w:color w:val="FF0000"/>
                <w:sz w:val="24"/>
              </w:rPr>
            </w:pPr>
            <w:r w:rsidRPr="00CC6583">
              <w:rPr>
                <w:color w:val="FF0000"/>
                <w:sz w:val="24"/>
              </w:rPr>
              <w:t>MacBook</w:t>
            </w:r>
          </w:p>
        </w:tc>
        <w:tc>
          <w:tcPr>
            <w:tcW w:w="1495" w:type="dxa"/>
            <w:tcBorders>
              <w:top w:val="nil"/>
              <w:left w:val="nil"/>
              <w:bottom w:val="nil"/>
              <w:right w:val="nil"/>
            </w:tcBorders>
            <w:shd w:val="clear" w:color="auto" w:fill="auto"/>
            <w:vAlign w:val="center"/>
            <w:hideMark/>
          </w:tcPr>
          <w:p w14:paraId="344A1940" w14:textId="77777777" w:rsidR="00CC6583" w:rsidRPr="00CC6583" w:rsidRDefault="00CC6583" w:rsidP="00CC6583">
            <w:pPr>
              <w:jc w:val="both"/>
              <w:rPr>
                <w:color w:val="FF0000"/>
                <w:sz w:val="24"/>
              </w:rPr>
            </w:pPr>
            <w:r w:rsidRPr="00CC6583">
              <w:rPr>
                <w:color w:val="FF0000"/>
                <w:sz w:val="24"/>
              </w:rPr>
              <w:t>Total</w:t>
            </w:r>
          </w:p>
        </w:tc>
        <w:tc>
          <w:tcPr>
            <w:tcW w:w="982" w:type="dxa"/>
            <w:tcBorders>
              <w:top w:val="nil"/>
              <w:left w:val="nil"/>
              <w:bottom w:val="nil"/>
              <w:right w:val="nil"/>
            </w:tcBorders>
            <w:shd w:val="clear" w:color="auto" w:fill="auto"/>
            <w:noWrap/>
            <w:vAlign w:val="bottom"/>
            <w:hideMark/>
          </w:tcPr>
          <w:p w14:paraId="19B786EA" w14:textId="77777777" w:rsidR="00CC6583" w:rsidRPr="00CC6583" w:rsidRDefault="00CC6583" w:rsidP="00CC6583">
            <w:pPr>
              <w:jc w:val="both"/>
              <w:rPr>
                <w:color w:val="FF0000"/>
                <w:sz w:val="24"/>
              </w:rPr>
            </w:pPr>
          </w:p>
        </w:tc>
      </w:tr>
      <w:tr w:rsidR="00A82B32" w:rsidRPr="00A82B32" w14:paraId="3F48EDE0" w14:textId="77777777" w:rsidTr="00CC6583">
        <w:trPr>
          <w:trHeight w:val="226"/>
        </w:trPr>
        <w:tc>
          <w:tcPr>
            <w:tcW w:w="2350" w:type="dxa"/>
            <w:tcBorders>
              <w:top w:val="nil"/>
              <w:left w:val="nil"/>
              <w:bottom w:val="nil"/>
              <w:right w:val="nil"/>
            </w:tcBorders>
            <w:shd w:val="clear" w:color="auto" w:fill="auto"/>
            <w:vAlign w:val="center"/>
            <w:hideMark/>
          </w:tcPr>
          <w:p w14:paraId="401B5CBB" w14:textId="77777777" w:rsidR="00CC6583" w:rsidRPr="00CC6583" w:rsidRDefault="00CC6583" w:rsidP="00CC6583">
            <w:pPr>
              <w:jc w:val="both"/>
              <w:rPr>
                <w:color w:val="FF0000"/>
                <w:sz w:val="24"/>
              </w:rPr>
            </w:pPr>
            <w:r w:rsidRPr="00CC6583">
              <w:rPr>
                <w:color w:val="FF0000"/>
                <w:sz w:val="24"/>
              </w:rPr>
              <w:t xml:space="preserve"> Selling price ($) </w:t>
            </w:r>
          </w:p>
        </w:tc>
        <w:tc>
          <w:tcPr>
            <w:tcW w:w="1134" w:type="dxa"/>
            <w:tcBorders>
              <w:top w:val="nil"/>
              <w:left w:val="nil"/>
              <w:bottom w:val="nil"/>
              <w:right w:val="nil"/>
            </w:tcBorders>
            <w:shd w:val="clear" w:color="auto" w:fill="auto"/>
            <w:vAlign w:val="center"/>
            <w:hideMark/>
          </w:tcPr>
          <w:p w14:paraId="74C14447" w14:textId="77777777" w:rsidR="00CC6583" w:rsidRPr="00CC6583" w:rsidRDefault="00CC6583" w:rsidP="00CC6583">
            <w:pPr>
              <w:jc w:val="both"/>
              <w:rPr>
                <w:color w:val="FF0000"/>
                <w:sz w:val="24"/>
              </w:rPr>
            </w:pPr>
            <w:r w:rsidRPr="00CC6583">
              <w:rPr>
                <w:color w:val="FF0000"/>
                <w:sz w:val="24"/>
              </w:rPr>
              <w:t xml:space="preserve">            400 </w:t>
            </w:r>
          </w:p>
        </w:tc>
        <w:tc>
          <w:tcPr>
            <w:tcW w:w="1134" w:type="dxa"/>
            <w:tcBorders>
              <w:top w:val="nil"/>
              <w:left w:val="nil"/>
              <w:bottom w:val="nil"/>
              <w:right w:val="nil"/>
            </w:tcBorders>
            <w:shd w:val="clear" w:color="auto" w:fill="auto"/>
            <w:vAlign w:val="center"/>
            <w:hideMark/>
          </w:tcPr>
          <w:p w14:paraId="35654989" w14:textId="77777777" w:rsidR="00CC6583" w:rsidRPr="00CC6583" w:rsidRDefault="00CC6583" w:rsidP="00CC6583">
            <w:pPr>
              <w:jc w:val="both"/>
              <w:rPr>
                <w:color w:val="FF0000"/>
                <w:sz w:val="24"/>
              </w:rPr>
            </w:pPr>
            <w:r w:rsidRPr="00CC6583">
              <w:rPr>
                <w:color w:val="FF0000"/>
                <w:sz w:val="24"/>
              </w:rPr>
              <w:t xml:space="preserve">            200 </w:t>
            </w:r>
          </w:p>
        </w:tc>
        <w:tc>
          <w:tcPr>
            <w:tcW w:w="1269" w:type="dxa"/>
            <w:tcBorders>
              <w:top w:val="nil"/>
              <w:left w:val="nil"/>
              <w:bottom w:val="nil"/>
              <w:right w:val="nil"/>
            </w:tcBorders>
            <w:shd w:val="clear" w:color="auto" w:fill="auto"/>
            <w:vAlign w:val="center"/>
            <w:hideMark/>
          </w:tcPr>
          <w:p w14:paraId="09C2DC6C" w14:textId="77777777" w:rsidR="00CC6583" w:rsidRPr="00CC6583" w:rsidRDefault="00CC6583" w:rsidP="00CC6583">
            <w:pPr>
              <w:jc w:val="both"/>
              <w:rPr>
                <w:color w:val="FF0000"/>
                <w:sz w:val="24"/>
              </w:rPr>
            </w:pPr>
            <w:r w:rsidRPr="00CC6583">
              <w:rPr>
                <w:color w:val="FF0000"/>
                <w:sz w:val="24"/>
              </w:rPr>
              <w:t xml:space="preserve">              600 </w:t>
            </w:r>
          </w:p>
        </w:tc>
        <w:tc>
          <w:tcPr>
            <w:tcW w:w="1312" w:type="dxa"/>
            <w:tcBorders>
              <w:top w:val="nil"/>
              <w:left w:val="nil"/>
              <w:bottom w:val="nil"/>
              <w:right w:val="nil"/>
            </w:tcBorders>
            <w:shd w:val="clear" w:color="auto" w:fill="auto"/>
            <w:vAlign w:val="center"/>
            <w:hideMark/>
          </w:tcPr>
          <w:p w14:paraId="138ED1EF" w14:textId="77777777" w:rsidR="00CC6583" w:rsidRPr="00CC6583" w:rsidRDefault="00CC6583" w:rsidP="00CC6583">
            <w:pPr>
              <w:jc w:val="both"/>
              <w:rPr>
                <w:color w:val="FF0000"/>
                <w:sz w:val="24"/>
              </w:rPr>
            </w:pPr>
            <w:r w:rsidRPr="00CC6583">
              <w:rPr>
                <w:color w:val="FF0000"/>
                <w:sz w:val="24"/>
              </w:rPr>
              <w:t xml:space="preserve">            1,500 </w:t>
            </w:r>
          </w:p>
        </w:tc>
        <w:tc>
          <w:tcPr>
            <w:tcW w:w="1495" w:type="dxa"/>
            <w:tcBorders>
              <w:top w:val="nil"/>
              <w:left w:val="nil"/>
              <w:bottom w:val="nil"/>
              <w:right w:val="nil"/>
            </w:tcBorders>
            <w:shd w:val="clear" w:color="auto" w:fill="auto"/>
            <w:noWrap/>
            <w:vAlign w:val="bottom"/>
            <w:hideMark/>
          </w:tcPr>
          <w:p w14:paraId="6918883A" w14:textId="77777777" w:rsidR="00CC6583" w:rsidRPr="00CC6583" w:rsidRDefault="00CC6583" w:rsidP="00CC6583">
            <w:pPr>
              <w:jc w:val="both"/>
              <w:rPr>
                <w:color w:val="FF0000"/>
                <w:sz w:val="24"/>
              </w:rPr>
            </w:pPr>
          </w:p>
        </w:tc>
        <w:tc>
          <w:tcPr>
            <w:tcW w:w="982" w:type="dxa"/>
            <w:tcBorders>
              <w:top w:val="nil"/>
              <w:left w:val="nil"/>
              <w:bottom w:val="nil"/>
              <w:right w:val="nil"/>
            </w:tcBorders>
            <w:shd w:val="clear" w:color="auto" w:fill="auto"/>
            <w:noWrap/>
            <w:vAlign w:val="bottom"/>
            <w:hideMark/>
          </w:tcPr>
          <w:p w14:paraId="6D2F0111" w14:textId="77777777" w:rsidR="00CC6583" w:rsidRPr="00CC6583" w:rsidRDefault="00CC6583" w:rsidP="00CC6583">
            <w:pPr>
              <w:rPr>
                <w:color w:val="FF0000"/>
                <w:sz w:val="20"/>
                <w:szCs w:val="20"/>
              </w:rPr>
            </w:pPr>
          </w:p>
        </w:tc>
      </w:tr>
      <w:tr w:rsidR="00A82B32" w:rsidRPr="00A82B32" w14:paraId="332A7109" w14:textId="77777777" w:rsidTr="00CC6583">
        <w:trPr>
          <w:trHeight w:val="226"/>
        </w:trPr>
        <w:tc>
          <w:tcPr>
            <w:tcW w:w="2350" w:type="dxa"/>
            <w:tcBorders>
              <w:top w:val="nil"/>
              <w:left w:val="nil"/>
              <w:bottom w:val="nil"/>
              <w:right w:val="nil"/>
            </w:tcBorders>
            <w:shd w:val="clear" w:color="auto" w:fill="auto"/>
            <w:vAlign w:val="center"/>
            <w:hideMark/>
          </w:tcPr>
          <w:p w14:paraId="6BDA7839" w14:textId="77777777" w:rsidR="00CC6583" w:rsidRPr="00CC6583" w:rsidRDefault="00CC6583" w:rsidP="00CC6583">
            <w:pPr>
              <w:jc w:val="both"/>
              <w:rPr>
                <w:color w:val="FF0000"/>
                <w:sz w:val="24"/>
              </w:rPr>
            </w:pPr>
            <w:r w:rsidRPr="00CC6583">
              <w:rPr>
                <w:color w:val="FF0000"/>
                <w:sz w:val="24"/>
              </w:rPr>
              <w:t xml:space="preserve"> Variable cost (%) </w:t>
            </w:r>
          </w:p>
        </w:tc>
        <w:tc>
          <w:tcPr>
            <w:tcW w:w="1134" w:type="dxa"/>
            <w:tcBorders>
              <w:top w:val="nil"/>
              <w:left w:val="nil"/>
              <w:bottom w:val="nil"/>
              <w:right w:val="nil"/>
            </w:tcBorders>
            <w:shd w:val="clear" w:color="auto" w:fill="auto"/>
            <w:vAlign w:val="center"/>
            <w:hideMark/>
          </w:tcPr>
          <w:p w14:paraId="37431858" w14:textId="77777777" w:rsidR="00CC6583" w:rsidRPr="00CC6583" w:rsidRDefault="00CC6583" w:rsidP="00CC6583">
            <w:pPr>
              <w:jc w:val="both"/>
              <w:rPr>
                <w:color w:val="FF0000"/>
                <w:sz w:val="24"/>
              </w:rPr>
            </w:pPr>
            <w:r w:rsidRPr="00CC6583">
              <w:rPr>
                <w:color w:val="FF0000"/>
                <w:sz w:val="24"/>
              </w:rPr>
              <w:t xml:space="preserve">         0.300 </w:t>
            </w:r>
          </w:p>
        </w:tc>
        <w:tc>
          <w:tcPr>
            <w:tcW w:w="1134" w:type="dxa"/>
            <w:tcBorders>
              <w:top w:val="nil"/>
              <w:left w:val="nil"/>
              <w:bottom w:val="nil"/>
              <w:right w:val="nil"/>
            </w:tcBorders>
            <w:shd w:val="clear" w:color="auto" w:fill="auto"/>
            <w:vAlign w:val="center"/>
            <w:hideMark/>
          </w:tcPr>
          <w:p w14:paraId="2409C8B4" w14:textId="77777777" w:rsidR="00CC6583" w:rsidRPr="00CC6583" w:rsidRDefault="00CC6583" w:rsidP="00CC6583">
            <w:pPr>
              <w:jc w:val="both"/>
              <w:rPr>
                <w:color w:val="FF0000"/>
                <w:sz w:val="24"/>
              </w:rPr>
            </w:pPr>
            <w:r w:rsidRPr="00CC6583">
              <w:rPr>
                <w:color w:val="FF0000"/>
                <w:sz w:val="24"/>
              </w:rPr>
              <w:t xml:space="preserve">         0.400 </w:t>
            </w:r>
          </w:p>
        </w:tc>
        <w:tc>
          <w:tcPr>
            <w:tcW w:w="1269" w:type="dxa"/>
            <w:tcBorders>
              <w:top w:val="nil"/>
              <w:left w:val="nil"/>
              <w:bottom w:val="nil"/>
              <w:right w:val="nil"/>
            </w:tcBorders>
            <w:shd w:val="clear" w:color="auto" w:fill="auto"/>
            <w:vAlign w:val="center"/>
            <w:hideMark/>
          </w:tcPr>
          <w:p w14:paraId="266567FA" w14:textId="77777777" w:rsidR="00CC6583" w:rsidRPr="00CC6583" w:rsidRDefault="00CC6583" w:rsidP="00CC6583">
            <w:pPr>
              <w:jc w:val="both"/>
              <w:rPr>
                <w:color w:val="FF0000"/>
                <w:sz w:val="24"/>
              </w:rPr>
            </w:pPr>
            <w:r w:rsidRPr="00CC6583">
              <w:rPr>
                <w:color w:val="FF0000"/>
                <w:sz w:val="24"/>
              </w:rPr>
              <w:t xml:space="preserve">           0.200 </w:t>
            </w:r>
          </w:p>
        </w:tc>
        <w:tc>
          <w:tcPr>
            <w:tcW w:w="1312" w:type="dxa"/>
            <w:tcBorders>
              <w:top w:val="nil"/>
              <w:left w:val="nil"/>
              <w:bottom w:val="nil"/>
              <w:right w:val="nil"/>
            </w:tcBorders>
            <w:shd w:val="clear" w:color="auto" w:fill="auto"/>
            <w:vAlign w:val="center"/>
            <w:hideMark/>
          </w:tcPr>
          <w:p w14:paraId="1B529958" w14:textId="77777777" w:rsidR="00CC6583" w:rsidRPr="00CC6583" w:rsidRDefault="00CC6583" w:rsidP="00CC6583">
            <w:pPr>
              <w:jc w:val="both"/>
              <w:rPr>
                <w:color w:val="FF0000"/>
                <w:sz w:val="24"/>
              </w:rPr>
            </w:pPr>
            <w:r w:rsidRPr="00CC6583">
              <w:rPr>
                <w:color w:val="FF0000"/>
                <w:sz w:val="24"/>
              </w:rPr>
              <w:t xml:space="preserve">            0.500 </w:t>
            </w:r>
          </w:p>
        </w:tc>
        <w:tc>
          <w:tcPr>
            <w:tcW w:w="1495" w:type="dxa"/>
            <w:tcBorders>
              <w:top w:val="nil"/>
              <w:left w:val="nil"/>
              <w:bottom w:val="nil"/>
              <w:right w:val="nil"/>
            </w:tcBorders>
            <w:shd w:val="clear" w:color="auto" w:fill="auto"/>
            <w:noWrap/>
            <w:vAlign w:val="bottom"/>
            <w:hideMark/>
          </w:tcPr>
          <w:p w14:paraId="4AD18F4C" w14:textId="77777777" w:rsidR="00CC6583" w:rsidRPr="00CC6583" w:rsidRDefault="00CC6583" w:rsidP="00CC6583">
            <w:pPr>
              <w:jc w:val="both"/>
              <w:rPr>
                <w:color w:val="FF0000"/>
                <w:sz w:val="24"/>
              </w:rPr>
            </w:pPr>
          </w:p>
        </w:tc>
        <w:tc>
          <w:tcPr>
            <w:tcW w:w="982" w:type="dxa"/>
            <w:tcBorders>
              <w:top w:val="nil"/>
              <w:left w:val="nil"/>
              <w:bottom w:val="nil"/>
              <w:right w:val="nil"/>
            </w:tcBorders>
            <w:shd w:val="clear" w:color="auto" w:fill="auto"/>
            <w:noWrap/>
            <w:vAlign w:val="bottom"/>
            <w:hideMark/>
          </w:tcPr>
          <w:p w14:paraId="647337A4" w14:textId="77777777" w:rsidR="00CC6583" w:rsidRPr="00CC6583" w:rsidRDefault="00CC6583" w:rsidP="00CC6583">
            <w:pPr>
              <w:rPr>
                <w:color w:val="FF0000"/>
                <w:sz w:val="20"/>
                <w:szCs w:val="20"/>
              </w:rPr>
            </w:pPr>
          </w:p>
        </w:tc>
      </w:tr>
      <w:tr w:rsidR="00A82B32" w:rsidRPr="00A82B32" w14:paraId="17BEF28C" w14:textId="77777777" w:rsidTr="00CC6583">
        <w:trPr>
          <w:trHeight w:val="226"/>
        </w:trPr>
        <w:tc>
          <w:tcPr>
            <w:tcW w:w="2350" w:type="dxa"/>
            <w:tcBorders>
              <w:top w:val="nil"/>
              <w:left w:val="nil"/>
              <w:bottom w:val="nil"/>
              <w:right w:val="nil"/>
            </w:tcBorders>
            <w:shd w:val="clear" w:color="auto" w:fill="auto"/>
            <w:noWrap/>
            <w:vAlign w:val="bottom"/>
            <w:hideMark/>
          </w:tcPr>
          <w:p w14:paraId="7E3F33AB" w14:textId="77777777" w:rsidR="00CC6583" w:rsidRPr="00CC6583" w:rsidRDefault="00CC6583" w:rsidP="00CC6583">
            <w:pPr>
              <w:rPr>
                <w:color w:val="FF0000"/>
                <w:sz w:val="24"/>
              </w:rPr>
            </w:pPr>
            <w:r w:rsidRPr="00CC6583">
              <w:rPr>
                <w:color w:val="FF0000"/>
                <w:sz w:val="24"/>
              </w:rPr>
              <w:t xml:space="preserve"> Variable cost </w:t>
            </w:r>
          </w:p>
        </w:tc>
        <w:tc>
          <w:tcPr>
            <w:tcW w:w="1134" w:type="dxa"/>
            <w:tcBorders>
              <w:top w:val="nil"/>
              <w:left w:val="nil"/>
              <w:bottom w:val="nil"/>
              <w:right w:val="nil"/>
            </w:tcBorders>
            <w:shd w:val="clear" w:color="auto" w:fill="auto"/>
            <w:noWrap/>
            <w:vAlign w:val="bottom"/>
            <w:hideMark/>
          </w:tcPr>
          <w:p w14:paraId="59AE1950" w14:textId="77777777" w:rsidR="00CC6583" w:rsidRPr="00CC6583" w:rsidRDefault="00CC6583" w:rsidP="00CC6583">
            <w:pPr>
              <w:rPr>
                <w:color w:val="FF0000"/>
                <w:sz w:val="24"/>
              </w:rPr>
            </w:pPr>
            <w:r w:rsidRPr="00CC6583">
              <w:rPr>
                <w:color w:val="FF0000"/>
                <w:sz w:val="24"/>
              </w:rPr>
              <w:t xml:space="preserve">            120 </w:t>
            </w:r>
          </w:p>
        </w:tc>
        <w:tc>
          <w:tcPr>
            <w:tcW w:w="1134" w:type="dxa"/>
            <w:tcBorders>
              <w:top w:val="nil"/>
              <w:left w:val="nil"/>
              <w:bottom w:val="nil"/>
              <w:right w:val="nil"/>
            </w:tcBorders>
            <w:shd w:val="clear" w:color="auto" w:fill="auto"/>
            <w:noWrap/>
            <w:vAlign w:val="bottom"/>
            <w:hideMark/>
          </w:tcPr>
          <w:p w14:paraId="070DE503" w14:textId="77777777" w:rsidR="00CC6583" w:rsidRPr="00CC6583" w:rsidRDefault="00CC6583" w:rsidP="00CC6583">
            <w:pPr>
              <w:rPr>
                <w:color w:val="FF0000"/>
                <w:sz w:val="24"/>
              </w:rPr>
            </w:pPr>
            <w:r w:rsidRPr="00CC6583">
              <w:rPr>
                <w:color w:val="FF0000"/>
                <w:sz w:val="24"/>
              </w:rPr>
              <w:t xml:space="preserve">              80 </w:t>
            </w:r>
          </w:p>
        </w:tc>
        <w:tc>
          <w:tcPr>
            <w:tcW w:w="1269" w:type="dxa"/>
            <w:tcBorders>
              <w:top w:val="nil"/>
              <w:left w:val="nil"/>
              <w:bottom w:val="nil"/>
              <w:right w:val="nil"/>
            </w:tcBorders>
            <w:shd w:val="clear" w:color="auto" w:fill="auto"/>
            <w:noWrap/>
            <w:vAlign w:val="bottom"/>
            <w:hideMark/>
          </w:tcPr>
          <w:p w14:paraId="3B175A7D" w14:textId="77777777" w:rsidR="00CC6583" w:rsidRPr="00CC6583" w:rsidRDefault="00CC6583" w:rsidP="00CC6583">
            <w:pPr>
              <w:rPr>
                <w:color w:val="FF0000"/>
                <w:sz w:val="24"/>
              </w:rPr>
            </w:pPr>
            <w:r w:rsidRPr="00CC6583">
              <w:rPr>
                <w:color w:val="FF0000"/>
                <w:sz w:val="24"/>
              </w:rPr>
              <w:t xml:space="preserve">              120 </w:t>
            </w:r>
          </w:p>
        </w:tc>
        <w:tc>
          <w:tcPr>
            <w:tcW w:w="1312" w:type="dxa"/>
            <w:tcBorders>
              <w:top w:val="nil"/>
              <w:left w:val="nil"/>
              <w:bottom w:val="nil"/>
              <w:right w:val="nil"/>
            </w:tcBorders>
            <w:shd w:val="clear" w:color="auto" w:fill="auto"/>
            <w:noWrap/>
            <w:vAlign w:val="bottom"/>
            <w:hideMark/>
          </w:tcPr>
          <w:p w14:paraId="09F7424F" w14:textId="77777777" w:rsidR="00CC6583" w:rsidRPr="00CC6583" w:rsidRDefault="00CC6583" w:rsidP="00CC6583">
            <w:pPr>
              <w:rPr>
                <w:color w:val="FF0000"/>
                <w:sz w:val="24"/>
              </w:rPr>
            </w:pPr>
            <w:r w:rsidRPr="00CC6583">
              <w:rPr>
                <w:color w:val="FF0000"/>
                <w:sz w:val="24"/>
              </w:rPr>
              <w:t xml:space="preserve">               750 </w:t>
            </w:r>
          </w:p>
        </w:tc>
        <w:tc>
          <w:tcPr>
            <w:tcW w:w="1495" w:type="dxa"/>
            <w:tcBorders>
              <w:top w:val="nil"/>
              <w:left w:val="nil"/>
              <w:bottom w:val="nil"/>
              <w:right w:val="nil"/>
            </w:tcBorders>
            <w:shd w:val="clear" w:color="auto" w:fill="auto"/>
            <w:noWrap/>
            <w:vAlign w:val="bottom"/>
            <w:hideMark/>
          </w:tcPr>
          <w:p w14:paraId="6DB77C74" w14:textId="77777777" w:rsidR="00CC6583" w:rsidRPr="00CC6583" w:rsidRDefault="00CC6583" w:rsidP="00CC6583">
            <w:pPr>
              <w:rPr>
                <w:color w:val="FF0000"/>
                <w:sz w:val="24"/>
              </w:rPr>
            </w:pPr>
          </w:p>
        </w:tc>
        <w:tc>
          <w:tcPr>
            <w:tcW w:w="982" w:type="dxa"/>
            <w:tcBorders>
              <w:top w:val="nil"/>
              <w:left w:val="nil"/>
              <w:bottom w:val="nil"/>
              <w:right w:val="nil"/>
            </w:tcBorders>
            <w:shd w:val="clear" w:color="auto" w:fill="auto"/>
            <w:noWrap/>
            <w:vAlign w:val="bottom"/>
            <w:hideMark/>
          </w:tcPr>
          <w:p w14:paraId="332E7157" w14:textId="77777777" w:rsidR="00CC6583" w:rsidRPr="00CC6583" w:rsidRDefault="00CC6583" w:rsidP="00CC6583">
            <w:pPr>
              <w:rPr>
                <w:color w:val="FF0000"/>
                <w:sz w:val="20"/>
                <w:szCs w:val="20"/>
              </w:rPr>
            </w:pPr>
          </w:p>
        </w:tc>
      </w:tr>
      <w:tr w:rsidR="00A82B32" w:rsidRPr="00A82B32" w14:paraId="07CB4E76" w14:textId="77777777" w:rsidTr="00CC6583">
        <w:trPr>
          <w:trHeight w:val="226"/>
        </w:trPr>
        <w:tc>
          <w:tcPr>
            <w:tcW w:w="2350" w:type="dxa"/>
            <w:tcBorders>
              <w:top w:val="nil"/>
              <w:left w:val="nil"/>
              <w:bottom w:val="nil"/>
              <w:right w:val="nil"/>
            </w:tcBorders>
            <w:shd w:val="clear" w:color="auto" w:fill="auto"/>
            <w:noWrap/>
            <w:vAlign w:val="bottom"/>
            <w:hideMark/>
          </w:tcPr>
          <w:p w14:paraId="136B9378" w14:textId="77777777" w:rsidR="00CC6583" w:rsidRPr="00CC6583" w:rsidRDefault="00CC6583" w:rsidP="00CC6583">
            <w:pPr>
              <w:rPr>
                <w:color w:val="FF0000"/>
                <w:sz w:val="24"/>
              </w:rPr>
            </w:pPr>
            <w:r w:rsidRPr="00CC6583">
              <w:rPr>
                <w:color w:val="FF0000"/>
                <w:sz w:val="24"/>
              </w:rPr>
              <w:t xml:space="preserve"> Contribution </w:t>
            </w:r>
          </w:p>
        </w:tc>
        <w:tc>
          <w:tcPr>
            <w:tcW w:w="1134" w:type="dxa"/>
            <w:tcBorders>
              <w:top w:val="nil"/>
              <w:left w:val="nil"/>
              <w:bottom w:val="nil"/>
              <w:right w:val="nil"/>
            </w:tcBorders>
            <w:shd w:val="clear" w:color="auto" w:fill="auto"/>
            <w:noWrap/>
            <w:vAlign w:val="bottom"/>
            <w:hideMark/>
          </w:tcPr>
          <w:p w14:paraId="21051553" w14:textId="77777777" w:rsidR="00CC6583" w:rsidRPr="00CC6583" w:rsidRDefault="00CC6583" w:rsidP="00CC6583">
            <w:pPr>
              <w:rPr>
                <w:color w:val="FF0000"/>
                <w:sz w:val="24"/>
              </w:rPr>
            </w:pPr>
            <w:r w:rsidRPr="00CC6583">
              <w:rPr>
                <w:color w:val="FF0000"/>
                <w:sz w:val="24"/>
              </w:rPr>
              <w:t xml:space="preserve">            280 </w:t>
            </w:r>
          </w:p>
        </w:tc>
        <w:tc>
          <w:tcPr>
            <w:tcW w:w="1134" w:type="dxa"/>
            <w:tcBorders>
              <w:top w:val="nil"/>
              <w:left w:val="nil"/>
              <w:bottom w:val="nil"/>
              <w:right w:val="nil"/>
            </w:tcBorders>
            <w:shd w:val="clear" w:color="auto" w:fill="auto"/>
            <w:noWrap/>
            <w:vAlign w:val="bottom"/>
            <w:hideMark/>
          </w:tcPr>
          <w:p w14:paraId="5B0FC381" w14:textId="77777777" w:rsidR="00CC6583" w:rsidRPr="00CC6583" w:rsidRDefault="00CC6583" w:rsidP="00CC6583">
            <w:pPr>
              <w:rPr>
                <w:color w:val="FF0000"/>
                <w:sz w:val="24"/>
              </w:rPr>
            </w:pPr>
            <w:r w:rsidRPr="00CC6583">
              <w:rPr>
                <w:color w:val="FF0000"/>
                <w:sz w:val="24"/>
              </w:rPr>
              <w:t xml:space="preserve">            120 </w:t>
            </w:r>
          </w:p>
        </w:tc>
        <w:tc>
          <w:tcPr>
            <w:tcW w:w="1269" w:type="dxa"/>
            <w:tcBorders>
              <w:top w:val="nil"/>
              <w:left w:val="nil"/>
              <w:bottom w:val="nil"/>
              <w:right w:val="nil"/>
            </w:tcBorders>
            <w:shd w:val="clear" w:color="auto" w:fill="auto"/>
            <w:noWrap/>
            <w:vAlign w:val="bottom"/>
            <w:hideMark/>
          </w:tcPr>
          <w:p w14:paraId="06CC081B" w14:textId="77777777" w:rsidR="00CC6583" w:rsidRPr="00CC6583" w:rsidRDefault="00CC6583" w:rsidP="00CC6583">
            <w:pPr>
              <w:rPr>
                <w:color w:val="FF0000"/>
                <w:sz w:val="24"/>
              </w:rPr>
            </w:pPr>
            <w:r w:rsidRPr="00CC6583">
              <w:rPr>
                <w:color w:val="FF0000"/>
                <w:sz w:val="24"/>
              </w:rPr>
              <w:t xml:space="preserve">              480 </w:t>
            </w:r>
          </w:p>
        </w:tc>
        <w:tc>
          <w:tcPr>
            <w:tcW w:w="1312" w:type="dxa"/>
            <w:tcBorders>
              <w:top w:val="nil"/>
              <w:left w:val="nil"/>
              <w:bottom w:val="nil"/>
              <w:right w:val="nil"/>
            </w:tcBorders>
            <w:shd w:val="clear" w:color="auto" w:fill="auto"/>
            <w:noWrap/>
            <w:vAlign w:val="bottom"/>
            <w:hideMark/>
          </w:tcPr>
          <w:p w14:paraId="5C5F97EC" w14:textId="77777777" w:rsidR="00CC6583" w:rsidRPr="00CC6583" w:rsidRDefault="00CC6583" w:rsidP="00CC6583">
            <w:pPr>
              <w:rPr>
                <w:color w:val="FF0000"/>
                <w:sz w:val="24"/>
              </w:rPr>
            </w:pPr>
            <w:r w:rsidRPr="00CC6583">
              <w:rPr>
                <w:color w:val="FF0000"/>
                <w:sz w:val="24"/>
              </w:rPr>
              <w:t xml:space="preserve">               750 </w:t>
            </w:r>
          </w:p>
        </w:tc>
        <w:tc>
          <w:tcPr>
            <w:tcW w:w="1495" w:type="dxa"/>
            <w:tcBorders>
              <w:top w:val="nil"/>
              <w:left w:val="nil"/>
              <w:bottom w:val="nil"/>
              <w:right w:val="nil"/>
            </w:tcBorders>
            <w:shd w:val="clear" w:color="auto" w:fill="auto"/>
            <w:noWrap/>
            <w:vAlign w:val="bottom"/>
            <w:hideMark/>
          </w:tcPr>
          <w:p w14:paraId="5A5427B4" w14:textId="77777777" w:rsidR="00CC6583" w:rsidRPr="00CC6583" w:rsidRDefault="00CC6583" w:rsidP="00CC6583">
            <w:pPr>
              <w:rPr>
                <w:color w:val="FF0000"/>
                <w:sz w:val="24"/>
              </w:rPr>
            </w:pPr>
          </w:p>
        </w:tc>
        <w:tc>
          <w:tcPr>
            <w:tcW w:w="982" w:type="dxa"/>
            <w:tcBorders>
              <w:top w:val="nil"/>
              <w:left w:val="nil"/>
              <w:bottom w:val="nil"/>
              <w:right w:val="nil"/>
            </w:tcBorders>
            <w:shd w:val="clear" w:color="auto" w:fill="auto"/>
            <w:noWrap/>
            <w:vAlign w:val="bottom"/>
            <w:hideMark/>
          </w:tcPr>
          <w:p w14:paraId="6983FE9A" w14:textId="77777777" w:rsidR="00CC6583" w:rsidRPr="00CC6583" w:rsidRDefault="00CC6583" w:rsidP="00CC6583">
            <w:pPr>
              <w:rPr>
                <w:color w:val="FF0000"/>
                <w:sz w:val="20"/>
                <w:szCs w:val="20"/>
              </w:rPr>
            </w:pPr>
          </w:p>
        </w:tc>
      </w:tr>
      <w:tr w:rsidR="00A82B32" w:rsidRPr="00A82B32" w14:paraId="04E4CE11" w14:textId="77777777" w:rsidTr="00CC6583">
        <w:trPr>
          <w:trHeight w:val="226"/>
        </w:trPr>
        <w:tc>
          <w:tcPr>
            <w:tcW w:w="2350" w:type="dxa"/>
            <w:tcBorders>
              <w:top w:val="nil"/>
              <w:left w:val="nil"/>
              <w:bottom w:val="nil"/>
              <w:right w:val="nil"/>
            </w:tcBorders>
            <w:shd w:val="clear" w:color="auto" w:fill="auto"/>
            <w:noWrap/>
            <w:vAlign w:val="bottom"/>
            <w:hideMark/>
          </w:tcPr>
          <w:p w14:paraId="1D8DC9A7" w14:textId="77777777" w:rsidR="00CC6583" w:rsidRPr="00CC6583" w:rsidRDefault="00CC6583" w:rsidP="00CC6583">
            <w:pPr>
              <w:rPr>
                <w:color w:val="FF0000"/>
                <w:sz w:val="24"/>
              </w:rPr>
            </w:pPr>
            <w:r w:rsidRPr="00CC6583">
              <w:rPr>
                <w:color w:val="FF0000"/>
                <w:sz w:val="24"/>
              </w:rPr>
              <w:t xml:space="preserve"> Units </w:t>
            </w:r>
          </w:p>
        </w:tc>
        <w:tc>
          <w:tcPr>
            <w:tcW w:w="1134" w:type="dxa"/>
            <w:tcBorders>
              <w:top w:val="nil"/>
              <w:left w:val="nil"/>
              <w:bottom w:val="nil"/>
              <w:right w:val="nil"/>
            </w:tcBorders>
            <w:shd w:val="clear" w:color="auto" w:fill="auto"/>
            <w:noWrap/>
            <w:vAlign w:val="bottom"/>
            <w:hideMark/>
          </w:tcPr>
          <w:p w14:paraId="637DDBC4" w14:textId="77777777" w:rsidR="00CC6583" w:rsidRPr="00CC6583" w:rsidRDefault="00CC6583" w:rsidP="00CC6583">
            <w:pPr>
              <w:rPr>
                <w:color w:val="FF0000"/>
                <w:sz w:val="24"/>
              </w:rPr>
            </w:pPr>
            <w:r w:rsidRPr="00CC6583">
              <w:rPr>
                <w:color w:val="FF0000"/>
                <w:sz w:val="24"/>
              </w:rPr>
              <w:t xml:space="preserve">                3 </w:t>
            </w:r>
          </w:p>
        </w:tc>
        <w:tc>
          <w:tcPr>
            <w:tcW w:w="1134" w:type="dxa"/>
            <w:tcBorders>
              <w:top w:val="nil"/>
              <w:left w:val="nil"/>
              <w:bottom w:val="nil"/>
              <w:right w:val="nil"/>
            </w:tcBorders>
            <w:shd w:val="clear" w:color="auto" w:fill="auto"/>
            <w:noWrap/>
            <w:vAlign w:val="bottom"/>
            <w:hideMark/>
          </w:tcPr>
          <w:p w14:paraId="6E64CEB5" w14:textId="77777777" w:rsidR="00CC6583" w:rsidRPr="00CC6583" w:rsidRDefault="00CC6583" w:rsidP="00CC6583">
            <w:pPr>
              <w:rPr>
                <w:color w:val="FF0000"/>
                <w:sz w:val="24"/>
              </w:rPr>
            </w:pPr>
            <w:r w:rsidRPr="00CC6583">
              <w:rPr>
                <w:color w:val="FF0000"/>
                <w:sz w:val="24"/>
              </w:rPr>
              <w:t xml:space="preserve">                2 </w:t>
            </w:r>
          </w:p>
        </w:tc>
        <w:tc>
          <w:tcPr>
            <w:tcW w:w="1269" w:type="dxa"/>
            <w:tcBorders>
              <w:top w:val="nil"/>
              <w:left w:val="nil"/>
              <w:bottom w:val="nil"/>
              <w:right w:val="nil"/>
            </w:tcBorders>
            <w:shd w:val="clear" w:color="auto" w:fill="auto"/>
            <w:noWrap/>
            <w:vAlign w:val="bottom"/>
            <w:hideMark/>
          </w:tcPr>
          <w:p w14:paraId="2C5AF429" w14:textId="77777777" w:rsidR="00CC6583" w:rsidRPr="00CC6583" w:rsidRDefault="00CC6583" w:rsidP="00CC6583">
            <w:pPr>
              <w:rPr>
                <w:color w:val="FF0000"/>
                <w:sz w:val="24"/>
              </w:rPr>
            </w:pPr>
            <w:r w:rsidRPr="00CC6583">
              <w:rPr>
                <w:color w:val="FF0000"/>
                <w:sz w:val="24"/>
              </w:rPr>
              <w:t xml:space="preserve">                  4 </w:t>
            </w:r>
          </w:p>
        </w:tc>
        <w:tc>
          <w:tcPr>
            <w:tcW w:w="1312" w:type="dxa"/>
            <w:tcBorders>
              <w:top w:val="nil"/>
              <w:left w:val="nil"/>
              <w:bottom w:val="nil"/>
              <w:right w:val="nil"/>
            </w:tcBorders>
            <w:shd w:val="clear" w:color="auto" w:fill="auto"/>
            <w:noWrap/>
            <w:vAlign w:val="bottom"/>
            <w:hideMark/>
          </w:tcPr>
          <w:p w14:paraId="38558CDB" w14:textId="77777777" w:rsidR="00CC6583" w:rsidRPr="00CC6583" w:rsidRDefault="00CC6583" w:rsidP="00CC6583">
            <w:pPr>
              <w:rPr>
                <w:color w:val="FF0000"/>
                <w:sz w:val="24"/>
              </w:rPr>
            </w:pPr>
            <w:r w:rsidRPr="00CC6583">
              <w:rPr>
                <w:color w:val="FF0000"/>
                <w:sz w:val="24"/>
              </w:rPr>
              <w:t xml:space="preserve">                   1 </w:t>
            </w:r>
          </w:p>
        </w:tc>
        <w:tc>
          <w:tcPr>
            <w:tcW w:w="1495" w:type="dxa"/>
            <w:tcBorders>
              <w:top w:val="nil"/>
              <w:left w:val="nil"/>
              <w:bottom w:val="nil"/>
              <w:right w:val="nil"/>
            </w:tcBorders>
            <w:shd w:val="clear" w:color="auto" w:fill="auto"/>
            <w:noWrap/>
            <w:vAlign w:val="bottom"/>
            <w:hideMark/>
          </w:tcPr>
          <w:p w14:paraId="45097DBB" w14:textId="77777777" w:rsidR="00CC6583" w:rsidRPr="00CC6583" w:rsidRDefault="00CC6583" w:rsidP="00CC6583">
            <w:pPr>
              <w:rPr>
                <w:color w:val="FF0000"/>
                <w:sz w:val="24"/>
              </w:rPr>
            </w:pPr>
          </w:p>
        </w:tc>
        <w:tc>
          <w:tcPr>
            <w:tcW w:w="982" w:type="dxa"/>
            <w:tcBorders>
              <w:top w:val="nil"/>
              <w:left w:val="nil"/>
              <w:bottom w:val="nil"/>
              <w:right w:val="nil"/>
            </w:tcBorders>
            <w:shd w:val="clear" w:color="auto" w:fill="auto"/>
            <w:noWrap/>
            <w:vAlign w:val="bottom"/>
            <w:hideMark/>
          </w:tcPr>
          <w:p w14:paraId="1829566A" w14:textId="77777777" w:rsidR="00CC6583" w:rsidRPr="00CC6583" w:rsidRDefault="00CC6583" w:rsidP="00CC6583">
            <w:pPr>
              <w:rPr>
                <w:color w:val="FF0000"/>
                <w:sz w:val="20"/>
                <w:szCs w:val="20"/>
              </w:rPr>
            </w:pPr>
          </w:p>
        </w:tc>
      </w:tr>
      <w:tr w:rsidR="00A82B32" w:rsidRPr="00A82B32" w14:paraId="46C1CBE1" w14:textId="77777777" w:rsidTr="00CC6583">
        <w:trPr>
          <w:trHeight w:val="226"/>
        </w:trPr>
        <w:tc>
          <w:tcPr>
            <w:tcW w:w="2350" w:type="dxa"/>
            <w:tcBorders>
              <w:top w:val="nil"/>
              <w:left w:val="nil"/>
              <w:bottom w:val="nil"/>
              <w:right w:val="nil"/>
            </w:tcBorders>
            <w:shd w:val="clear" w:color="auto" w:fill="auto"/>
            <w:noWrap/>
            <w:vAlign w:val="bottom"/>
            <w:hideMark/>
          </w:tcPr>
          <w:p w14:paraId="58C2266F" w14:textId="77777777" w:rsidR="00CC6583" w:rsidRPr="00CC6583" w:rsidRDefault="00CC6583" w:rsidP="00CC6583">
            <w:pPr>
              <w:rPr>
                <w:color w:val="FF0000"/>
                <w:sz w:val="24"/>
              </w:rPr>
            </w:pPr>
            <w:r w:rsidRPr="00CC6583">
              <w:rPr>
                <w:color w:val="FF0000"/>
                <w:sz w:val="24"/>
              </w:rPr>
              <w:t xml:space="preserve"> Total contribution </w:t>
            </w:r>
          </w:p>
        </w:tc>
        <w:tc>
          <w:tcPr>
            <w:tcW w:w="1134" w:type="dxa"/>
            <w:tcBorders>
              <w:top w:val="nil"/>
              <w:left w:val="nil"/>
              <w:bottom w:val="nil"/>
              <w:right w:val="nil"/>
            </w:tcBorders>
            <w:shd w:val="clear" w:color="auto" w:fill="auto"/>
            <w:noWrap/>
            <w:vAlign w:val="bottom"/>
            <w:hideMark/>
          </w:tcPr>
          <w:p w14:paraId="2B495C5F" w14:textId="77777777" w:rsidR="00CC6583" w:rsidRPr="00CC6583" w:rsidRDefault="00CC6583" w:rsidP="00CC6583">
            <w:pPr>
              <w:rPr>
                <w:color w:val="FF0000"/>
                <w:sz w:val="24"/>
              </w:rPr>
            </w:pPr>
            <w:r w:rsidRPr="00CC6583">
              <w:rPr>
                <w:color w:val="FF0000"/>
                <w:sz w:val="24"/>
              </w:rPr>
              <w:t xml:space="preserve">            840 </w:t>
            </w:r>
          </w:p>
        </w:tc>
        <w:tc>
          <w:tcPr>
            <w:tcW w:w="1134" w:type="dxa"/>
            <w:tcBorders>
              <w:top w:val="nil"/>
              <w:left w:val="nil"/>
              <w:bottom w:val="nil"/>
              <w:right w:val="nil"/>
            </w:tcBorders>
            <w:shd w:val="clear" w:color="auto" w:fill="auto"/>
            <w:noWrap/>
            <w:vAlign w:val="bottom"/>
            <w:hideMark/>
          </w:tcPr>
          <w:p w14:paraId="38697F81" w14:textId="77777777" w:rsidR="00CC6583" w:rsidRPr="00CC6583" w:rsidRDefault="00CC6583" w:rsidP="00CC6583">
            <w:pPr>
              <w:rPr>
                <w:color w:val="FF0000"/>
                <w:sz w:val="24"/>
              </w:rPr>
            </w:pPr>
            <w:r w:rsidRPr="00CC6583">
              <w:rPr>
                <w:color w:val="FF0000"/>
                <w:sz w:val="24"/>
              </w:rPr>
              <w:t xml:space="preserve">            240 </w:t>
            </w:r>
          </w:p>
        </w:tc>
        <w:tc>
          <w:tcPr>
            <w:tcW w:w="1269" w:type="dxa"/>
            <w:tcBorders>
              <w:top w:val="nil"/>
              <w:left w:val="nil"/>
              <w:bottom w:val="nil"/>
              <w:right w:val="nil"/>
            </w:tcBorders>
            <w:shd w:val="clear" w:color="auto" w:fill="auto"/>
            <w:noWrap/>
            <w:vAlign w:val="bottom"/>
            <w:hideMark/>
          </w:tcPr>
          <w:p w14:paraId="424D4D48" w14:textId="77777777" w:rsidR="00CC6583" w:rsidRPr="00CC6583" w:rsidRDefault="00CC6583" w:rsidP="00CC6583">
            <w:pPr>
              <w:rPr>
                <w:color w:val="FF0000"/>
                <w:sz w:val="24"/>
              </w:rPr>
            </w:pPr>
            <w:r w:rsidRPr="00CC6583">
              <w:rPr>
                <w:color w:val="FF0000"/>
                <w:sz w:val="24"/>
              </w:rPr>
              <w:t xml:space="preserve">           1,920 </w:t>
            </w:r>
          </w:p>
        </w:tc>
        <w:tc>
          <w:tcPr>
            <w:tcW w:w="1312" w:type="dxa"/>
            <w:tcBorders>
              <w:top w:val="nil"/>
              <w:left w:val="nil"/>
              <w:bottom w:val="nil"/>
              <w:right w:val="nil"/>
            </w:tcBorders>
            <w:shd w:val="clear" w:color="auto" w:fill="auto"/>
            <w:noWrap/>
            <w:vAlign w:val="bottom"/>
            <w:hideMark/>
          </w:tcPr>
          <w:p w14:paraId="2A9A9FB2" w14:textId="77777777" w:rsidR="00CC6583" w:rsidRPr="00CC6583" w:rsidRDefault="00CC6583" w:rsidP="00CC6583">
            <w:pPr>
              <w:rPr>
                <w:color w:val="FF0000"/>
                <w:sz w:val="24"/>
              </w:rPr>
            </w:pPr>
            <w:r w:rsidRPr="00CC6583">
              <w:rPr>
                <w:color w:val="FF0000"/>
                <w:sz w:val="24"/>
              </w:rPr>
              <w:t xml:space="preserve">               750 </w:t>
            </w:r>
          </w:p>
        </w:tc>
        <w:tc>
          <w:tcPr>
            <w:tcW w:w="1495" w:type="dxa"/>
            <w:tcBorders>
              <w:top w:val="nil"/>
              <w:left w:val="nil"/>
              <w:bottom w:val="nil"/>
              <w:right w:val="nil"/>
            </w:tcBorders>
            <w:shd w:val="clear" w:color="auto" w:fill="auto"/>
            <w:noWrap/>
            <w:vAlign w:val="bottom"/>
            <w:hideMark/>
          </w:tcPr>
          <w:p w14:paraId="08ED2FA8" w14:textId="77777777" w:rsidR="00CC6583" w:rsidRPr="00CC6583" w:rsidRDefault="00CC6583" w:rsidP="00CC6583">
            <w:pPr>
              <w:rPr>
                <w:color w:val="FF0000"/>
                <w:sz w:val="24"/>
              </w:rPr>
            </w:pPr>
            <w:r w:rsidRPr="00CC6583">
              <w:rPr>
                <w:color w:val="FF0000"/>
                <w:sz w:val="24"/>
              </w:rPr>
              <w:t xml:space="preserve">               3,750 </w:t>
            </w:r>
          </w:p>
        </w:tc>
        <w:tc>
          <w:tcPr>
            <w:tcW w:w="982" w:type="dxa"/>
            <w:tcBorders>
              <w:top w:val="nil"/>
              <w:left w:val="nil"/>
              <w:bottom w:val="nil"/>
              <w:right w:val="nil"/>
            </w:tcBorders>
            <w:shd w:val="clear" w:color="auto" w:fill="auto"/>
            <w:noWrap/>
            <w:vAlign w:val="bottom"/>
            <w:hideMark/>
          </w:tcPr>
          <w:p w14:paraId="0E49F828" w14:textId="77777777" w:rsidR="00CC6583" w:rsidRPr="00CC6583" w:rsidRDefault="00CC6583" w:rsidP="00CC6583">
            <w:pPr>
              <w:rPr>
                <w:color w:val="FF0000"/>
                <w:sz w:val="24"/>
              </w:rPr>
            </w:pPr>
          </w:p>
        </w:tc>
      </w:tr>
      <w:tr w:rsidR="00A82B32" w:rsidRPr="00A82B32" w14:paraId="50C1C7FF" w14:textId="77777777" w:rsidTr="00CC6583">
        <w:trPr>
          <w:trHeight w:val="226"/>
        </w:trPr>
        <w:tc>
          <w:tcPr>
            <w:tcW w:w="2350" w:type="dxa"/>
            <w:tcBorders>
              <w:top w:val="nil"/>
              <w:left w:val="nil"/>
              <w:bottom w:val="nil"/>
              <w:right w:val="nil"/>
            </w:tcBorders>
            <w:shd w:val="clear" w:color="auto" w:fill="auto"/>
            <w:noWrap/>
            <w:vAlign w:val="bottom"/>
            <w:hideMark/>
          </w:tcPr>
          <w:p w14:paraId="13B75D2B" w14:textId="77777777" w:rsidR="00CC6583" w:rsidRPr="00CC6583" w:rsidRDefault="00CC6583" w:rsidP="00CC6583">
            <w:pPr>
              <w:rPr>
                <w:color w:val="FF0000"/>
                <w:sz w:val="24"/>
              </w:rPr>
            </w:pPr>
            <w:r w:rsidRPr="00CC6583">
              <w:rPr>
                <w:color w:val="FF0000"/>
                <w:sz w:val="24"/>
              </w:rPr>
              <w:t xml:space="preserve"> Total sales </w:t>
            </w:r>
          </w:p>
        </w:tc>
        <w:tc>
          <w:tcPr>
            <w:tcW w:w="1134" w:type="dxa"/>
            <w:tcBorders>
              <w:top w:val="nil"/>
              <w:left w:val="nil"/>
              <w:bottom w:val="nil"/>
              <w:right w:val="nil"/>
            </w:tcBorders>
            <w:shd w:val="clear" w:color="auto" w:fill="auto"/>
            <w:noWrap/>
            <w:vAlign w:val="bottom"/>
            <w:hideMark/>
          </w:tcPr>
          <w:p w14:paraId="7C7DF9B5" w14:textId="77777777" w:rsidR="00CC6583" w:rsidRPr="00CC6583" w:rsidRDefault="00CC6583" w:rsidP="00CC6583">
            <w:pPr>
              <w:rPr>
                <w:color w:val="FF0000"/>
                <w:sz w:val="24"/>
              </w:rPr>
            </w:pPr>
            <w:r w:rsidRPr="00CC6583">
              <w:rPr>
                <w:color w:val="FF0000"/>
                <w:sz w:val="24"/>
              </w:rPr>
              <w:t xml:space="preserve">         1,200 </w:t>
            </w:r>
          </w:p>
        </w:tc>
        <w:tc>
          <w:tcPr>
            <w:tcW w:w="1134" w:type="dxa"/>
            <w:tcBorders>
              <w:top w:val="nil"/>
              <w:left w:val="nil"/>
              <w:bottom w:val="nil"/>
              <w:right w:val="nil"/>
            </w:tcBorders>
            <w:shd w:val="clear" w:color="auto" w:fill="auto"/>
            <w:noWrap/>
            <w:vAlign w:val="bottom"/>
            <w:hideMark/>
          </w:tcPr>
          <w:p w14:paraId="07E192B6" w14:textId="77777777" w:rsidR="00CC6583" w:rsidRPr="00CC6583" w:rsidRDefault="00CC6583" w:rsidP="00CC6583">
            <w:pPr>
              <w:rPr>
                <w:color w:val="FF0000"/>
                <w:sz w:val="24"/>
              </w:rPr>
            </w:pPr>
            <w:r w:rsidRPr="00CC6583">
              <w:rPr>
                <w:color w:val="FF0000"/>
                <w:sz w:val="24"/>
              </w:rPr>
              <w:t xml:space="preserve">            400 </w:t>
            </w:r>
          </w:p>
        </w:tc>
        <w:tc>
          <w:tcPr>
            <w:tcW w:w="1269" w:type="dxa"/>
            <w:tcBorders>
              <w:top w:val="nil"/>
              <w:left w:val="nil"/>
              <w:bottom w:val="nil"/>
              <w:right w:val="nil"/>
            </w:tcBorders>
            <w:shd w:val="clear" w:color="auto" w:fill="auto"/>
            <w:noWrap/>
            <w:vAlign w:val="bottom"/>
            <w:hideMark/>
          </w:tcPr>
          <w:p w14:paraId="73C610A1" w14:textId="77777777" w:rsidR="00CC6583" w:rsidRPr="00CC6583" w:rsidRDefault="00CC6583" w:rsidP="00CC6583">
            <w:pPr>
              <w:rPr>
                <w:color w:val="FF0000"/>
                <w:sz w:val="24"/>
              </w:rPr>
            </w:pPr>
            <w:r w:rsidRPr="00CC6583">
              <w:rPr>
                <w:color w:val="FF0000"/>
                <w:sz w:val="24"/>
              </w:rPr>
              <w:t xml:space="preserve">           2,400 </w:t>
            </w:r>
          </w:p>
        </w:tc>
        <w:tc>
          <w:tcPr>
            <w:tcW w:w="1312" w:type="dxa"/>
            <w:tcBorders>
              <w:top w:val="nil"/>
              <w:left w:val="nil"/>
              <w:bottom w:val="nil"/>
              <w:right w:val="nil"/>
            </w:tcBorders>
            <w:shd w:val="clear" w:color="auto" w:fill="auto"/>
            <w:noWrap/>
            <w:vAlign w:val="bottom"/>
            <w:hideMark/>
          </w:tcPr>
          <w:p w14:paraId="1078D964" w14:textId="77777777" w:rsidR="00CC6583" w:rsidRPr="00CC6583" w:rsidRDefault="00CC6583" w:rsidP="00CC6583">
            <w:pPr>
              <w:rPr>
                <w:color w:val="FF0000"/>
                <w:sz w:val="24"/>
              </w:rPr>
            </w:pPr>
            <w:r w:rsidRPr="00CC6583">
              <w:rPr>
                <w:color w:val="FF0000"/>
                <w:sz w:val="24"/>
              </w:rPr>
              <w:t xml:space="preserve">            1,500 </w:t>
            </w:r>
          </w:p>
        </w:tc>
        <w:tc>
          <w:tcPr>
            <w:tcW w:w="1495" w:type="dxa"/>
            <w:tcBorders>
              <w:top w:val="nil"/>
              <w:left w:val="nil"/>
              <w:bottom w:val="nil"/>
              <w:right w:val="nil"/>
            </w:tcBorders>
            <w:shd w:val="clear" w:color="auto" w:fill="auto"/>
            <w:noWrap/>
            <w:vAlign w:val="bottom"/>
            <w:hideMark/>
          </w:tcPr>
          <w:p w14:paraId="07389032" w14:textId="77777777" w:rsidR="00CC6583" w:rsidRPr="00CC6583" w:rsidRDefault="00CC6583" w:rsidP="00CC6583">
            <w:pPr>
              <w:rPr>
                <w:color w:val="FF0000"/>
                <w:sz w:val="24"/>
              </w:rPr>
            </w:pPr>
            <w:r w:rsidRPr="00CC6583">
              <w:rPr>
                <w:color w:val="FF0000"/>
                <w:sz w:val="24"/>
              </w:rPr>
              <w:t xml:space="preserve">               5,500 </w:t>
            </w:r>
          </w:p>
        </w:tc>
        <w:tc>
          <w:tcPr>
            <w:tcW w:w="982" w:type="dxa"/>
            <w:tcBorders>
              <w:top w:val="nil"/>
              <w:left w:val="nil"/>
              <w:bottom w:val="nil"/>
              <w:right w:val="nil"/>
            </w:tcBorders>
            <w:shd w:val="clear" w:color="auto" w:fill="auto"/>
            <w:noWrap/>
            <w:vAlign w:val="bottom"/>
            <w:hideMark/>
          </w:tcPr>
          <w:p w14:paraId="200090DA" w14:textId="77777777" w:rsidR="00CC6583" w:rsidRPr="00CC6583" w:rsidRDefault="00CC6583" w:rsidP="00CC6583">
            <w:pPr>
              <w:rPr>
                <w:color w:val="FF0000"/>
                <w:sz w:val="24"/>
              </w:rPr>
            </w:pPr>
          </w:p>
        </w:tc>
      </w:tr>
      <w:tr w:rsidR="00A82B32" w:rsidRPr="00A82B32" w14:paraId="50325483" w14:textId="77777777" w:rsidTr="00CC6583">
        <w:trPr>
          <w:trHeight w:val="226"/>
        </w:trPr>
        <w:tc>
          <w:tcPr>
            <w:tcW w:w="2350" w:type="dxa"/>
            <w:tcBorders>
              <w:top w:val="nil"/>
              <w:left w:val="nil"/>
              <w:bottom w:val="nil"/>
              <w:right w:val="nil"/>
            </w:tcBorders>
            <w:shd w:val="clear" w:color="auto" w:fill="auto"/>
            <w:noWrap/>
            <w:vAlign w:val="bottom"/>
            <w:hideMark/>
          </w:tcPr>
          <w:p w14:paraId="35226272" w14:textId="77777777" w:rsidR="00CC6583" w:rsidRPr="00CC6583" w:rsidRDefault="00CC6583" w:rsidP="00CC6583">
            <w:pPr>
              <w:rPr>
                <w:color w:val="FF0000"/>
                <w:sz w:val="20"/>
                <w:szCs w:val="20"/>
              </w:rPr>
            </w:pPr>
          </w:p>
        </w:tc>
        <w:tc>
          <w:tcPr>
            <w:tcW w:w="1134" w:type="dxa"/>
            <w:tcBorders>
              <w:top w:val="nil"/>
              <w:left w:val="nil"/>
              <w:bottom w:val="nil"/>
              <w:right w:val="nil"/>
            </w:tcBorders>
            <w:shd w:val="clear" w:color="auto" w:fill="auto"/>
            <w:noWrap/>
            <w:vAlign w:val="bottom"/>
            <w:hideMark/>
          </w:tcPr>
          <w:p w14:paraId="03277CF8" w14:textId="77777777" w:rsidR="00CC6583" w:rsidRPr="00CC6583" w:rsidRDefault="00CC6583" w:rsidP="00CC6583">
            <w:pPr>
              <w:rPr>
                <w:color w:val="FF0000"/>
                <w:sz w:val="20"/>
                <w:szCs w:val="20"/>
              </w:rPr>
            </w:pPr>
          </w:p>
        </w:tc>
        <w:tc>
          <w:tcPr>
            <w:tcW w:w="1134" w:type="dxa"/>
            <w:tcBorders>
              <w:top w:val="nil"/>
              <w:left w:val="nil"/>
              <w:bottom w:val="nil"/>
              <w:right w:val="nil"/>
            </w:tcBorders>
            <w:shd w:val="clear" w:color="auto" w:fill="auto"/>
            <w:noWrap/>
            <w:vAlign w:val="bottom"/>
            <w:hideMark/>
          </w:tcPr>
          <w:p w14:paraId="1CF1E97F" w14:textId="77777777" w:rsidR="00CC6583" w:rsidRPr="00CC6583" w:rsidRDefault="00CC6583" w:rsidP="00CC6583">
            <w:pPr>
              <w:rPr>
                <w:color w:val="FF0000"/>
                <w:sz w:val="20"/>
                <w:szCs w:val="20"/>
              </w:rPr>
            </w:pPr>
          </w:p>
        </w:tc>
        <w:tc>
          <w:tcPr>
            <w:tcW w:w="1269" w:type="dxa"/>
            <w:tcBorders>
              <w:top w:val="nil"/>
              <w:left w:val="nil"/>
              <w:bottom w:val="nil"/>
              <w:right w:val="nil"/>
            </w:tcBorders>
            <w:shd w:val="clear" w:color="auto" w:fill="auto"/>
            <w:noWrap/>
            <w:vAlign w:val="bottom"/>
            <w:hideMark/>
          </w:tcPr>
          <w:p w14:paraId="079777D9" w14:textId="77777777" w:rsidR="00CC6583" w:rsidRPr="00CC6583" w:rsidRDefault="00CC6583" w:rsidP="00CC6583">
            <w:pPr>
              <w:rPr>
                <w:color w:val="FF0000"/>
                <w:sz w:val="20"/>
                <w:szCs w:val="20"/>
              </w:rPr>
            </w:pPr>
          </w:p>
        </w:tc>
        <w:tc>
          <w:tcPr>
            <w:tcW w:w="1312" w:type="dxa"/>
            <w:tcBorders>
              <w:top w:val="nil"/>
              <w:left w:val="nil"/>
              <w:bottom w:val="nil"/>
              <w:right w:val="nil"/>
            </w:tcBorders>
            <w:shd w:val="clear" w:color="auto" w:fill="auto"/>
            <w:noWrap/>
            <w:vAlign w:val="bottom"/>
            <w:hideMark/>
          </w:tcPr>
          <w:p w14:paraId="58DD679E" w14:textId="77777777" w:rsidR="00CC6583" w:rsidRPr="00CC6583" w:rsidRDefault="00CC6583" w:rsidP="00CC6583">
            <w:pPr>
              <w:rPr>
                <w:color w:val="FF0000"/>
                <w:sz w:val="20"/>
                <w:szCs w:val="20"/>
              </w:rPr>
            </w:pPr>
          </w:p>
        </w:tc>
        <w:tc>
          <w:tcPr>
            <w:tcW w:w="1495" w:type="dxa"/>
            <w:tcBorders>
              <w:top w:val="nil"/>
              <w:left w:val="nil"/>
              <w:bottom w:val="nil"/>
              <w:right w:val="nil"/>
            </w:tcBorders>
            <w:shd w:val="clear" w:color="auto" w:fill="auto"/>
            <w:noWrap/>
            <w:vAlign w:val="bottom"/>
            <w:hideMark/>
          </w:tcPr>
          <w:p w14:paraId="40DD038C" w14:textId="77777777" w:rsidR="00CC6583" w:rsidRPr="00CC6583" w:rsidRDefault="00CC6583" w:rsidP="00CC6583">
            <w:pPr>
              <w:rPr>
                <w:color w:val="FF0000"/>
                <w:sz w:val="20"/>
                <w:szCs w:val="20"/>
              </w:rPr>
            </w:pPr>
          </w:p>
        </w:tc>
        <w:tc>
          <w:tcPr>
            <w:tcW w:w="982" w:type="dxa"/>
            <w:tcBorders>
              <w:top w:val="nil"/>
              <w:left w:val="nil"/>
              <w:bottom w:val="nil"/>
              <w:right w:val="nil"/>
            </w:tcBorders>
            <w:shd w:val="clear" w:color="auto" w:fill="auto"/>
            <w:noWrap/>
            <w:vAlign w:val="bottom"/>
            <w:hideMark/>
          </w:tcPr>
          <w:p w14:paraId="79DDE1F4" w14:textId="77777777" w:rsidR="00CC6583" w:rsidRPr="00CC6583" w:rsidRDefault="00CC6583" w:rsidP="00CC6583">
            <w:pPr>
              <w:rPr>
                <w:color w:val="FF0000"/>
                <w:sz w:val="20"/>
                <w:szCs w:val="20"/>
              </w:rPr>
            </w:pPr>
          </w:p>
        </w:tc>
      </w:tr>
      <w:tr w:rsidR="00A82B32" w:rsidRPr="00A82B32" w14:paraId="1089566F" w14:textId="77777777" w:rsidTr="00CC6583">
        <w:trPr>
          <w:trHeight w:val="226"/>
        </w:trPr>
        <w:tc>
          <w:tcPr>
            <w:tcW w:w="3484" w:type="dxa"/>
            <w:gridSpan w:val="2"/>
            <w:tcBorders>
              <w:top w:val="nil"/>
              <w:left w:val="nil"/>
              <w:bottom w:val="nil"/>
              <w:right w:val="nil"/>
            </w:tcBorders>
            <w:shd w:val="clear" w:color="auto" w:fill="auto"/>
            <w:noWrap/>
            <w:vAlign w:val="bottom"/>
            <w:hideMark/>
          </w:tcPr>
          <w:p w14:paraId="35E0FDA2" w14:textId="77777777" w:rsidR="00CC6583" w:rsidRPr="00CC6583" w:rsidRDefault="00CC6583" w:rsidP="00CC6583">
            <w:pPr>
              <w:rPr>
                <w:color w:val="FF0000"/>
                <w:sz w:val="24"/>
              </w:rPr>
            </w:pPr>
            <w:r w:rsidRPr="00CC6583">
              <w:rPr>
                <w:color w:val="FF0000"/>
                <w:sz w:val="24"/>
              </w:rPr>
              <w:t xml:space="preserve"> Contribution/Sale ratio </w:t>
            </w:r>
          </w:p>
        </w:tc>
        <w:tc>
          <w:tcPr>
            <w:tcW w:w="1134" w:type="dxa"/>
            <w:tcBorders>
              <w:top w:val="nil"/>
              <w:left w:val="nil"/>
              <w:bottom w:val="nil"/>
              <w:right w:val="nil"/>
            </w:tcBorders>
            <w:shd w:val="clear" w:color="auto" w:fill="auto"/>
            <w:noWrap/>
            <w:vAlign w:val="bottom"/>
            <w:hideMark/>
          </w:tcPr>
          <w:p w14:paraId="136EF3BD" w14:textId="77777777" w:rsidR="00CC6583" w:rsidRPr="00CC6583" w:rsidRDefault="00CC6583" w:rsidP="00CC6583">
            <w:pPr>
              <w:rPr>
                <w:color w:val="FF0000"/>
                <w:sz w:val="24"/>
              </w:rPr>
            </w:pPr>
          </w:p>
        </w:tc>
        <w:tc>
          <w:tcPr>
            <w:tcW w:w="1269" w:type="dxa"/>
            <w:tcBorders>
              <w:top w:val="nil"/>
              <w:left w:val="nil"/>
              <w:bottom w:val="nil"/>
              <w:right w:val="nil"/>
            </w:tcBorders>
            <w:shd w:val="clear" w:color="auto" w:fill="auto"/>
            <w:noWrap/>
            <w:vAlign w:val="bottom"/>
            <w:hideMark/>
          </w:tcPr>
          <w:p w14:paraId="228962DE" w14:textId="77777777" w:rsidR="00CC6583" w:rsidRPr="00CC6583" w:rsidRDefault="00CC6583" w:rsidP="00CC6583">
            <w:pPr>
              <w:rPr>
                <w:color w:val="FF0000"/>
                <w:sz w:val="20"/>
                <w:szCs w:val="20"/>
              </w:rPr>
            </w:pPr>
          </w:p>
        </w:tc>
        <w:tc>
          <w:tcPr>
            <w:tcW w:w="1312" w:type="dxa"/>
            <w:tcBorders>
              <w:top w:val="nil"/>
              <w:left w:val="nil"/>
              <w:bottom w:val="nil"/>
              <w:right w:val="nil"/>
            </w:tcBorders>
            <w:shd w:val="clear" w:color="auto" w:fill="auto"/>
            <w:noWrap/>
            <w:vAlign w:val="bottom"/>
            <w:hideMark/>
          </w:tcPr>
          <w:p w14:paraId="0BA2A3E3" w14:textId="77777777" w:rsidR="00CC6583" w:rsidRPr="00CC6583" w:rsidRDefault="00CC6583" w:rsidP="00CC6583">
            <w:pPr>
              <w:rPr>
                <w:color w:val="FF0000"/>
                <w:sz w:val="20"/>
                <w:szCs w:val="20"/>
              </w:rPr>
            </w:pPr>
          </w:p>
        </w:tc>
        <w:tc>
          <w:tcPr>
            <w:tcW w:w="1495" w:type="dxa"/>
            <w:tcBorders>
              <w:top w:val="nil"/>
              <w:left w:val="nil"/>
              <w:bottom w:val="nil"/>
              <w:right w:val="nil"/>
            </w:tcBorders>
            <w:shd w:val="clear" w:color="auto" w:fill="auto"/>
            <w:noWrap/>
            <w:vAlign w:val="bottom"/>
            <w:hideMark/>
          </w:tcPr>
          <w:p w14:paraId="7975E8A5" w14:textId="77777777" w:rsidR="00CC6583" w:rsidRPr="00CC6583" w:rsidRDefault="00CC6583" w:rsidP="00CC6583">
            <w:pPr>
              <w:jc w:val="right"/>
              <w:rPr>
                <w:color w:val="FF0000"/>
                <w:sz w:val="24"/>
              </w:rPr>
            </w:pPr>
            <w:r w:rsidRPr="00CC6583">
              <w:rPr>
                <w:color w:val="FF0000"/>
                <w:sz w:val="24"/>
              </w:rPr>
              <w:t>68.18%</w:t>
            </w:r>
          </w:p>
        </w:tc>
        <w:tc>
          <w:tcPr>
            <w:tcW w:w="982" w:type="dxa"/>
            <w:tcBorders>
              <w:top w:val="nil"/>
              <w:left w:val="nil"/>
              <w:bottom w:val="nil"/>
              <w:right w:val="nil"/>
            </w:tcBorders>
            <w:shd w:val="clear" w:color="auto" w:fill="auto"/>
            <w:noWrap/>
            <w:vAlign w:val="bottom"/>
            <w:hideMark/>
          </w:tcPr>
          <w:p w14:paraId="3B6AF016" w14:textId="77777777" w:rsidR="00CC6583" w:rsidRPr="00CC6583" w:rsidRDefault="00CC6583" w:rsidP="00CC6583">
            <w:pPr>
              <w:jc w:val="right"/>
              <w:rPr>
                <w:color w:val="FF0000"/>
                <w:sz w:val="24"/>
              </w:rPr>
            </w:pPr>
          </w:p>
        </w:tc>
      </w:tr>
      <w:tr w:rsidR="00A82B32" w:rsidRPr="00CC6583" w14:paraId="3425AF6B" w14:textId="77777777" w:rsidTr="00CC6583">
        <w:trPr>
          <w:trHeight w:val="226"/>
        </w:trPr>
        <w:tc>
          <w:tcPr>
            <w:tcW w:w="7199" w:type="dxa"/>
            <w:gridSpan w:val="5"/>
            <w:tcBorders>
              <w:top w:val="nil"/>
              <w:left w:val="nil"/>
              <w:bottom w:val="nil"/>
              <w:right w:val="nil"/>
            </w:tcBorders>
            <w:shd w:val="clear" w:color="auto" w:fill="auto"/>
            <w:noWrap/>
            <w:vAlign w:val="bottom"/>
            <w:hideMark/>
          </w:tcPr>
          <w:p w14:paraId="7FC59D03" w14:textId="77777777" w:rsidR="00CC6583" w:rsidRPr="00CC6583" w:rsidRDefault="00CC6583" w:rsidP="00A82B32">
            <w:pPr>
              <w:rPr>
                <w:color w:val="FF0000"/>
                <w:sz w:val="24"/>
              </w:rPr>
            </w:pPr>
            <w:r w:rsidRPr="00CC6583">
              <w:rPr>
                <w:color w:val="FF0000"/>
                <w:sz w:val="24"/>
              </w:rPr>
              <w:t xml:space="preserve"> Breakeven when Contribution = Fixed costs = </w:t>
            </w:r>
          </w:p>
        </w:tc>
        <w:tc>
          <w:tcPr>
            <w:tcW w:w="1495" w:type="dxa"/>
            <w:tcBorders>
              <w:top w:val="nil"/>
              <w:left w:val="nil"/>
              <w:bottom w:val="nil"/>
              <w:right w:val="nil"/>
            </w:tcBorders>
            <w:shd w:val="clear" w:color="auto" w:fill="auto"/>
            <w:noWrap/>
            <w:vAlign w:val="bottom"/>
            <w:hideMark/>
          </w:tcPr>
          <w:p w14:paraId="5B25813C" w14:textId="77777777" w:rsidR="00CC6583" w:rsidRPr="00CC6583" w:rsidRDefault="00CC6583" w:rsidP="00CC6583">
            <w:pPr>
              <w:rPr>
                <w:color w:val="FF0000"/>
                <w:sz w:val="24"/>
              </w:rPr>
            </w:pPr>
            <w:r w:rsidRPr="00CC6583">
              <w:rPr>
                <w:color w:val="FF0000"/>
                <w:sz w:val="24"/>
              </w:rPr>
              <w:t xml:space="preserve">        2,000,000 </w:t>
            </w:r>
          </w:p>
        </w:tc>
        <w:tc>
          <w:tcPr>
            <w:tcW w:w="982" w:type="dxa"/>
            <w:tcBorders>
              <w:top w:val="nil"/>
              <w:left w:val="nil"/>
              <w:bottom w:val="nil"/>
              <w:right w:val="nil"/>
            </w:tcBorders>
            <w:shd w:val="clear" w:color="auto" w:fill="auto"/>
            <w:noWrap/>
            <w:vAlign w:val="bottom"/>
            <w:hideMark/>
          </w:tcPr>
          <w:p w14:paraId="48DBD275" w14:textId="15D4FFFD" w:rsidR="00CC6583" w:rsidRPr="00CC6583" w:rsidRDefault="00CC6583" w:rsidP="00CC6583">
            <w:pPr>
              <w:rPr>
                <w:color w:val="FF0000"/>
                <w:sz w:val="24"/>
              </w:rPr>
            </w:pPr>
            <w:r w:rsidRPr="00CC6583">
              <w:rPr>
                <w:color w:val="FF0000"/>
                <w:sz w:val="24"/>
              </w:rPr>
              <w:t xml:space="preserve"> $ </w:t>
            </w:r>
          </w:p>
        </w:tc>
      </w:tr>
      <w:tr w:rsidR="00A82B32" w:rsidRPr="00A82B32" w14:paraId="7C9F357A" w14:textId="77777777" w:rsidTr="00CC6583">
        <w:trPr>
          <w:trHeight w:val="226"/>
        </w:trPr>
        <w:tc>
          <w:tcPr>
            <w:tcW w:w="2350" w:type="dxa"/>
            <w:tcBorders>
              <w:top w:val="nil"/>
              <w:left w:val="nil"/>
              <w:bottom w:val="nil"/>
              <w:right w:val="nil"/>
            </w:tcBorders>
            <w:shd w:val="clear" w:color="auto" w:fill="auto"/>
            <w:noWrap/>
            <w:vAlign w:val="bottom"/>
            <w:hideMark/>
          </w:tcPr>
          <w:p w14:paraId="24C75857" w14:textId="77777777" w:rsidR="00CC6583" w:rsidRPr="00CC6583" w:rsidRDefault="00CC6583" w:rsidP="00CC6583">
            <w:pPr>
              <w:rPr>
                <w:b/>
                <w:bCs/>
                <w:color w:val="FF0000"/>
                <w:sz w:val="24"/>
              </w:rPr>
            </w:pPr>
            <w:r w:rsidRPr="00CC6583">
              <w:rPr>
                <w:b/>
                <w:bCs/>
                <w:color w:val="FF0000"/>
                <w:sz w:val="24"/>
              </w:rPr>
              <w:t xml:space="preserve"> Breakeven sales </w:t>
            </w:r>
          </w:p>
        </w:tc>
        <w:tc>
          <w:tcPr>
            <w:tcW w:w="1134" w:type="dxa"/>
            <w:tcBorders>
              <w:top w:val="nil"/>
              <w:left w:val="nil"/>
              <w:bottom w:val="nil"/>
              <w:right w:val="nil"/>
            </w:tcBorders>
            <w:shd w:val="clear" w:color="auto" w:fill="auto"/>
            <w:noWrap/>
            <w:vAlign w:val="bottom"/>
            <w:hideMark/>
          </w:tcPr>
          <w:p w14:paraId="0E94CB7D" w14:textId="77777777" w:rsidR="00CC6583" w:rsidRPr="00CC6583" w:rsidRDefault="00CC6583" w:rsidP="00CC6583">
            <w:pPr>
              <w:rPr>
                <w:b/>
                <w:bCs/>
                <w:color w:val="FF0000"/>
                <w:sz w:val="24"/>
              </w:rPr>
            </w:pPr>
            <w:r w:rsidRPr="00CC6583">
              <w:rPr>
                <w:b/>
                <w:bCs/>
                <w:color w:val="FF0000"/>
                <w:sz w:val="24"/>
              </w:rPr>
              <w:t xml:space="preserve">     640,000 </w:t>
            </w:r>
          </w:p>
        </w:tc>
        <w:tc>
          <w:tcPr>
            <w:tcW w:w="1134" w:type="dxa"/>
            <w:tcBorders>
              <w:top w:val="nil"/>
              <w:left w:val="nil"/>
              <w:bottom w:val="nil"/>
              <w:right w:val="nil"/>
            </w:tcBorders>
            <w:shd w:val="clear" w:color="auto" w:fill="auto"/>
            <w:noWrap/>
            <w:vAlign w:val="bottom"/>
            <w:hideMark/>
          </w:tcPr>
          <w:p w14:paraId="7D4F31A1" w14:textId="77777777" w:rsidR="00CC6583" w:rsidRPr="00CC6583" w:rsidRDefault="00CC6583" w:rsidP="00CC6583">
            <w:pPr>
              <w:rPr>
                <w:b/>
                <w:bCs/>
                <w:color w:val="FF0000"/>
                <w:sz w:val="24"/>
              </w:rPr>
            </w:pPr>
            <w:r w:rsidRPr="00CC6583">
              <w:rPr>
                <w:b/>
                <w:bCs/>
                <w:color w:val="FF0000"/>
                <w:sz w:val="24"/>
              </w:rPr>
              <w:t xml:space="preserve">     213,333 </w:t>
            </w:r>
          </w:p>
        </w:tc>
        <w:tc>
          <w:tcPr>
            <w:tcW w:w="1269" w:type="dxa"/>
            <w:tcBorders>
              <w:top w:val="nil"/>
              <w:left w:val="nil"/>
              <w:bottom w:val="nil"/>
              <w:right w:val="nil"/>
            </w:tcBorders>
            <w:shd w:val="clear" w:color="auto" w:fill="auto"/>
            <w:noWrap/>
            <w:vAlign w:val="bottom"/>
            <w:hideMark/>
          </w:tcPr>
          <w:p w14:paraId="622FE8AB" w14:textId="77777777" w:rsidR="00CC6583" w:rsidRPr="00CC6583" w:rsidRDefault="00CC6583" w:rsidP="00CC6583">
            <w:pPr>
              <w:rPr>
                <w:b/>
                <w:bCs/>
                <w:color w:val="FF0000"/>
                <w:sz w:val="24"/>
              </w:rPr>
            </w:pPr>
            <w:r w:rsidRPr="00CC6583">
              <w:rPr>
                <w:b/>
                <w:bCs/>
                <w:color w:val="FF0000"/>
                <w:sz w:val="24"/>
              </w:rPr>
              <w:t xml:space="preserve">    1,280,000 </w:t>
            </w:r>
          </w:p>
        </w:tc>
        <w:tc>
          <w:tcPr>
            <w:tcW w:w="1312" w:type="dxa"/>
            <w:tcBorders>
              <w:top w:val="nil"/>
              <w:left w:val="nil"/>
              <w:bottom w:val="nil"/>
              <w:right w:val="nil"/>
            </w:tcBorders>
            <w:shd w:val="clear" w:color="auto" w:fill="auto"/>
            <w:noWrap/>
            <w:vAlign w:val="bottom"/>
            <w:hideMark/>
          </w:tcPr>
          <w:p w14:paraId="62FDD9A3" w14:textId="77777777" w:rsidR="00CC6583" w:rsidRPr="00CC6583" w:rsidRDefault="00CC6583" w:rsidP="00CC6583">
            <w:pPr>
              <w:rPr>
                <w:b/>
                <w:bCs/>
                <w:color w:val="FF0000"/>
                <w:sz w:val="24"/>
              </w:rPr>
            </w:pPr>
            <w:r w:rsidRPr="00CC6583">
              <w:rPr>
                <w:b/>
                <w:bCs/>
                <w:color w:val="FF0000"/>
                <w:sz w:val="24"/>
              </w:rPr>
              <w:t xml:space="preserve">        800,000 </w:t>
            </w:r>
          </w:p>
        </w:tc>
        <w:tc>
          <w:tcPr>
            <w:tcW w:w="1495" w:type="dxa"/>
            <w:tcBorders>
              <w:top w:val="nil"/>
              <w:left w:val="nil"/>
              <w:bottom w:val="nil"/>
              <w:right w:val="nil"/>
            </w:tcBorders>
            <w:shd w:val="clear" w:color="auto" w:fill="auto"/>
            <w:noWrap/>
            <w:vAlign w:val="bottom"/>
            <w:hideMark/>
          </w:tcPr>
          <w:p w14:paraId="3F93232C" w14:textId="77777777" w:rsidR="00CC6583" w:rsidRPr="00CC6583" w:rsidRDefault="00CC6583" w:rsidP="00CC6583">
            <w:pPr>
              <w:rPr>
                <w:b/>
                <w:bCs/>
                <w:color w:val="FF0000"/>
                <w:sz w:val="24"/>
              </w:rPr>
            </w:pPr>
            <w:r w:rsidRPr="00CC6583">
              <w:rPr>
                <w:b/>
                <w:bCs/>
                <w:color w:val="FF0000"/>
                <w:sz w:val="24"/>
              </w:rPr>
              <w:t xml:space="preserve">        2,933,333 </w:t>
            </w:r>
          </w:p>
        </w:tc>
        <w:tc>
          <w:tcPr>
            <w:tcW w:w="982" w:type="dxa"/>
            <w:tcBorders>
              <w:top w:val="nil"/>
              <w:left w:val="nil"/>
              <w:bottom w:val="nil"/>
              <w:right w:val="nil"/>
            </w:tcBorders>
            <w:shd w:val="clear" w:color="auto" w:fill="auto"/>
            <w:noWrap/>
            <w:vAlign w:val="bottom"/>
            <w:hideMark/>
          </w:tcPr>
          <w:p w14:paraId="0AB92A7A" w14:textId="276D4230" w:rsidR="00CC6583" w:rsidRPr="00CC6583" w:rsidRDefault="00CC6583" w:rsidP="00CC6583">
            <w:pPr>
              <w:rPr>
                <w:b/>
                <w:bCs/>
                <w:color w:val="FF0000"/>
                <w:sz w:val="24"/>
              </w:rPr>
            </w:pPr>
            <w:r w:rsidRPr="00CC6583">
              <w:rPr>
                <w:b/>
                <w:bCs/>
                <w:color w:val="FF0000"/>
                <w:sz w:val="24"/>
              </w:rPr>
              <w:t xml:space="preserve"> $ </w:t>
            </w:r>
          </w:p>
        </w:tc>
      </w:tr>
      <w:tr w:rsidR="00A82B32" w:rsidRPr="00A82B32" w14:paraId="65DF6B99" w14:textId="77777777" w:rsidTr="00CC6583">
        <w:trPr>
          <w:trHeight w:val="226"/>
        </w:trPr>
        <w:tc>
          <w:tcPr>
            <w:tcW w:w="2350" w:type="dxa"/>
            <w:tcBorders>
              <w:top w:val="nil"/>
              <w:left w:val="nil"/>
              <w:bottom w:val="nil"/>
              <w:right w:val="nil"/>
            </w:tcBorders>
            <w:shd w:val="clear" w:color="auto" w:fill="auto"/>
            <w:noWrap/>
            <w:vAlign w:val="bottom"/>
            <w:hideMark/>
          </w:tcPr>
          <w:p w14:paraId="02D37B24" w14:textId="77777777" w:rsidR="00CC6583" w:rsidRPr="00CC6583" w:rsidRDefault="00CC6583" w:rsidP="00CC6583">
            <w:pPr>
              <w:rPr>
                <w:b/>
                <w:bCs/>
                <w:color w:val="FF0000"/>
                <w:sz w:val="24"/>
              </w:rPr>
            </w:pPr>
            <w:r w:rsidRPr="00CC6583">
              <w:rPr>
                <w:b/>
                <w:bCs/>
                <w:color w:val="FF0000"/>
                <w:sz w:val="24"/>
              </w:rPr>
              <w:t xml:space="preserve"> Breakeven sale quantity </w:t>
            </w:r>
          </w:p>
        </w:tc>
        <w:tc>
          <w:tcPr>
            <w:tcW w:w="1134" w:type="dxa"/>
            <w:tcBorders>
              <w:top w:val="nil"/>
              <w:left w:val="nil"/>
              <w:bottom w:val="nil"/>
              <w:right w:val="nil"/>
            </w:tcBorders>
            <w:shd w:val="clear" w:color="auto" w:fill="auto"/>
            <w:noWrap/>
            <w:vAlign w:val="bottom"/>
            <w:hideMark/>
          </w:tcPr>
          <w:p w14:paraId="0627C443" w14:textId="77777777" w:rsidR="00CC6583" w:rsidRPr="00CC6583" w:rsidRDefault="00CC6583" w:rsidP="00CC6583">
            <w:pPr>
              <w:rPr>
                <w:b/>
                <w:bCs/>
                <w:color w:val="FF0000"/>
                <w:sz w:val="24"/>
              </w:rPr>
            </w:pPr>
            <w:r w:rsidRPr="00CC6583">
              <w:rPr>
                <w:b/>
                <w:bCs/>
                <w:color w:val="FF0000"/>
                <w:sz w:val="24"/>
              </w:rPr>
              <w:t xml:space="preserve">         1,600 </w:t>
            </w:r>
          </w:p>
        </w:tc>
        <w:tc>
          <w:tcPr>
            <w:tcW w:w="1134" w:type="dxa"/>
            <w:tcBorders>
              <w:top w:val="nil"/>
              <w:left w:val="nil"/>
              <w:bottom w:val="nil"/>
              <w:right w:val="nil"/>
            </w:tcBorders>
            <w:shd w:val="clear" w:color="auto" w:fill="auto"/>
            <w:noWrap/>
            <w:vAlign w:val="bottom"/>
            <w:hideMark/>
          </w:tcPr>
          <w:p w14:paraId="3EA0E9F3" w14:textId="77777777" w:rsidR="00CC6583" w:rsidRPr="00CC6583" w:rsidRDefault="00CC6583" w:rsidP="00CC6583">
            <w:pPr>
              <w:rPr>
                <w:b/>
                <w:bCs/>
                <w:color w:val="FF0000"/>
                <w:sz w:val="24"/>
              </w:rPr>
            </w:pPr>
            <w:r w:rsidRPr="00CC6583">
              <w:rPr>
                <w:b/>
                <w:bCs/>
                <w:color w:val="FF0000"/>
                <w:sz w:val="24"/>
              </w:rPr>
              <w:t xml:space="preserve">         1,067 </w:t>
            </w:r>
          </w:p>
        </w:tc>
        <w:tc>
          <w:tcPr>
            <w:tcW w:w="1269" w:type="dxa"/>
            <w:tcBorders>
              <w:top w:val="nil"/>
              <w:left w:val="nil"/>
              <w:bottom w:val="nil"/>
              <w:right w:val="nil"/>
            </w:tcBorders>
            <w:shd w:val="clear" w:color="auto" w:fill="auto"/>
            <w:noWrap/>
            <w:vAlign w:val="bottom"/>
            <w:hideMark/>
          </w:tcPr>
          <w:p w14:paraId="3E3BF52C" w14:textId="77777777" w:rsidR="00CC6583" w:rsidRPr="00CC6583" w:rsidRDefault="00CC6583" w:rsidP="00CC6583">
            <w:pPr>
              <w:rPr>
                <w:b/>
                <w:bCs/>
                <w:color w:val="FF0000"/>
                <w:sz w:val="24"/>
              </w:rPr>
            </w:pPr>
            <w:r w:rsidRPr="00CC6583">
              <w:rPr>
                <w:b/>
                <w:bCs/>
                <w:color w:val="FF0000"/>
                <w:sz w:val="24"/>
              </w:rPr>
              <w:t xml:space="preserve">           2,133 </w:t>
            </w:r>
          </w:p>
        </w:tc>
        <w:tc>
          <w:tcPr>
            <w:tcW w:w="1312" w:type="dxa"/>
            <w:tcBorders>
              <w:top w:val="nil"/>
              <w:left w:val="nil"/>
              <w:bottom w:val="nil"/>
              <w:right w:val="nil"/>
            </w:tcBorders>
            <w:shd w:val="clear" w:color="auto" w:fill="auto"/>
            <w:noWrap/>
            <w:vAlign w:val="bottom"/>
            <w:hideMark/>
          </w:tcPr>
          <w:p w14:paraId="1D3964BD" w14:textId="77777777" w:rsidR="00CC6583" w:rsidRPr="00CC6583" w:rsidRDefault="00CC6583" w:rsidP="00CC6583">
            <w:pPr>
              <w:rPr>
                <w:b/>
                <w:bCs/>
                <w:color w:val="FF0000"/>
                <w:sz w:val="24"/>
              </w:rPr>
            </w:pPr>
            <w:r w:rsidRPr="00CC6583">
              <w:rPr>
                <w:b/>
                <w:bCs/>
                <w:color w:val="FF0000"/>
                <w:sz w:val="24"/>
              </w:rPr>
              <w:t xml:space="preserve">               533 </w:t>
            </w:r>
          </w:p>
        </w:tc>
        <w:tc>
          <w:tcPr>
            <w:tcW w:w="1495" w:type="dxa"/>
            <w:tcBorders>
              <w:top w:val="nil"/>
              <w:left w:val="nil"/>
              <w:bottom w:val="nil"/>
              <w:right w:val="nil"/>
            </w:tcBorders>
            <w:shd w:val="clear" w:color="auto" w:fill="auto"/>
            <w:noWrap/>
            <w:vAlign w:val="bottom"/>
            <w:hideMark/>
          </w:tcPr>
          <w:p w14:paraId="3DDA72A3" w14:textId="77777777" w:rsidR="00CC6583" w:rsidRPr="00CC6583" w:rsidRDefault="00CC6583" w:rsidP="00CC6583">
            <w:pPr>
              <w:rPr>
                <w:b/>
                <w:bCs/>
                <w:color w:val="FF0000"/>
                <w:sz w:val="24"/>
              </w:rPr>
            </w:pPr>
            <w:r w:rsidRPr="00CC6583">
              <w:rPr>
                <w:b/>
                <w:bCs/>
                <w:color w:val="FF0000"/>
                <w:sz w:val="24"/>
              </w:rPr>
              <w:t xml:space="preserve">               5,333 </w:t>
            </w:r>
          </w:p>
        </w:tc>
        <w:tc>
          <w:tcPr>
            <w:tcW w:w="982" w:type="dxa"/>
            <w:tcBorders>
              <w:top w:val="nil"/>
              <w:left w:val="nil"/>
              <w:bottom w:val="nil"/>
              <w:right w:val="nil"/>
            </w:tcBorders>
            <w:shd w:val="clear" w:color="auto" w:fill="auto"/>
            <w:noWrap/>
            <w:vAlign w:val="bottom"/>
            <w:hideMark/>
          </w:tcPr>
          <w:p w14:paraId="006CB81A" w14:textId="77777777" w:rsidR="00CC6583" w:rsidRPr="00CC6583" w:rsidRDefault="00CC6583" w:rsidP="00CC6583">
            <w:pPr>
              <w:rPr>
                <w:b/>
                <w:bCs/>
                <w:color w:val="FF0000"/>
                <w:sz w:val="24"/>
              </w:rPr>
            </w:pPr>
            <w:r w:rsidRPr="00CC6583">
              <w:rPr>
                <w:b/>
                <w:bCs/>
                <w:color w:val="FF0000"/>
                <w:sz w:val="24"/>
              </w:rPr>
              <w:t xml:space="preserve"> units </w:t>
            </w:r>
          </w:p>
        </w:tc>
      </w:tr>
    </w:tbl>
    <w:p w14:paraId="1FFC523B" w14:textId="363F9F51" w:rsidR="003E60B2" w:rsidRDefault="003E60B2" w:rsidP="00A524B4">
      <w:pPr>
        <w:tabs>
          <w:tab w:val="left" w:pos="1060"/>
        </w:tabs>
        <w:spacing w:line="276" w:lineRule="auto"/>
        <w:jc w:val="both"/>
      </w:pPr>
    </w:p>
    <w:p w14:paraId="2C1D484B" w14:textId="4C719B7D" w:rsidR="00CA34AB" w:rsidRPr="003225B8" w:rsidRDefault="00CA34AB" w:rsidP="00166454">
      <w:pPr>
        <w:tabs>
          <w:tab w:val="center" w:pos="2835"/>
          <w:tab w:val="center" w:pos="7655"/>
        </w:tabs>
        <w:spacing w:before="120"/>
        <w:ind w:left="142"/>
        <w:rPr>
          <w:i/>
          <w:iCs/>
        </w:rPr>
      </w:pPr>
      <w:r w:rsidRPr="003225B8">
        <w:rPr>
          <w:i/>
          <w:iCs/>
        </w:rPr>
        <w:t>Ngày</w:t>
      </w:r>
      <w:r w:rsidR="005046D7" w:rsidRPr="003225B8">
        <w:rPr>
          <w:i/>
          <w:iCs/>
        </w:rPr>
        <w:t xml:space="preserve"> </w:t>
      </w:r>
      <w:r w:rsidR="00364A6F" w:rsidRPr="003225B8">
        <w:rPr>
          <w:i/>
          <w:iCs/>
        </w:rPr>
        <w:t xml:space="preserve">biên soạn:  </w:t>
      </w:r>
      <w:r w:rsidR="00F32FB3" w:rsidRPr="003225B8">
        <w:rPr>
          <w:i/>
          <w:iCs/>
        </w:rPr>
        <w:t>1</w:t>
      </w:r>
      <w:r w:rsidR="00A82B32">
        <w:rPr>
          <w:i/>
          <w:iCs/>
        </w:rPr>
        <w:t>1</w:t>
      </w:r>
      <w:r w:rsidR="00F32FB3" w:rsidRPr="003225B8">
        <w:rPr>
          <w:i/>
          <w:iCs/>
        </w:rPr>
        <w:t xml:space="preserve"> tháng </w:t>
      </w:r>
      <w:r w:rsidR="00A82B32">
        <w:rPr>
          <w:i/>
          <w:iCs/>
        </w:rPr>
        <w:t>11</w:t>
      </w:r>
      <w:r w:rsidR="00F32FB3" w:rsidRPr="003225B8">
        <w:rPr>
          <w:i/>
          <w:iCs/>
        </w:rPr>
        <w:t xml:space="preserve"> năm 2021</w:t>
      </w:r>
      <w:r w:rsidRPr="003225B8">
        <w:rPr>
          <w:i/>
          <w:iCs/>
        </w:rPr>
        <w:tab/>
      </w:r>
    </w:p>
    <w:p w14:paraId="19CFA4E2" w14:textId="2D316686" w:rsidR="00364A6F" w:rsidRPr="003225B8" w:rsidRDefault="00364A6F" w:rsidP="00166454">
      <w:pPr>
        <w:tabs>
          <w:tab w:val="left" w:pos="567"/>
          <w:tab w:val="center" w:pos="2835"/>
        </w:tabs>
        <w:spacing w:before="120"/>
        <w:ind w:left="142"/>
      </w:pPr>
      <w:r w:rsidRPr="003225B8">
        <w:t>Giảng viên</w:t>
      </w:r>
      <w:r w:rsidR="00CA34AB" w:rsidRPr="003225B8">
        <w:t xml:space="preserve"> biên soạn đề thi</w:t>
      </w:r>
      <w:r w:rsidRPr="003225B8">
        <w:t>:</w:t>
      </w:r>
      <w:r w:rsidR="00F32FB3" w:rsidRPr="003225B8">
        <w:t xml:space="preserve"> Ths. Nguyễn Thị Ngọc Lan</w:t>
      </w:r>
    </w:p>
    <w:p w14:paraId="7CE4BD3E" w14:textId="5F31EFF6" w:rsidR="00CA34AB" w:rsidRPr="003225B8" w:rsidRDefault="00CA34AB" w:rsidP="00166454">
      <w:pPr>
        <w:tabs>
          <w:tab w:val="left" w:pos="567"/>
          <w:tab w:val="center" w:pos="2835"/>
        </w:tabs>
        <w:spacing w:before="120"/>
        <w:ind w:left="142"/>
        <w:rPr>
          <w:sz w:val="20"/>
          <w:szCs w:val="16"/>
        </w:rPr>
      </w:pPr>
      <w:r w:rsidRPr="003225B8">
        <w:tab/>
      </w:r>
      <w:r w:rsidRPr="003225B8">
        <w:tab/>
      </w:r>
      <w:r w:rsidRPr="003225B8">
        <w:tab/>
      </w:r>
      <w:r w:rsidRPr="003225B8">
        <w:tab/>
      </w:r>
      <w:r w:rsidRPr="003225B8">
        <w:rPr>
          <w:sz w:val="20"/>
          <w:szCs w:val="16"/>
        </w:rPr>
        <w:tab/>
      </w:r>
    </w:p>
    <w:p w14:paraId="585E0EAF" w14:textId="46E95531" w:rsidR="00CA34AB" w:rsidRPr="003225B8" w:rsidRDefault="00364A6F" w:rsidP="00166454">
      <w:pPr>
        <w:tabs>
          <w:tab w:val="left" w:pos="1060"/>
        </w:tabs>
        <w:spacing w:line="276" w:lineRule="auto"/>
        <w:ind w:left="142"/>
        <w:jc w:val="both"/>
        <w:rPr>
          <w:color w:val="FF0000"/>
          <w:szCs w:val="26"/>
        </w:rPr>
      </w:pPr>
      <w:r w:rsidRPr="003225B8">
        <w:rPr>
          <w:i/>
          <w:iCs/>
        </w:rPr>
        <w:t>Ngày</w:t>
      </w:r>
      <w:r w:rsidR="005046D7" w:rsidRPr="003225B8">
        <w:rPr>
          <w:i/>
          <w:iCs/>
        </w:rPr>
        <w:t xml:space="preserve"> kiểm duyệt</w:t>
      </w:r>
      <w:r w:rsidRPr="003225B8">
        <w:rPr>
          <w:i/>
          <w:iCs/>
        </w:rPr>
        <w:t xml:space="preserve">:  </w:t>
      </w:r>
    </w:p>
    <w:p w14:paraId="6C1C6CD1" w14:textId="781EB3B6" w:rsidR="00364A6F" w:rsidRPr="003225B8" w:rsidRDefault="00364A6F" w:rsidP="00166454">
      <w:pPr>
        <w:tabs>
          <w:tab w:val="left" w:pos="567"/>
          <w:tab w:val="center" w:pos="2835"/>
        </w:tabs>
        <w:spacing w:before="120"/>
        <w:ind w:left="142"/>
      </w:pPr>
      <w:r w:rsidRPr="003225B8">
        <w:t>Trưởng (Phó) Khoa/Bộ môn kiểm duyệt</w:t>
      </w:r>
      <w:r w:rsidR="005046D7" w:rsidRPr="003225B8">
        <w:t xml:space="preserve"> đề thi</w:t>
      </w:r>
      <w:r w:rsidRPr="003225B8">
        <w:t>:</w:t>
      </w:r>
      <w:r w:rsidR="00322B20" w:rsidRPr="00322B20">
        <w:t xml:space="preserve"> </w:t>
      </w:r>
      <w:r w:rsidR="00322B20">
        <w:t>Ths Lê Như Hoa</w:t>
      </w:r>
    </w:p>
    <w:p w14:paraId="2E34F8EF" w14:textId="77777777" w:rsidR="00E84FEF" w:rsidRPr="003225B8" w:rsidRDefault="00E84FEF" w:rsidP="00166454">
      <w:pPr>
        <w:tabs>
          <w:tab w:val="left" w:pos="1060"/>
        </w:tabs>
        <w:spacing w:line="276" w:lineRule="auto"/>
        <w:ind w:left="142"/>
        <w:jc w:val="both"/>
        <w:rPr>
          <w:szCs w:val="26"/>
        </w:rPr>
      </w:pPr>
    </w:p>
    <w:p w14:paraId="6A7C40C3" w14:textId="79BC3554" w:rsidR="00E165D3" w:rsidRPr="003225B8" w:rsidRDefault="00E165D3" w:rsidP="00166454">
      <w:pPr>
        <w:tabs>
          <w:tab w:val="left" w:pos="1060"/>
        </w:tabs>
        <w:spacing w:line="276" w:lineRule="auto"/>
        <w:ind w:left="142"/>
        <w:jc w:val="both"/>
        <w:rPr>
          <w:szCs w:val="26"/>
        </w:rPr>
      </w:pPr>
      <w:r w:rsidRPr="003225B8">
        <w:rPr>
          <w:szCs w:val="26"/>
        </w:rPr>
        <w:t xml:space="preserve">Sau khi </w:t>
      </w:r>
      <w:r w:rsidRPr="003225B8">
        <w:t xml:space="preserve">kiểm duyệt đề thi, Trưởng (Phó) Khoa/Bộ môn </w:t>
      </w:r>
      <w:r w:rsidRPr="003225B8">
        <w:rPr>
          <w:szCs w:val="26"/>
        </w:rPr>
        <w:t xml:space="preserve">gửi về Trung tâm Khảo thí qua email: </w:t>
      </w:r>
      <w:hyperlink r:id="rId7" w:history="1">
        <w:r w:rsidRPr="003225B8">
          <w:rPr>
            <w:rStyle w:val="Hyperlink"/>
            <w:rFonts w:eastAsiaTheme="majorEastAsia"/>
            <w:szCs w:val="26"/>
          </w:rPr>
          <w:t>khaothivanlang@gmail.com</w:t>
        </w:r>
      </w:hyperlink>
      <w:r w:rsidRPr="003225B8">
        <w:rPr>
          <w:color w:val="000000" w:themeColor="text1"/>
          <w:szCs w:val="26"/>
        </w:rPr>
        <w:t xml:space="preserve"> </w:t>
      </w:r>
      <w:r w:rsidRPr="003225B8">
        <w:rPr>
          <w:rFonts w:eastAsiaTheme="minorHAnsi"/>
          <w:color w:val="000000"/>
          <w:szCs w:val="26"/>
        </w:rPr>
        <w:t xml:space="preserve">bao gồm </w:t>
      </w:r>
      <w:r w:rsidRPr="003225B8">
        <w:rPr>
          <w:szCs w:val="26"/>
        </w:rPr>
        <w:t>file word và file pdf (được đặt password trên 1 file nén/lần gửi) và nhắn tin password + họ tên GV gửi qua Số điện thoại Thầy Phan Nhất Linh (0918.01.03.09).</w:t>
      </w:r>
    </w:p>
    <w:p w14:paraId="7C293260" w14:textId="63ED6EB2" w:rsidR="00CA34AB" w:rsidRPr="003225B8" w:rsidRDefault="00A66D58" w:rsidP="00166454">
      <w:pPr>
        <w:tabs>
          <w:tab w:val="left" w:pos="1060"/>
        </w:tabs>
        <w:ind w:left="142"/>
        <w:jc w:val="both"/>
      </w:pPr>
      <w:r w:rsidRPr="003225B8">
        <w:lastRenderedPageBreak/>
        <w:t xml:space="preserve">Khuyến khích Giảng viên </w:t>
      </w:r>
      <w:r w:rsidR="006C3E61" w:rsidRPr="003225B8">
        <w:t xml:space="preserve">biên soạn và </w:t>
      </w:r>
      <w:r w:rsidRPr="003225B8">
        <w:t xml:space="preserve">nộp đề thi, đáp án bằng </w:t>
      </w:r>
      <w:r w:rsidRPr="003225B8">
        <w:rPr>
          <w:color w:val="FF0000"/>
        </w:rPr>
        <w:t>File Hot Potatoes</w:t>
      </w:r>
      <w:r w:rsidRPr="003225B8">
        <w:t xml:space="preserve">. Trung tâm </w:t>
      </w:r>
      <w:r w:rsidR="005E5699" w:rsidRPr="003225B8">
        <w:t xml:space="preserve">Khảo thí </w:t>
      </w:r>
      <w:r w:rsidRPr="003225B8">
        <w:t>gửi kèm File cài đặt và File hướng dẫn sử dụng để hỗ trợ thêm Quý Thầy Cô.</w:t>
      </w:r>
      <w:bookmarkEnd w:id="1"/>
    </w:p>
    <w:sectPr w:rsidR="00CA34AB" w:rsidRPr="003225B8" w:rsidSect="005046D7">
      <w:headerReference w:type="default" r:id="rId8"/>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B527F" w14:textId="77777777" w:rsidR="00E414C4" w:rsidRDefault="00E414C4" w:rsidP="00076A35">
      <w:r>
        <w:separator/>
      </w:r>
    </w:p>
  </w:endnote>
  <w:endnote w:type="continuationSeparator" w:id="0">
    <w:p w14:paraId="0DB59A5C" w14:textId="77777777" w:rsidR="00E414C4" w:rsidRDefault="00E414C4"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DBBB9" w14:textId="77777777" w:rsidR="00E414C4" w:rsidRDefault="00E414C4" w:rsidP="00076A35">
      <w:r>
        <w:separator/>
      </w:r>
    </w:p>
  </w:footnote>
  <w:footnote w:type="continuationSeparator" w:id="0">
    <w:p w14:paraId="40667CEE" w14:textId="77777777" w:rsidR="00E414C4" w:rsidRDefault="00E414C4"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594A5DD7" w:rsidR="00076A35" w:rsidRPr="002C2161" w:rsidRDefault="008274FF" w:rsidP="008274FF">
    <w:pPr>
      <w:pStyle w:val="Header"/>
      <w:jc w:val="right"/>
      <w:rPr>
        <w:b/>
        <w:bCs/>
      </w:rPr>
    </w:pPr>
    <w:r>
      <w:rPr>
        <w:b/>
        <w:bCs/>
      </w:rPr>
      <w:t>BM</w:t>
    </w:r>
    <w:r w:rsidR="00076A35" w:rsidRPr="002C2161">
      <w:rPr>
        <w:b/>
        <w:bCs/>
      </w:rPr>
      <w:t>-00</w:t>
    </w:r>
    <w:r w:rsidR="00A22B3C">
      <w:rPr>
        <w:b/>
        <w:bCs/>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672D2"/>
    <w:multiLevelType w:val="hybridMultilevel"/>
    <w:tmpl w:val="8AB60DBA"/>
    <w:lvl w:ilvl="0" w:tplc="0A8A9096">
      <w:start w:val="1"/>
      <w:numFmt w:val="decimal"/>
      <w:lvlText w:val="(%1)"/>
      <w:lvlJc w:val="left"/>
      <w:pPr>
        <w:tabs>
          <w:tab w:val="num" w:pos="720"/>
        </w:tabs>
        <w:ind w:left="720" w:hanging="360"/>
      </w:pPr>
    </w:lvl>
    <w:lvl w:ilvl="1" w:tplc="3682ABDC" w:tentative="1">
      <w:start w:val="1"/>
      <w:numFmt w:val="decimal"/>
      <w:lvlText w:val="(%2)"/>
      <w:lvlJc w:val="left"/>
      <w:pPr>
        <w:tabs>
          <w:tab w:val="num" w:pos="1440"/>
        </w:tabs>
        <w:ind w:left="1440" w:hanging="360"/>
      </w:pPr>
    </w:lvl>
    <w:lvl w:ilvl="2" w:tplc="8B5CCCEC" w:tentative="1">
      <w:start w:val="1"/>
      <w:numFmt w:val="decimal"/>
      <w:lvlText w:val="(%3)"/>
      <w:lvlJc w:val="left"/>
      <w:pPr>
        <w:tabs>
          <w:tab w:val="num" w:pos="2160"/>
        </w:tabs>
        <w:ind w:left="2160" w:hanging="360"/>
      </w:pPr>
    </w:lvl>
    <w:lvl w:ilvl="3" w:tplc="10501C72" w:tentative="1">
      <w:start w:val="1"/>
      <w:numFmt w:val="decimal"/>
      <w:lvlText w:val="(%4)"/>
      <w:lvlJc w:val="left"/>
      <w:pPr>
        <w:tabs>
          <w:tab w:val="num" w:pos="2880"/>
        </w:tabs>
        <w:ind w:left="2880" w:hanging="360"/>
      </w:pPr>
    </w:lvl>
    <w:lvl w:ilvl="4" w:tplc="A5C4E650" w:tentative="1">
      <w:start w:val="1"/>
      <w:numFmt w:val="decimal"/>
      <w:lvlText w:val="(%5)"/>
      <w:lvlJc w:val="left"/>
      <w:pPr>
        <w:tabs>
          <w:tab w:val="num" w:pos="3600"/>
        </w:tabs>
        <w:ind w:left="3600" w:hanging="360"/>
      </w:pPr>
    </w:lvl>
    <w:lvl w:ilvl="5" w:tplc="1C22A568" w:tentative="1">
      <w:start w:val="1"/>
      <w:numFmt w:val="decimal"/>
      <w:lvlText w:val="(%6)"/>
      <w:lvlJc w:val="left"/>
      <w:pPr>
        <w:tabs>
          <w:tab w:val="num" w:pos="4320"/>
        </w:tabs>
        <w:ind w:left="4320" w:hanging="360"/>
      </w:pPr>
    </w:lvl>
    <w:lvl w:ilvl="6" w:tplc="326A8B3A" w:tentative="1">
      <w:start w:val="1"/>
      <w:numFmt w:val="decimal"/>
      <w:lvlText w:val="(%7)"/>
      <w:lvlJc w:val="left"/>
      <w:pPr>
        <w:tabs>
          <w:tab w:val="num" w:pos="5040"/>
        </w:tabs>
        <w:ind w:left="5040" w:hanging="360"/>
      </w:pPr>
    </w:lvl>
    <w:lvl w:ilvl="7" w:tplc="C4941394" w:tentative="1">
      <w:start w:val="1"/>
      <w:numFmt w:val="decimal"/>
      <w:lvlText w:val="(%8)"/>
      <w:lvlJc w:val="left"/>
      <w:pPr>
        <w:tabs>
          <w:tab w:val="num" w:pos="5760"/>
        </w:tabs>
        <w:ind w:left="5760" w:hanging="360"/>
      </w:pPr>
    </w:lvl>
    <w:lvl w:ilvl="8" w:tplc="8682B66C" w:tentative="1">
      <w:start w:val="1"/>
      <w:numFmt w:val="decimal"/>
      <w:lvlText w:val="(%9)"/>
      <w:lvlJc w:val="left"/>
      <w:pPr>
        <w:tabs>
          <w:tab w:val="num" w:pos="6480"/>
        </w:tabs>
        <w:ind w:left="6480" w:hanging="360"/>
      </w:pPr>
    </w:lvl>
  </w:abstractNum>
  <w:abstractNum w:abstractNumId="1" w15:restartNumberingAfterBreak="0">
    <w:nsid w:val="27DC4D22"/>
    <w:multiLevelType w:val="hybridMultilevel"/>
    <w:tmpl w:val="3C6A3A04"/>
    <w:lvl w:ilvl="0" w:tplc="FA4A77B8">
      <w:start w:val="1500"/>
      <w:numFmt w:val="bullet"/>
      <w:lvlText w:val=""/>
      <w:lvlJc w:val="left"/>
      <w:pPr>
        <w:ind w:left="502" w:hanging="360"/>
      </w:pPr>
      <w:rPr>
        <w:rFonts w:ascii="Wingdings" w:eastAsia="Times New Roman" w:hAnsi="Wingdings"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 w15:restartNumberingAfterBreak="0">
    <w:nsid w:val="2D6A0150"/>
    <w:multiLevelType w:val="hybridMultilevel"/>
    <w:tmpl w:val="8AB60DBA"/>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 w15:restartNumberingAfterBreak="0">
    <w:nsid w:val="45725F2D"/>
    <w:multiLevelType w:val="hybridMultilevel"/>
    <w:tmpl w:val="6016B69E"/>
    <w:lvl w:ilvl="0" w:tplc="7AA23FB0">
      <w:start w:val="1"/>
      <w:numFmt w:val="decimal"/>
      <w:lvlText w:val="(%1)"/>
      <w:lvlJc w:val="left"/>
      <w:pPr>
        <w:ind w:left="663" w:hanging="720"/>
      </w:pPr>
      <w:rPr>
        <w:color w:val="FF0000"/>
        <w:sz w:val="24"/>
        <w:szCs w:val="24"/>
      </w:rPr>
    </w:lvl>
    <w:lvl w:ilvl="1" w:tplc="04090019">
      <w:start w:val="1"/>
      <w:numFmt w:val="lowerLetter"/>
      <w:lvlText w:val="%2."/>
      <w:lvlJc w:val="left"/>
      <w:pPr>
        <w:ind w:left="1023" w:hanging="360"/>
      </w:pPr>
    </w:lvl>
    <w:lvl w:ilvl="2" w:tplc="0409001B">
      <w:start w:val="1"/>
      <w:numFmt w:val="lowerRoman"/>
      <w:lvlText w:val="%3."/>
      <w:lvlJc w:val="right"/>
      <w:pPr>
        <w:ind w:left="1743" w:hanging="180"/>
      </w:pPr>
    </w:lvl>
    <w:lvl w:ilvl="3" w:tplc="0409000F">
      <w:start w:val="1"/>
      <w:numFmt w:val="decimal"/>
      <w:lvlText w:val="%4."/>
      <w:lvlJc w:val="left"/>
      <w:pPr>
        <w:ind w:left="2463" w:hanging="360"/>
      </w:pPr>
    </w:lvl>
    <w:lvl w:ilvl="4" w:tplc="04090019">
      <w:start w:val="1"/>
      <w:numFmt w:val="lowerLetter"/>
      <w:lvlText w:val="%5."/>
      <w:lvlJc w:val="left"/>
      <w:pPr>
        <w:ind w:left="3183" w:hanging="360"/>
      </w:pPr>
    </w:lvl>
    <w:lvl w:ilvl="5" w:tplc="0409001B">
      <w:start w:val="1"/>
      <w:numFmt w:val="lowerRoman"/>
      <w:lvlText w:val="%6."/>
      <w:lvlJc w:val="right"/>
      <w:pPr>
        <w:ind w:left="3903" w:hanging="180"/>
      </w:pPr>
    </w:lvl>
    <w:lvl w:ilvl="6" w:tplc="0409000F">
      <w:start w:val="1"/>
      <w:numFmt w:val="decimal"/>
      <w:lvlText w:val="%7."/>
      <w:lvlJc w:val="left"/>
      <w:pPr>
        <w:ind w:left="4623" w:hanging="360"/>
      </w:pPr>
    </w:lvl>
    <w:lvl w:ilvl="7" w:tplc="04090019">
      <w:start w:val="1"/>
      <w:numFmt w:val="lowerLetter"/>
      <w:lvlText w:val="%8."/>
      <w:lvlJc w:val="left"/>
      <w:pPr>
        <w:ind w:left="5343" w:hanging="360"/>
      </w:pPr>
    </w:lvl>
    <w:lvl w:ilvl="8" w:tplc="0409001B">
      <w:start w:val="1"/>
      <w:numFmt w:val="lowerRoman"/>
      <w:lvlText w:val="%9."/>
      <w:lvlJc w:val="right"/>
      <w:pPr>
        <w:ind w:left="6063" w:hanging="180"/>
      </w:pPr>
    </w:lvl>
  </w:abstractNum>
  <w:abstractNum w:abstractNumId="4" w15:restartNumberingAfterBreak="0">
    <w:nsid w:val="7FB8799C"/>
    <w:multiLevelType w:val="hybridMultilevel"/>
    <w:tmpl w:val="3990DC00"/>
    <w:lvl w:ilvl="0" w:tplc="97680336">
      <w:start w:val="1"/>
      <w:numFmt w:val="bullet"/>
      <w:lvlText w:val="•"/>
      <w:lvlJc w:val="left"/>
      <w:pPr>
        <w:tabs>
          <w:tab w:val="num" w:pos="720"/>
        </w:tabs>
        <w:ind w:left="720" w:hanging="360"/>
      </w:pPr>
      <w:rPr>
        <w:rFonts w:ascii="Arial" w:hAnsi="Arial" w:hint="default"/>
      </w:rPr>
    </w:lvl>
    <w:lvl w:ilvl="1" w:tplc="7EF029C8">
      <w:start w:val="1"/>
      <w:numFmt w:val="bullet"/>
      <w:lvlText w:val="•"/>
      <w:lvlJc w:val="left"/>
      <w:pPr>
        <w:tabs>
          <w:tab w:val="num" w:pos="1440"/>
        </w:tabs>
        <w:ind w:left="1440" w:hanging="360"/>
      </w:pPr>
      <w:rPr>
        <w:rFonts w:ascii="Arial" w:hAnsi="Arial" w:hint="default"/>
      </w:rPr>
    </w:lvl>
    <w:lvl w:ilvl="2" w:tplc="65F87064" w:tentative="1">
      <w:start w:val="1"/>
      <w:numFmt w:val="bullet"/>
      <w:lvlText w:val="•"/>
      <w:lvlJc w:val="left"/>
      <w:pPr>
        <w:tabs>
          <w:tab w:val="num" w:pos="2160"/>
        </w:tabs>
        <w:ind w:left="2160" w:hanging="360"/>
      </w:pPr>
      <w:rPr>
        <w:rFonts w:ascii="Arial" w:hAnsi="Arial" w:hint="default"/>
      </w:rPr>
    </w:lvl>
    <w:lvl w:ilvl="3" w:tplc="0E5C4ECE" w:tentative="1">
      <w:start w:val="1"/>
      <w:numFmt w:val="bullet"/>
      <w:lvlText w:val="•"/>
      <w:lvlJc w:val="left"/>
      <w:pPr>
        <w:tabs>
          <w:tab w:val="num" w:pos="2880"/>
        </w:tabs>
        <w:ind w:left="2880" w:hanging="360"/>
      </w:pPr>
      <w:rPr>
        <w:rFonts w:ascii="Arial" w:hAnsi="Arial" w:hint="default"/>
      </w:rPr>
    </w:lvl>
    <w:lvl w:ilvl="4" w:tplc="955429F6" w:tentative="1">
      <w:start w:val="1"/>
      <w:numFmt w:val="bullet"/>
      <w:lvlText w:val="•"/>
      <w:lvlJc w:val="left"/>
      <w:pPr>
        <w:tabs>
          <w:tab w:val="num" w:pos="3600"/>
        </w:tabs>
        <w:ind w:left="3600" w:hanging="360"/>
      </w:pPr>
      <w:rPr>
        <w:rFonts w:ascii="Arial" w:hAnsi="Arial" w:hint="default"/>
      </w:rPr>
    </w:lvl>
    <w:lvl w:ilvl="5" w:tplc="0C044EDE" w:tentative="1">
      <w:start w:val="1"/>
      <w:numFmt w:val="bullet"/>
      <w:lvlText w:val="•"/>
      <w:lvlJc w:val="left"/>
      <w:pPr>
        <w:tabs>
          <w:tab w:val="num" w:pos="4320"/>
        </w:tabs>
        <w:ind w:left="4320" w:hanging="360"/>
      </w:pPr>
      <w:rPr>
        <w:rFonts w:ascii="Arial" w:hAnsi="Arial" w:hint="default"/>
      </w:rPr>
    </w:lvl>
    <w:lvl w:ilvl="6" w:tplc="EDC2B4EC" w:tentative="1">
      <w:start w:val="1"/>
      <w:numFmt w:val="bullet"/>
      <w:lvlText w:val="•"/>
      <w:lvlJc w:val="left"/>
      <w:pPr>
        <w:tabs>
          <w:tab w:val="num" w:pos="5040"/>
        </w:tabs>
        <w:ind w:left="5040" w:hanging="360"/>
      </w:pPr>
      <w:rPr>
        <w:rFonts w:ascii="Arial" w:hAnsi="Arial" w:hint="default"/>
      </w:rPr>
    </w:lvl>
    <w:lvl w:ilvl="7" w:tplc="3A60D6EC" w:tentative="1">
      <w:start w:val="1"/>
      <w:numFmt w:val="bullet"/>
      <w:lvlText w:val="•"/>
      <w:lvlJc w:val="left"/>
      <w:pPr>
        <w:tabs>
          <w:tab w:val="num" w:pos="5760"/>
        </w:tabs>
        <w:ind w:left="5760" w:hanging="360"/>
      </w:pPr>
      <w:rPr>
        <w:rFonts w:ascii="Arial" w:hAnsi="Arial" w:hint="default"/>
      </w:rPr>
    </w:lvl>
    <w:lvl w:ilvl="8" w:tplc="DD9E6F38" w:tentative="1">
      <w:start w:val="1"/>
      <w:numFmt w:val="bullet"/>
      <w:lvlText w:val="•"/>
      <w:lvlJc w:val="left"/>
      <w:pPr>
        <w:tabs>
          <w:tab w:val="num" w:pos="6480"/>
        </w:tabs>
        <w:ind w:left="6480" w:hanging="360"/>
      </w:pPr>
      <w:rPr>
        <w:rFonts w:ascii="Arial" w:hAnsi="Arial"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3M7IwMjEzNbYwNDdS0lEKTi0uzszPAymwqAUA3mm9LiwAAAA="/>
  </w:docVars>
  <w:rsids>
    <w:rsidRoot w:val="00C72B4C"/>
    <w:rsid w:val="000101B3"/>
    <w:rsid w:val="000151DE"/>
    <w:rsid w:val="00075768"/>
    <w:rsid w:val="000761FE"/>
    <w:rsid w:val="00076A35"/>
    <w:rsid w:val="00095344"/>
    <w:rsid w:val="0009683B"/>
    <w:rsid w:val="000C275A"/>
    <w:rsid w:val="000E1BF3"/>
    <w:rsid w:val="000F22AF"/>
    <w:rsid w:val="0013547C"/>
    <w:rsid w:val="00141901"/>
    <w:rsid w:val="00166454"/>
    <w:rsid w:val="0016714B"/>
    <w:rsid w:val="001C55C5"/>
    <w:rsid w:val="001C5714"/>
    <w:rsid w:val="00212848"/>
    <w:rsid w:val="00225D3B"/>
    <w:rsid w:val="002260E2"/>
    <w:rsid w:val="00227879"/>
    <w:rsid w:val="00250BA8"/>
    <w:rsid w:val="00276565"/>
    <w:rsid w:val="002A471C"/>
    <w:rsid w:val="002C2161"/>
    <w:rsid w:val="002F0BF4"/>
    <w:rsid w:val="0030506F"/>
    <w:rsid w:val="00310AB1"/>
    <w:rsid w:val="003124AE"/>
    <w:rsid w:val="003225B8"/>
    <w:rsid w:val="00322B20"/>
    <w:rsid w:val="00364A6F"/>
    <w:rsid w:val="003677F8"/>
    <w:rsid w:val="00373B8F"/>
    <w:rsid w:val="00384C82"/>
    <w:rsid w:val="003A36F8"/>
    <w:rsid w:val="003D01AD"/>
    <w:rsid w:val="003E60B2"/>
    <w:rsid w:val="00403868"/>
    <w:rsid w:val="00441503"/>
    <w:rsid w:val="004418BA"/>
    <w:rsid w:val="004756F6"/>
    <w:rsid w:val="004C0CBC"/>
    <w:rsid w:val="005046D7"/>
    <w:rsid w:val="00527DC2"/>
    <w:rsid w:val="00547175"/>
    <w:rsid w:val="00552564"/>
    <w:rsid w:val="005C343D"/>
    <w:rsid w:val="005E5699"/>
    <w:rsid w:val="00671C20"/>
    <w:rsid w:val="006C01D4"/>
    <w:rsid w:val="006C283F"/>
    <w:rsid w:val="006C3E61"/>
    <w:rsid w:val="006C47FD"/>
    <w:rsid w:val="006E30E0"/>
    <w:rsid w:val="006F679A"/>
    <w:rsid w:val="007642AF"/>
    <w:rsid w:val="007C0E85"/>
    <w:rsid w:val="00822400"/>
    <w:rsid w:val="008274FF"/>
    <w:rsid w:val="008649FB"/>
    <w:rsid w:val="00883747"/>
    <w:rsid w:val="008A4C28"/>
    <w:rsid w:val="008B3402"/>
    <w:rsid w:val="008C7EFD"/>
    <w:rsid w:val="008E1828"/>
    <w:rsid w:val="008F5E1B"/>
    <w:rsid w:val="00905EF0"/>
    <w:rsid w:val="00907007"/>
    <w:rsid w:val="00952357"/>
    <w:rsid w:val="009A2AF1"/>
    <w:rsid w:val="009B3519"/>
    <w:rsid w:val="009B69C6"/>
    <w:rsid w:val="009F54FC"/>
    <w:rsid w:val="00A052BE"/>
    <w:rsid w:val="00A06FFE"/>
    <w:rsid w:val="00A22B3C"/>
    <w:rsid w:val="00A524B4"/>
    <w:rsid w:val="00A61040"/>
    <w:rsid w:val="00A64487"/>
    <w:rsid w:val="00A66D58"/>
    <w:rsid w:val="00A82B32"/>
    <w:rsid w:val="00AB1C88"/>
    <w:rsid w:val="00AB46C5"/>
    <w:rsid w:val="00AB4878"/>
    <w:rsid w:val="00AC43B7"/>
    <w:rsid w:val="00AD0EF0"/>
    <w:rsid w:val="00AD50B8"/>
    <w:rsid w:val="00B407F1"/>
    <w:rsid w:val="00BE4A59"/>
    <w:rsid w:val="00C127C8"/>
    <w:rsid w:val="00C6114D"/>
    <w:rsid w:val="00C72B4C"/>
    <w:rsid w:val="00CA3488"/>
    <w:rsid w:val="00CA34AB"/>
    <w:rsid w:val="00CA377C"/>
    <w:rsid w:val="00CC6583"/>
    <w:rsid w:val="00CD27FC"/>
    <w:rsid w:val="00CD384A"/>
    <w:rsid w:val="00D163BB"/>
    <w:rsid w:val="00D16BEA"/>
    <w:rsid w:val="00D204EB"/>
    <w:rsid w:val="00D45AF7"/>
    <w:rsid w:val="00D56B80"/>
    <w:rsid w:val="00D83EBA"/>
    <w:rsid w:val="00DA1B0F"/>
    <w:rsid w:val="00DA7163"/>
    <w:rsid w:val="00DB1EFA"/>
    <w:rsid w:val="00DC5876"/>
    <w:rsid w:val="00DD6E7D"/>
    <w:rsid w:val="00DE17E5"/>
    <w:rsid w:val="00DE1E2D"/>
    <w:rsid w:val="00E05371"/>
    <w:rsid w:val="00E165D3"/>
    <w:rsid w:val="00E414C4"/>
    <w:rsid w:val="00E557EC"/>
    <w:rsid w:val="00E6563A"/>
    <w:rsid w:val="00E77937"/>
    <w:rsid w:val="00E84FEF"/>
    <w:rsid w:val="00E90728"/>
    <w:rsid w:val="00EC289A"/>
    <w:rsid w:val="00ED6F8A"/>
    <w:rsid w:val="00EF5517"/>
    <w:rsid w:val="00EF5970"/>
    <w:rsid w:val="00F03CE5"/>
    <w:rsid w:val="00F14F18"/>
    <w:rsid w:val="00F23F7C"/>
    <w:rsid w:val="00F32FB3"/>
    <w:rsid w:val="00F53B47"/>
    <w:rsid w:val="00F76816"/>
    <w:rsid w:val="00FC7683"/>
    <w:rsid w:val="00FD6AF8"/>
    <w:rsid w:val="0FA06F56"/>
    <w:rsid w:val="38B4CF3A"/>
    <w:rsid w:val="451FE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E165D3"/>
    <w:rPr>
      <w:color w:val="0000FF"/>
      <w:u w:val="single"/>
    </w:rPr>
  </w:style>
  <w:style w:type="character" w:customStyle="1" w:styleId="eop">
    <w:name w:val="eop"/>
    <w:basedOn w:val="DefaultParagraphFont"/>
    <w:rsid w:val="00DD6E7D"/>
  </w:style>
  <w:style w:type="paragraph" w:styleId="NormalWeb">
    <w:name w:val="Normal (Web)"/>
    <w:basedOn w:val="Normal"/>
    <w:uiPriority w:val="99"/>
    <w:semiHidden/>
    <w:unhideWhenUsed/>
    <w:rsid w:val="00DE1E2D"/>
    <w:pPr>
      <w:spacing w:before="100" w:beforeAutospacing="1" w:after="100" w:afterAutospacing="1"/>
    </w:pPr>
    <w:rPr>
      <w:sz w:val="24"/>
    </w:rPr>
  </w:style>
  <w:style w:type="character" w:styleId="Strong">
    <w:name w:val="Strong"/>
    <w:basedOn w:val="DefaultParagraphFont"/>
    <w:uiPriority w:val="22"/>
    <w:qFormat/>
    <w:rsid w:val="00DE1E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18866">
      <w:bodyDiv w:val="1"/>
      <w:marLeft w:val="0"/>
      <w:marRight w:val="0"/>
      <w:marTop w:val="0"/>
      <w:marBottom w:val="0"/>
      <w:divBdr>
        <w:top w:val="none" w:sz="0" w:space="0" w:color="auto"/>
        <w:left w:val="none" w:sz="0" w:space="0" w:color="auto"/>
        <w:bottom w:val="none" w:sz="0" w:space="0" w:color="auto"/>
        <w:right w:val="none" w:sz="0" w:space="0" w:color="auto"/>
      </w:divBdr>
    </w:div>
    <w:div w:id="336619639">
      <w:bodyDiv w:val="1"/>
      <w:marLeft w:val="0"/>
      <w:marRight w:val="0"/>
      <w:marTop w:val="0"/>
      <w:marBottom w:val="0"/>
      <w:divBdr>
        <w:top w:val="none" w:sz="0" w:space="0" w:color="auto"/>
        <w:left w:val="none" w:sz="0" w:space="0" w:color="auto"/>
        <w:bottom w:val="none" w:sz="0" w:space="0" w:color="auto"/>
        <w:right w:val="none" w:sz="0" w:space="0" w:color="auto"/>
      </w:divBdr>
    </w:div>
    <w:div w:id="829712338">
      <w:bodyDiv w:val="1"/>
      <w:marLeft w:val="0"/>
      <w:marRight w:val="0"/>
      <w:marTop w:val="0"/>
      <w:marBottom w:val="0"/>
      <w:divBdr>
        <w:top w:val="none" w:sz="0" w:space="0" w:color="auto"/>
        <w:left w:val="none" w:sz="0" w:space="0" w:color="auto"/>
        <w:bottom w:val="none" w:sz="0" w:space="0" w:color="auto"/>
        <w:right w:val="none" w:sz="0" w:space="0" w:color="auto"/>
      </w:divBdr>
    </w:div>
    <w:div w:id="898442837">
      <w:bodyDiv w:val="1"/>
      <w:marLeft w:val="0"/>
      <w:marRight w:val="0"/>
      <w:marTop w:val="0"/>
      <w:marBottom w:val="0"/>
      <w:divBdr>
        <w:top w:val="none" w:sz="0" w:space="0" w:color="auto"/>
        <w:left w:val="none" w:sz="0" w:space="0" w:color="auto"/>
        <w:bottom w:val="none" w:sz="0" w:space="0" w:color="auto"/>
        <w:right w:val="none" w:sz="0" w:space="0" w:color="auto"/>
      </w:divBdr>
    </w:div>
    <w:div w:id="904605705">
      <w:bodyDiv w:val="1"/>
      <w:marLeft w:val="0"/>
      <w:marRight w:val="0"/>
      <w:marTop w:val="0"/>
      <w:marBottom w:val="0"/>
      <w:divBdr>
        <w:top w:val="none" w:sz="0" w:space="0" w:color="auto"/>
        <w:left w:val="none" w:sz="0" w:space="0" w:color="auto"/>
        <w:bottom w:val="none" w:sz="0" w:space="0" w:color="auto"/>
        <w:right w:val="none" w:sz="0" w:space="0" w:color="auto"/>
      </w:divBdr>
    </w:div>
    <w:div w:id="955058685">
      <w:bodyDiv w:val="1"/>
      <w:marLeft w:val="0"/>
      <w:marRight w:val="0"/>
      <w:marTop w:val="0"/>
      <w:marBottom w:val="0"/>
      <w:divBdr>
        <w:top w:val="none" w:sz="0" w:space="0" w:color="auto"/>
        <w:left w:val="none" w:sz="0" w:space="0" w:color="auto"/>
        <w:bottom w:val="none" w:sz="0" w:space="0" w:color="auto"/>
        <w:right w:val="none" w:sz="0" w:space="0" w:color="auto"/>
      </w:divBdr>
      <w:divsChild>
        <w:div w:id="2043743836">
          <w:marLeft w:val="720"/>
          <w:marRight w:val="0"/>
          <w:marTop w:val="0"/>
          <w:marBottom w:val="0"/>
          <w:divBdr>
            <w:top w:val="none" w:sz="0" w:space="0" w:color="auto"/>
            <w:left w:val="none" w:sz="0" w:space="0" w:color="auto"/>
            <w:bottom w:val="none" w:sz="0" w:space="0" w:color="auto"/>
            <w:right w:val="none" w:sz="0" w:space="0" w:color="auto"/>
          </w:divBdr>
        </w:div>
        <w:div w:id="2103068368">
          <w:marLeft w:val="720"/>
          <w:marRight w:val="0"/>
          <w:marTop w:val="0"/>
          <w:marBottom w:val="0"/>
          <w:divBdr>
            <w:top w:val="none" w:sz="0" w:space="0" w:color="auto"/>
            <w:left w:val="none" w:sz="0" w:space="0" w:color="auto"/>
            <w:bottom w:val="none" w:sz="0" w:space="0" w:color="auto"/>
            <w:right w:val="none" w:sz="0" w:space="0" w:color="auto"/>
          </w:divBdr>
        </w:div>
      </w:divsChild>
    </w:div>
    <w:div w:id="1525050445">
      <w:bodyDiv w:val="1"/>
      <w:marLeft w:val="0"/>
      <w:marRight w:val="0"/>
      <w:marTop w:val="0"/>
      <w:marBottom w:val="0"/>
      <w:divBdr>
        <w:top w:val="none" w:sz="0" w:space="0" w:color="auto"/>
        <w:left w:val="none" w:sz="0" w:space="0" w:color="auto"/>
        <w:bottom w:val="none" w:sz="0" w:space="0" w:color="auto"/>
        <w:right w:val="none" w:sz="0" w:space="0" w:color="auto"/>
      </w:divBdr>
    </w:div>
    <w:div w:id="1577278157">
      <w:bodyDiv w:val="1"/>
      <w:marLeft w:val="0"/>
      <w:marRight w:val="0"/>
      <w:marTop w:val="0"/>
      <w:marBottom w:val="0"/>
      <w:divBdr>
        <w:top w:val="none" w:sz="0" w:space="0" w:color="auto"/>
        <w:left w:val="none" w:sz="0" w:space="0" w:color="auto"/>
        <w:bottom w:val="none" w:sz="0" w:space="0" w:color="auto"/>
        <w:right w:val="none" w:sz="0" w:space="0" w:color="auto"/>
      </w:divBdr>
    </w:div>
    <w:div w:id="1657950462">
      <w:bodyDiv w:val="1"/>
      <w:marLeft w:val="0"/>
      <w:marRight w:val="0"/>
      <w:marTop w:val="0"/>
      <w:marBottom w:val="0"/>
      <w:divBdr>
        <w:top w:val="none" w:sz="0" w:space="0" w:color="auto"/>
        <w:left w:val="none" w:sz="0" w:space="0" w:color="auto"/>
        <w:bottom w:val="none" w:sz="0" w:space="0" w:color="auto"/>
        <w:right w:val="none" w:sz="0" w:space="0" w:color="auto"/>
      </w:divBdr>
    </w:div>
    <w:div w:id="1691369978">
      <w:bodyDiv w:val="1"/>
      <w:marLeft w:val="0"/>
      <w:marRight w:val="0"/>
      <w:marTop w:val="0"/>
      <w:marBottom w:val="0"/>
      <w:divBdr>
        <w:top w:val="none" w:sz="0" w:space="0" w:color="auto"/>
        <w:left w:val="none" w:sz="0" w:space="0" w:color="auto"/>
        <w:bottom w:val="none" w:sz="0" w:space="0" w:color="auto"/>
        <w:right w:val="none" w:sz="0" w:space="0" w:color="auto"/>
      </w:divBdr>
    </w:div>
    <w:div w:id="1709531404">
      <w:bodyDiv w:val="1"/>
      <w:marLeft w:val="0"/>
      <w:marRight w:val="0"/>
      <w:marTop w:val="0"/>
      <w:marBottom w:val="0"/>
      <w:divBdr>
        <w:top w:val="none" w:sz="0" w:space="0" w:color="auto"/>
        <w:left w:val="none" w:sz="0" w:space="0" w:color="auto"/>
        <w:bottom w:val="none" w:sz="0" w:space="0" w:color="auto"/>
        <w:right w:val="none" w:sz="0" w:space="0" w:color="auto"/>
      </w:divBdr>
    </w:div>
    <w:div w:id="1880779720">
      <w:bodyDiv w:val="1"/>
      <w:marLeft w:val="0"/>
      <w:marRight w:val="0"/>
      <w:marTop w:val="0"/>
      <w:marBottom w:val="0"/>
      <w:divBdr>
        <w:top w:val="none" w:sz="0" w:space="0" w:color="auto"/>
        <w:left w:val="none" w:sz="0" w:space="0" w:color="auto"/>
        <w:bottom w:val="none" w:sz="0" w:space="0" w:color="auto"/>
        <w:right w:val="none" w:sz="0" w:space="0" w:color="auto"/>
      </w:divBdr>
    </w:div>
    <w:div w:id="1938253316">
      <w:bodyDiv w:val="1"/>
      <w:marLeft w:val="0"/>
      <w:marRight w:val="0"/>
      <w:marTop w:val="0"/>
      <w:marBottom w:val="0"/>
      <w:divBdr>
        <w:top w:val="none" w:sz="0" w:space="0" w:color="auto"/>
        <w:left w:val="none" w:sz="0" w:space="0" w:color="auto"/>
        <w:bottom w:val="none" w:sz="0" w:space="0" w:color="auto"/>
        <w:right w:val="none" w:sz="0" w:space="0" w:color="auto"/>
      </w:divBdr>
    </w:div>
    <w:div w:id="1939870562">
      <w:bodyDiv w:val="1"/>
      <w:marLeft w:val="0"/>
      <w:marRight w:val="0"/>
      <w:marTop w:val="0"/>
      <w:marBottom w:val="0"/>
      <w:divBdr>
        <w:top w:val="none" w:sz="0" w:space="0" w:color="auto"/>
        <w:left w:val="none" w:sz="0" w:space="0" w:color="auto"/>
        <w:bottom w:val="none" w:sz="0" w:space="0" w:color="auto"/>
        <w:right w:val="none" w:sz="0" w:space="0" w:color="auto"/>
      </w:divBdr>
    </w:div>
    <w:div w:id="2078164962">
      <w:bodyDiv w:val="1"/>
      <w:marLeft w:val="0"/>
      <w:marRight w:val="0"/>
      <w:marTop w:val="0"/>
      <w:marBottom w:val="0"/>
      <w:divBdr>
        <w:top w:val="none" w:sz="0" w:space="0" w:color="auto"/>
        <w:left w:val="none" w:sz="0" w:space="0" w:color="auto"/>
        <w:bottom w:val="none" w:sz="0" w:space="0" w:color="auto"/>
        <w:right w:val="none" w:sz="0" w:space="0" w:color="auto"/>
      </w:divBdr>
      <w:divsChild>
        <w:div w:id="1213151642">
          <w:marLeft w:val="1166"/>
          <w:marRight w:val="0"/>
          <w:marTop w:val="0"/>
          <w:marBottom w:val="0"/>
          <w:divBdr>
            <w:top w:val="none" w:sz="0" w:space="0" w:color="auto"/>
            <w:left w:val="none" w:sz="0" w:space="0" w:color="auto"/>
            <w:bottom w:val="none" w:sz="0" w:space="0" w:color="auto"/>
            <w:right w:val="none" w:sz="0" w:space="0" w:color="auto"/>
          </w:divBdr>
        </w:div>
        <w:div w:id="1036077602">
          <w:marLeft w:val="1166"/>
          <w:marRight w:val="0"/>
          <w:marTop w:val="0"/>
          <w:marBottom w:val="0"/>
          <w:divBdr>
            <w:top w:val="none" w:sz="0" w:space="0" w:color="auto"/>
            <w:left w:val="none" w:sz="0" w:space="0" w:color="auto"/>
            <w:bottom w:val="none" w:sz="0" w:space="0" w:color="auto"/>
            <w:right w:val="none" w:sz="0" w:space="0" w:color="auto"/>
          </w:divBdr>
        </w:div>
        <w:div w:id="26686374">
          <w:marLeft w:val="1166"/>
          <w:marRight w:val="0"/>
          <w:marTop w:val="0"/>
          <w:marBottom w:val="0"/>
          <w:divBdr>
            <w:top w:val="none" w:sz="0" w:space="0" w:color="auto"/>
            <w:left w:val="none" w:sz="0" w:space="0" w:color="auto"/>
            <w:bottom w:val="none" w:sz="0" w:space="0" w:color="auto"/>
            <w:right w:val="none" w:sz="0" w:space="0" w:color="auto"/>
          </w:divBdr>
        </w:div>
      </w:divsChild>
    </w:div>
    <w:div w:id="214704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haothivanlang@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Pages>
  <Words>2728</Words>
  <Characters>15550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Lê Như Hoa - Khoa KTKT</cp:lastModifiedBy>
  <cp:revision>10</cp:revision>
  <dcterms:created xsi:type="dcterms:W3CDTF">2021-11-10T07:47:00Z</dcterms:created>
  <dcterms:modified xsi:type="dcterms:W3CDTF">2021-11-11T14:21:00Z</dcterms:modified>
</cp:coreProperties>
</file>